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D505D" w14:textId="55FFAE37" w:rsidR="00715D2C" w:rsidRPr="00715D2C" w:rsidRDefault="00715D2C" w:rsidP="00715D2C">
      <w:pPr>
        <w:pStyle w:val="a3"/>
        <w:spacing w:before="1"/>
        <w:ind w:left="2867" w:right="2870"/>
        <w:rPr>
          <w:sz w:val="32"/>
          <w:szCs w:val="32"/>
        </w:rPr>
      </w:pPr>
      <w:r>
        <w:rPr>
          <w:sz w:val="32"/>
          <w:szCs w:val="32"/>
        </w:rPr>
        <w:t>М</w:t>
      </w:r>
      <w:r w:rsidRPr="00715D2C">
        <w:rPr>
          <w:sz w:val="32"/>
          <w:szCs w:val="32"/>
        </w:rPr>
        <w:t>униципальное бюджетное</w:t>
      </w:r>
      <w:r>
        <w:rPr>
          <w:sz w:val="32"/>
          <w:szCs w:val="32"/>
        </w:rPr>
        <w:t xml:space="preserve"> </w:t>
      </w:r>
      <w:r w:rsidR="000260A4" w:rsidRPr="00715D2C">
        <w:rPr>
          <w:sz w:val="32"/>
          <w:szCs w:val="32"/>
        </w:rPr>
        <w:t xml:space="preserve">общеобразовательное </w:t>
      </w:r>
      <w:r w:rsidRPr="00715D2C">
        <w:rPr>
          <w:sz w:val="32"/>
          <w:szCs w:val="32"/>
        </w:rPr>
        <w:t>учреждение</w:t>
      </w:r>
    </w:p>
    <w:p w14:paraId="44BC6A3C" w14:textId="4CCB5FA7" w:rsidR="00715D2C" w:rsidRDefault="00715D2C" w:rsidP="00715D2C">
      <w:pPr>
        <w:pStyle w:val="a3"/>
        <w:spacing w:before="1"/>
        <w:ind w:left="2867" w:right="2870"/>
        <w:rPr>
          <w:sz w:val="32"/>
          <w:szCs w:val="32"/>
        </w:rPr>
      </w:pPr>
      <w:r w:rsidRPr="00715D2C">
        <w:rPr>
          <w:sz w:val="32"/>
          <w:szCs w:val="32"/>
        </w:rPr>
        <w:t xml:space="preserve">«Средняя </w:t>
      </w:r>
      <w:r w:rsidR="000260A4">
        <w:rPr>
          <w:sz w:val="32"/>
          <w:szCs w:val="32"/>
        </w:rPr>
        <w:t xml:space="preserve">общеобразовательная школа № 5» города-курорта Железноводска Ставропольского края </w:t>
      </w:r>
    </w:p>
    <w:p w14:paraId="3AB0BCD2" w14:textId="70DF61EB" w:rsidR="00715D2C" w:rsidRDefault="000260A4" w:rsidP="00715D2C">
      <w:pPr>
        <w:pStyle w:val="a3"/>
        <w:spacing w:before="1"/>
        <w:ind w:left="2867" w:right="2870"/>
        <w:rPr>
          <w:color w:val="001F5F"/>
          <w:spacing w:val="-67"/>
        </w:rPr>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6"/>
        </w:rPr>
        <w:t xml:space="preserve"> </w:t>
      </w:r>
      <w:r>
        <w:rPr>
          <w:color w:val="001F5F"/>
        </w:rPr>
        <w:t>образовательной</w:t>
      </w:r>
      <w:r>
        <w:rPr>
          <w:color w:val="001F5F"/>
          <w:spacing w:val="-6"/>
        </w:rPr>
        <w:t xml:space="preserve"> </w:t>
      </w:r>
      <w:r>
        <w:rPr>
          <w:color w:val="001F5F"/>
        </w:rPr>
        <w:t>программы</w:t>
      </w:r>
      <w:r>
        <w:rPr>
          <w:color w:val="001F5F"/>
          <w:spacing w:val="-7"/>
        </w:rPr>
        <w:t xml:space="preserve"> </w:t>
      </w:r>
      <w:r>
        <w:rPr>
          <w:color w:val="001F5F"/>
        </w:rPr>
        <w:t>основного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p>
    <w:p w14:paraId="60E175FD" w14:textId="2948A805" w:rsidR="00EF6FDF" w:rsidRDefault="000260A4">
      <w:pPr>
        <w:pStyle w:val="a3"/>
        <w:spacing w:before="1"/>
        <w:ind w:left="2867" w:right="2870"/>
      </w:pPr>
      <w:r>
        <w:rPr>
          <w:color w:val="001F5F"/>
        </w:rPr>
        <w:t>(5</w:t>
      </w:r>
      <w:r>
        <w:rPr>
          <w:color w:val="001F5F"/>
          <w:vertAlign w:val="superscript"/>
        </w:rPr>
        <w:t>е</w:t>
      </w:r>
      <w:r>
        <w:rPr>
          <w:color w:val="001F5F"/>
        </w:rPr>
        <w:t>–9</w:t>
      </w:r>
      <w:r>
        <w:rPr>
          <w:color w:val="001F5F"/>
          <w:vertAlign w:val="superscript"/>
        </w:rPr>
        <w:t>е</w:t>
      </w:r>
      <w:r>
        <w:rPr>
          <w:color w:val="001F5F"/>
          <w:spacing w:val="-1"/>
        </w:rPr>
        <w:t xml:space="preserve"> </w:t>
      </w:r>
      <w:r>
        <w:rPr>
          <w:color w:val="001F5F"/>
        </w:rPr>
        <w:t>классы)</w:t>
      </w:r>
    </w:p>
    <w:p w14:paraId="44785ED3" w14:textId="77777777" w:rsidR="00EF6FDF" w:rsidRDefault="000260A4">
      <w:pPr>
        <w:pStyle w:val="a3"/>
      </w:pPr>
      <w:r>
        <w:rPr>
          <w:color w:val="001F5F"/>
        </w:rPr>
        <w:t>2023</w:t>
      </w:r>
      <w:r>
        <w:rPr>
          <w:color w:val="001F5F"/>
          <w:spacing w:val="-2"/>
        </w:rPr>
        <w:t xml:space="preserve"> </w:t>
      </w:r>
      <w:r>
        <w:rPr>
          <w:color w:val="001F5F"/>
        </w:rPr>
        <w:t>–</w:t>
      </w:r>
      <w:r>
        <w:rPr>
          <w:color w:val="001F5F"/>
          <w:spacing w:val="-2"/>
        </w:rPr>
        <w:t xml:space="preserve"> </w:t>
      </w:r>
      <w:r>
        <w:rPr>
          <w:color w:val="001F5F"/>
        </w:rPr>
        <w:t>2024</w:t>
      </w:r>
      <w:r>
        <w:rPr>
          <w:color w:val="001F5F"/>
          <w:spacing w:val="-2"/>
        </w:rPr>
        <w:t xml:space="preserve"> </w:t>
      </w:r>
      <w:r>
        <w:rPr>
          <w:color w:val="001F5F"/>
        </w:rPr>
        <w:t>учебный</w:t>
      </w:r>
      <w:r>
        <w:rPr>
          <w:color w:val="001F5F"/>
          <w:spacing w:val="-2"/>
        </w:rPr>
        <w:t xml:space="preserve"> </w:t>
      </w:r>
      <w:r>
        <w:rPr>
          <w:color w:val="001F5F"/>
        </w:rPr>
        <w:t>год</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11880"/>
      </w:tblGrid>
      <w:tr w:rsidR="00EF6FDF" w14:paraId="483999EA" w14:textId="77777777" w:rsidTr="00715D2C">
        <w:trPr>
          <w:trHeight w:val="360"/>
        </w:trPr>
        <w:tc>
          <w:tcPr>
            <w:tcW w:w="3240" w:type="dxa"/>
            <w:shd w:val="clear" w:color="auto" w:fill="D9E1F3"/>
          </w:tcPr>
          <w:p w14:paraId="2D2D02B9" w14:textId="77777777" w:rsidR="00EF6FDF" w:rsidRDefault="000260A4">
            <w:pPr>
              <w:pStyle w:val="TableParagraph"/>
              <w:spacing w:before="20" w:line="320" w:lineRule="exact"/>
              <w:ind w:left="728"/>
              <w:rPr>
                <w:b/>
                <w:sz w:val="28"/>
              </w:rPr>
            </w:pPr>
            <w:r>
              <w:rPr>
                <w:b/>
                <w:sz w:val="28"/>
              </w:rPr>
              <w:t>Предмет</w:t>
            </w:r>
          </w:p>
          <w:p w14:paraId="58DA9E6A" w14:textId="0A9E2D95" w:rsidR="00715D2C" w:rsidRDefault="00715D2C" w:rsidP="00715D2C">
            <w:pPr>
              <w:pStyle w:val="TableParagraph"/>
              <w:spacing w:before="20" w:line="320" w:lineRule="exact"/>
              <w:ind w:left="728"/>
              <w:rPr>
                <w:b/>
                <w:sz w:val="28"/>
              </w:rPr>
            </w:pPr>
          </w:p>
        </w:tc>
        <w:tc>
          <w:tcPr>
            <w:tcW w:w="11880" w:type="dxa"/>
            <w:shd w:val="clear" w:color="auto" w:fill="D9E1F3"/>
          </w:tcPr>
          <w:p w14:paraId="55FC3993" w14:textId="35CDDCB2" w:rsidR="00EF6FDF" w:rsidRDefault="000260A4">
            <w:pPr>
              <w:pStyle w:val="TableParagraph"/>
              <w:spacing w:before="20" w:line="320" w:lineRule="exact"/>
              <w:ind w:left="3829" w:right="3823"/>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r w:rsidR="00715D2C">
              <w:rPr>
                <w:b/>
                <w:sz w:val="28"/>
              </w:rPr>
              <w:t xml:space="preserve"> </w:t>
            </w:r>
          </w:p>
        </w:tc>
      </w:tr>
      <w:tr w:rsidR="00EF6FDF" w14:paraId="36889394" w14:textId="77777777" w:rsidTr="00715D2C">
        <w:trPr>
          <w:trHeight w:val="7118"/>
        </w:trPr>
        <w:tc>
          <w:tcPr>
            <w:tcW w:w="3240" w:type="dxa"/>
          </w:tcPr>
          <w:p w14:paraId="64D273DB" w14:textId="77777777" w:rsidR="00EF6FDF" w:rsidRDefault="00EF6FDF">
            <w:pPr>
              <w:pStyle w:val="TableParagraph"/>
              <w:rPr>
                <w:b/>
                <w:sz w:val="26"/>
              </w:rPr>
            </w:pPr>
          </w:p>
          <w:p w14:paraId="78B38E31" w14:textId="77777777" w:rsidR="00EF6FDF" w:rsidRDefault="00EF6FDF">
            <w:pPr>
              <w:pStyle w:val="TableParagraph"/>
              <w:rPr>
                <w:b/>
                <w:sz w:val="26"/>
              </w:rPr>
            </w:pPr>
          </w:p>
          <w:p w14:paraId="1B62F4C0" w14:textId="77777777" w:rsidR="00EF6FDF" w:rsidRDefault="00EF6FDF">
            <w:pPr>
              <w:pStyle w:val="TableParagraph"/>
              <w:rPr>
                <w:b/>
                <w:sz w:val="26"/>
              </w:rPr>
            </w:pPr>
          </w:p>
          <w:p w14:paraId="3E542279" w14:textId="77777777" w:rsidR="00EF6FDF" w:rsidRDefault="00EF6FDF">
            <w:pPr>
              <w:pStyle w:val="TableParagraph"/>
              <w:rPr>
                <w:b/>
                <w:sz w:val="26"/>
              </w:rPr>
            </w:pPr>
          </w:p>
          <w:p w14:paraId="3CBB42B1" w14:textId="77777777" w:rsidR="00EF6FDF" w:rsidRDefault="00EF6FDF">
            <w:pPr>
              <w:pStyle w:val="TableParagraph"/>
              <w:rPr>
                <w:b/>
                <w:sz w:val="26"/>
              </w:rPr>
            </w:pPr>
          </w:p>
          <w:p w14:paraId="76FA45C2" w14:textId="77777777" w:rsidR="00EF6FDF" w:rsidRDefault="00EF6FDF">
            <w:pPr>
              <w:pStyle w:val="TableParagraph"/>
              <w:rPr>
                <w:b/>
                <w:sz w:val="26"/>
              </w:rPr>
            </w:pPr>
          </w:p>
          <w:p w14:paraId="7A530BEC" w14:textId="77777777" w:rsidR="00EF6FDF" w:rsidRDefault="00EF6FDF">
            <w:pPr>
              <w:pStyle w:val="TableParagraph"/>
              <w:rPr>
                <w:b/>
                <w:sz w:val="26"/>
              </w:rPr>
            </w:pPr>
          </w:p>
          <w:p w14:paraId="5EFD6507" w14:textId="77777777" w:rsidR="00EF6FDF" w:rsidRDefault="00EF6FDF">
            <w:pPr>
              <w:pStyle w:val="TableParagraph"/>
              <w:rPr>
                <w:b/>
                <w:sz w:val="26"/>
              </w:rPr>
            </w:pPr>
          </w:p>
          <w:p w14:paraId="3A19A6F8" w14:textId="77777777" w:rsidR="00EF6FDF" w:rsidRDefault="00EF6FDF">
            <w:pPr>
              <w:pStyle w:val="TableParagraph"/>
              <w:rPr>
                <w:b/>
                <w:sz w:val="26"/>
              </w:rPr>
            </w:pPr>
          </w:p>
          <w:p w14:paraId="05274161" w14:textId="77777777" w:rsidR="00EF6FDF" w:rsidRDefault="00EF6FDF">
            <w:pPr>
              <w:pStyle w:val="TableParagraph"/>
              <w:rPr>
                <w:b/>
                <w:sz w:val="26"/>
              </w:rPr>
            </w:pPr>
          </w:p>
          <w:p w14:paraId="4E03CC14" w14:textId="77777777" w:rsidR="00EF6FDF" w:rsidRDefault="00EF6FDF">
            <w:pPr>
              <w:pStyle w:val="TableParagraph"/>
              <w:spacing w:before="6"/>
              <w:rPr>
                <w:b/>
                <w:sz w:val="25"/>
              </w:rPr>
            </w:pPr>
          </w:p>
          <w:p w14:paraId="02B8EAB2" w14:textId="77777777" w:rsidR="00EF6FDF" w:rsidRDefault="000260A4">
            <w:pPr>
              <w:pStyle w:val="TableParagraph"/>
              <w:ind w:left="925" w:right="492" w:hanging="404"/>
              <w:rPr>
                <w:b/>
                <w:sz w:val="24"/>
              </w:rPr>
            </w:pPr>
            <w:r>
              <w:rPr>
                <w:b/>
                <w:sz w:val="24"/>
              </w:rPr>
              <w:t>Русский язык</w:t>
            </w:r>
            <w:r>
              <w:rPr>
                <w:b/>
                <w:spacing w:val="-57"/>
                <w:sz w:val="24"/>
              </w:rPr>
              <w:t xml:space="preserve"> </w:t>
            </w:r>
            <w:r>
              <w:rPr>
                <w:b/>
                <w:sz w:val="24"/>
              </w:rPr>
              <w:t>(ФРП)</w:t>
            </w:r>
          </w:p>
        </w:tc>
        <w:tc>
          <w:tcPr>
            <w:tcW w:w="11880" w:type="dxa"/>
          </w:tcPr>
          <w:p w14:paraId="0B105076" w14:textId="77777777" w:rsidR="00EF6FDF" w:rsidRDefault="000260A4">
            <w:pPr>
              <w:pStyle w:val="TableParagraph"/>
              <w:spacing w:before="107"/>
              <w:ind w:left="108" w:right="97"/>
              <w:jc w:val="both"/>
              <w:rPr>
                <w:sz w:val="24"/>
              </w:rPr>
            </w:pPr>
            <w:r>
              <w:rPr>
                <w:sz w:val="24"/>
              </w:rPr>
              <w:t>Федеральная рабочая программа учебного предмета «Русский язык»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3"/>
                <w:sz w:val="24"/>
              </w:rPr>
              <w:t xml:space="preserve"> </w:t>
            </w:r>
            <w:r>
              <w:rPr>
                <w:sz w:val="24"/>
              </w:rPr>
              <w:t>Федерации</w:t>
            </w:r>
            <w:r>
              <w:rPr>
                <w:spacing w:val="-5"/>
                <w:sz w:val="24"/>
              </w:rPr>
              <w:t xml:space="preserve"> </w:t>
            </w:r>
            <w:r>
              <w:rPr>
                <w:sz w:val="24"/>
              </w:rPr>
              <w:t>(утверждённой</w:t>
            </w:r>
            <w:r>
              <w:rPr>
                <w:spacing w:val="-3"/>
                <w:sz w:val="24"/>
              </w:rPr>
              <w:t xml:space="preserve"> </w:t>
            </w:r>
            <w:r>
              <w:rPr>
                <w:sz w:val="24"/>
              </w:rPr>
              <w:t>распоряжением</w:t>
            </w:r>
            <w:r>
              <w:rPr>
                <w:spacing w:val="-4"/>
                <w:sz w:val="24"/>
              </w:rPr>
              <w:t xml:space="preserve"> </w:t>
            </w:r>
            <w:r>
              <w:rPr>
                <w:sz w:val="24"/>
              </w:rPr>
              <w:t>Правительства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9</w:t>
            </w:r>
            <w:r>
              <w:rPr>
                <w:spacing w:val="-3"/>
                <w:sz w:val="24"/>
              </w:rPr>
              <w:t xml:space="preserve"> </w:t>
            </w:r>
            <w:r>
              <w:rPr>
                <w:sz w:val="24"/>
              </w:rPr>
              <w:t>апреля</w:t>
            </w:r>
            <w:r>
              <w:rPr>
                <w:spacing w:val="-2"/>
                <w:sz w:val="24"/>
              </w:rPr>
              <w:t xml:space="preserve"> </w:t>
            </w:r>
            <w:r>
              <w:rPr>
                <w:sz w:val="24"/>
              </w:rPr>
              <w:t>2016</w:t>
            </w:r>
            <w:r>
              <w:rPr>
                <w:spacing w:val="-4"/>
                <w:sz w:val="24"/>
              </w:rPr>
              <w:t xml:space="preserve"> </w:t>
            </w:r>
            <w:r>
              <w:rPr>
                <w:sz w:val="24"/>
              </w:rPr>
              <w:t>г.</w:t>
            </w:r>
          </w:p>
          <w:p w14:paraId="0BEB6F47" w14:textId="77777777" w:rsidR="00EF6FDF" w:rsidRDefault="000260A4">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14:paraId="6218A7EF" w14:textId="77777777" w:rsidR="00EF6FDF" w:rsidRDefault="000260A4">
            <w:pPr>
              <w:pStyle w:val="TableParagraph"/>
              <w:ind w:left="108" w:right="95"/>
              <w:jc w:val="both"/>
              <w:rPr>
                <w:sz w:val="24"/>
              </w:rPr>
            </w:pPr>
            <w:r>
              <w:rPr>
                <w:sz w:val="24"/>
              </w:rPr>
              <w:t>Высокая функциональная значимость русского языка и выполнение им функций государственного языка и языка</w:t>
            </w:r>
            <w:r>
              <w:rPr>
                <w:spacing w:val="-57"/>
                <w:sz w:val="24"/>
              </w:rPr>
              <w:t xml:space="preserve"> </w:t>
            </w:r>
            <w:r>
              <w:rPr>
                <w:sz w:val="24"/>
              </w:rPr>
              <w:t>меж-</w:t>
            </w:r>
            <w:r>
              <w:rPr>
                <w:spacing w:val="1"/>
                <w:sz w:val="24"/>
              </w:rPr>
              <w:t xml:space="preserve"> </w:t>
            </w:r>
            <w:r>
              <w:rPr>
                <w:sz w:val="24"/>
              </w:rPr>
              <w:t>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России,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этнической принадлежности</w:t>
            </w:r>
            <w:r>
              <w:rPr>
                <w:spacing w:val="1"/>
                <w:sz w:val="24"/>
              </w:rPr>
              <w:t xml:space="preserve"> </w:t>
            </w:r>
            <w:r>
              <w:rPr>
                <w:sz w:val="24"/>
              </w:rPr>
              <w:t>Знание русского языка и владение им в разных формах его существования и</w:t>
            </w:r>
            <w:r>
              <w:rPr>
                <w:spacing w:val="1"/>
                <w:sz w:val="24"/>
              </w:rPr>
              <w:t xml:space="preserve"> </w:t>
            </w:r>
            <w:r>
              <w:rPr>
                <w:sz w:val="24"/>
              </w:rPr>
              <w:t>функциональных разновидностях, понимание его стилистических особенностей и выразительных возможностей,</w:t>
            </w:r>
            <w:r>
              <w:rPr>
                <w:spacing w:val="-57"/>
                <w:sz w:val="24"/>
              </w:rPr>
              <w:t xml:space="preserve"> </w:t>
            </w:r>
            <w:r>
              <w:rPr>
                <w:spacing w:val="-1"/>
                <w:sz w:val="24"/>
              </w:rPr>
              <w:t>умение</w:t>
            </w:r>
            <w:r>
              <w:rPr>
                <w:spacing w:val="-14"/>
                <w:sz w:val="24"/>
              </w:rPr>
              <w:t xml:space="preserve"> </w:t>
            </w:r>
            <w:r>
              <w:rPr>
                <w:spacing w:val="-1"/>
                <w:sz w:val="24"/>
              </w:rPr>
              <w:t>правильно</w:t>
            </w:r>
            <w:r>
              <w:rPr>
                <w:spacing w:val="-15"/>
                <w:sz w:val="24"/>
              </w:rPr>
              <w:t xml:space="preserve"> </w:t>
            </w:r>
            <w:r>
              <w:rPr>
                <w:spacing w:val="-1"/>
                <w:sz w:val="24"/>
              </w:rPr>
              <w:t>и</w:t>
            </w:r>
            <w:r>
              <w:rPr>
                <w:spacing w:val="-15"/>
                <w:sz w:val="24"/>
              </w:rPr>
              <w:t xml:space="preserve"> </w:t>
            </w:r>
            <w:r>
              <w:rPr>
                <w:spacing w:val="-1"/>
                <w:sz w:val="24"/>
              </w:rPr>
              <w:t>эффективно</w:t>
            </w:r>
            <w:r>
              <w:rPr>
                <w:spacing w:val="-15"/>
                <w:sz w:val="24"/>
              </w:rPr>
              <w:t xml:space="preserve"> </w:t>
            </w:r>
            <w:r>
              <w:rPr>
                <w:spacing w:val="-1"/>
                <w:sz w:val="24"/>
              </w:rPr>
              <w:t>использовать</w:t>
            </w:r>
            <w:r>
              <w:rPr>
                <w:spacing w:val="-16"/>
                <w:sz w:val="24"/>
              </w:rPr>
              <w:t xml:space="preserve"> </w:t>
            </w:r>
            <w:r>
              <w:rPr>
                <w:sz w:val="24"/>
              </w:rPr>
              <w:t>русский</w:t>
            </w:r>
            <w:r>
              <w:rPr>
                <w:spacing w:val="-15"/>
                <w:sz w:val="24"/>
              </w:rPr>
              <w:t xml:space="preserve"> </w:t>
            </w:r>
            <w:r>
              <w:rPr>
                <w:sz w:val="24"/>
              </w:rPr>
              <w:t>язык</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сферах</w:t>
            </w:r>
            <w:r>
              <w:rPr>
                <w:spacing w:val="-15"/>
                <w:sz w:val="24"/>
              </w:rPr>
              <w:t xml:space="preserve"> </w:t>
            </w:r>
            <w:r>
              <w:rPr>
                <w:sz w:val="24"/>
              </w:rPr>
              <w:t>и</w:t>
            </w:r>
            <w:r>
              <w:rPr>
                <w:spacing w:val="-15"/>
                <w:sz w:val="24"/>
              </w:rPr>
              <w:t xml:space="preserve"> </w:t>
            </w:r>
            <w:r>
              <w:rPr>
                <w:sz w:val="24"/>
              </w:rPr>
              <w:t>ситуациях</w:t>
            </w:r>
            <w:r>
              <w:rPr>
                <w:spacing w:val="-15"/>
                <w:sz w:val="24"/>
              </w:rPr>
              <w:t xml:space="preserve"> </w:t>
            </w:r>
            <w:r>
              <w:rPr>
                <w:sz w:val="24"/>
              </w:rPr>
              <w:t>общения</w:t>
            </w:r>
            <w:r>
              <w:rPr>
                <w:spacing w:val="-16"/>
                <w:sz w:val="24"/>
              </w:rPr>
              <w:t xml:space="preserve"> </w:t>
            </w:r>
            <w:r>
              <w:rPr>
                <w:sz w:val="24"/>
              </w:rPr>
              <w:t>определяют</w:t>
            </w:r>
            <w:r>
              <w:rPr>
                <w:spacing w:val="-57"/>
                <w:sz w:val="24"/>
              </w:rPr>
              <w:t xml:space="preserve"> </w:t>
            </w:r>
            <w:r>
              <w:rPr>
                <w:sz w:val="24"/>
              </w:rPr>
              <w:t>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её</w:t>
            </w:r>
            <w:r>
              <w:rPr>
                <w:spacing w:val="1"/>
                <w:sz w:val="24"/>
              </w:rPr>
              <w:t xml:space="preserve"> </w:t>
            </w:r>
            <w:r>
              <w:rPr>
                <w:sz w:val="24"/>
              </w:rPr>
              <w:t>самореализации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w:t>
            </w:r>
            <w:r>
              <w:rPr>
                <w:spacing w:val="-57"/>
                <w:sz w:val="24"/>
              </w:rPr>
              <w:t xml:space="preserve"> </w:t>
            </w:r>
            <w:r>
              <w:rPr>
                <w:sz w:val="24"/>
              </w:rPr>
              <w:t>человека</w:t>
            </w:r>
            <w:r>
              <w:rPr>
                <w:spacing w:val="-1"/>
                <w:sz w:val="24"/>
              </w:rPr>
              <w:t xml:space="preserve"> </w:t>
            </w:r>
            <w:r>
              <w:rPr>
                <w:sz w:val="24"/>
              </w:rPr>
              <w:t>областях.</w:t>
            </w:r>
          </w:p>
          <w:p w14:paraId="66EF72C3" w14:textId="77777777" w:rsidR="00EF6FDF" w:rsidRDefault="000260A4">
            <w:pPr>
              <w:pStyle w:val="TableParagraph"/>
              <w:ind w:left="108" w:right="95"/>
              <w:jc w:val="both"/>
              <w:rPr>
                <w:sz w:val="24"/>
              </w:rPr>
            </w:pPr>
            <w:r>
              <w:rPr>
                <w:sz w:val="24"/>
              </w:rPr>
              <w:t>Русский язык, выполняя свои базовые функции общения и выражения мысли, обеспечивает 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людей,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сознания,</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личности, является важнейшим средством хранения и передачи информации, культурных традиций, истории</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других народов России.</w:t>
            </w:r>
          </w:p>
          <w:p w14:paraId="0B128E37" w14:textId="77777777" w:rsidR="00EF6FDF" w:rsidRDefault="000260A4">
            <w:pPr>
              <w:pStyle w:val="TableParagraph"/>
              <w:spacing w:before="1"/>
              <w:ind w:left="108" w:right="97"/>
              <w:jc w:val="both"/>
              <w:rPr>
                <w:sz w:val="24"/>
              </w:rPr>
            </w:pP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w:t>
            </w:r>
            <w:r>
              <w:rPr>
                <w:spacing w:val="1"/>
                <w:sz w:val="24"/>
              </w:rPr>
              <w:t xml:space="preserve"> </w:t>
            </w:r>
            <w:r>
              <w:rPr>
                <w:sz w:val="24"/>
              </w:rPr>
              <w:t>культуры</w:t>
            </w:r>
            <w:r>
              <w:rPr>
                <w:spacing w:val="1"/>
                <w:sz w:val="24"/>
              </w:rPr>
              <w:t xml:space="preserve"> </w:t>
            </w:r>
            <w:r>
              <w:rPr>
                <w:sz w:val="24"/>
              </w:rPr>
              <w:t>ученика,</w:t>
            </w:r>
            <w:r>
              <w:rPr>
                <w:spacing w:val="-7"/>
                <w:sz w:val="24"/>
              </w:rPr>
              <w:t xml:space="preserve"> </w:t>
            </w:r>
            <w:r>
              <w:rPr>
                <w:sz w:val="24"/>
              </w:rPr>
              <w:t>развитие</w:t>
            </w:r>
            <w:r>
              <w:rPr>
                <w:spacing w:val="-7"/>
                <w:sz w:val="24"/>
              </w:rPr>
              <w:t xml:space="preserve"> </w:t>
            </w:r>
            <w:r>
              <w:rPr>
                <w:sz w:val="24"/>
              </w:rPr>
              <w:t>его</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мышления,</w:t>
            </w:r>
            <w:r>
              <w:rPr>
                <w:spacing w:val="-7"/>
                <w:sz w:val="24"/>
              </w:rPr>
              <w:t xml:space="preserve"> </w:t>
            </w:r>
            <w:r>
              <w:rPr>
                <w:sz w:val="24"/>
              </w:rPr>
              <w:t>памяти</w:t>
            </w:r>
            <w:r>
              <w:rPr>
                <w:spacing w:val="-7"/>
                <w:sz w:val="24"/>
              </w:rPr>
              <w:t xml:space="preserve"> </w:t>
            </w:r>
            <w:r>
              <w:rPr>
                <w:sz w:val="24"/>
              </w:rPr>
              <w:t>и</w:t>
            </w:r>
            <w:r>
              <w:rPr>
                <w:spacing w:val="-8"/>
                <w:sz w:val="24"/>
              </w:rPr>
              <w:t xml:space="preserve"> </w:t>
            </w:r>
            <w:r>
              <w:rPr>
                <w:sz w:val="24"/>
              </w:rPr>
              <w:t>воображения,</w:t>
            </w:r>
            <w:r>
              <w:rPr>
                <w:spacing w:val="-7"/>
                <w:sz w:val="24"/>
              </w:rPr>
              <w:t xml:space="preserve"> </w:t>
            </w:r>
            <w:r>
              <w:rPr>
                <w:sz w:val="24"/>
              </w:rPr>
              <w:t>навыков</w:t>
            </w:r>
            <w:r>
              <w:rPr>
                <w:spacing w:val="-57"/>
                <w:sz w:val="24"/>
              </w:rPr>
              <w:t xml:space="preserve"> </w:t>
            </w:r>
            <w:r>
              <w:rPr>
                <w:sz w:val="24"/>
              </w:rPr>
              <w:t>самостоятельной</w:t>
            </w:r>
            <w:r>
              <w:rPr>
                <w:spacing w:val="-2"/>
                <w:sz w:val="24"/>
              </w:rPr>
              <w:t xml:space="preserve"> </w:t>
            </w:r>
            <w:r>
              <w:rPr>
                <w:sz w:val="24"/>
              </w:rPr>
              <w:t>учебной</w:t>
            </w:r>
            <w:r>
              <w:rPr>
                <w:spacing w:val="-1"/>
                <w:sz w:val="24"/>
              </w:rPr>
              <w:t xml:space="preserve"> </w:t>
            </w:r>
            <w:r>
              <w:rPr>
                <w:sz w:val="24"/>
              </w:rPr>
              <w:t>деятельности, самообразования</w:t>
            </w:r>
          </w:p>
          <w:p w14:paraId="61E6929E" w14:textId="77777777" w:rsidR="00EF6FDF" w:rsidRDefault="000260A4">
            <w:pPr>
              <w:pStyle w:val="TableParagraph"/>
              <w:ind w:left="108"/>
              <w:jc w:val="both"/>
              <w:rPr>
                <w:sz w:val="24"/>
              </w:rPr>
            </w:pPr>
            <w:r>
              <w:rPr>
                <w:sz w:val="24"/>
              </w:rPr>
              <w:t>На</w:t>
            </w:r>
            <w:r>
              <w:rPr>
                <w:spacing w:val="-2"/>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714</w:t>
            </w:r>
            <w:r>
              <w:rPr>
                <w:spacing w:val="-1"/>
                <w:sz w:val="24"/>
              </w:rPr>
              <w:t xml:space="preserve"> </w:t>
            </w:r>
            <w:r>
              <w:rPr>
                <w:sz w:val="24"/>
              </w:rPr>
              <w:t>часов:</w:t>
            </w:r>
          </w:p>
          <w:p w14:paraId="6593B1E7" w14:textId="77777777" w:rsidR="00EF6FDF" w:rsidRDefault="000260A4">
            <w:pPr>
              <w:pStyle w:val="TableParagraph"/>
              <w:numPr>
                <w:ilvl w:val="0"/>
                <w:numId w:val="12"/>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6E1CEA72" w14:textId="77777777" w:rsidR="00EF6FDF" w:rsidRDefault="000260A4">
            <w:pPr>
              <w:pStyle w:val="TableParagraph"/>
              <w:numPr>
                <w:ilvl w:val="0"/>
                <w:numId w:val="12"/>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204</w:t>
            </w:r>
            <w:r>
              <w:rPr>
                <w:spacing w:val="-2"/>
                <w:sz w:val="24"/>
              </w:rPr>
              <w:t xml:space="preserve"> </w:t>
            </w:r>
            <w:r>
              <w:rPr>
                <w:sz w:val="24"/>
              </w:rPr>
              <w:t>часа</w:t>
            </w:r>
            <w:r>
              <w:rPr>
                <w:spacing w:val="-2"/>
                <w:sz w:val="24"/>
              </w:rPr>
              <w:t xml:space="preserve"> </w:t>
            </w:r>
            <w:r>
              <w:rPr>
                <w:sz w:val="24"/>
              </w:rPr>
              <w:t>(6</w:t>
            </w:r>
            <w:r>
              <w:rPr>
                <w:spacing w:val="-1"/>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665AF718" w14:textId="77777777" w:rsidR="00EF6FDF" w:rsidRDefault="000260A4">
            <w:pPr>
              <w:pStyle w:val="TableParagraph"/>
              <w:numPr>
                <w:ilvl w:val="0"/>
                <w:numId w:val="12"/>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4AC65246" w14:textId="77777777" w:rsidR="00EF6FDF" w:rsidRDefault="000260A4">
            <w:pPr>
              <w:pStyle w:val="TableParagraph"/>
              <w:numPr>
                <w:ilvl w:val="0"/>
                <w:numId w:val="12"/>
              </w:numPr>
              <w:tabs>
                <w:tab w:val="left" w:pos="828"/>
                <w:tab w:val="left" w:pos="829"/>
              </w:tabs>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54F1941" w14:textId="77777777" w:rsidR="00EF6FDF" w:rsidRDefault="000260A4">
            <w:pPr>
              <w:pStyle w:val="TableParagraph"/>
              <w:numPr>
                <w:ilvl w:val="0"/>
                <w:numId w:val="12"/>
              </w:numPr>
              <w:tabs>
                <w:tab w:val="left" w:pos="828"/>
                <w:tab w:val="left" w:pos="829"/>
              </w:tabs>
              <w:spacing w:before="2"/>
              <w:ind w:hanging="361"/>
              <w:rPr>
                <w:sz w:val="24"/>
              </w:rPr>
            </w:pPr>
            <w:r>
              <w:rPr>
                <w:sz w:val="24"/>
              </w:rPr>
              <w:t>9</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30925AC0" w14:textId="77777777" w:rsidR="00EF6FDF" w:rsidRDefault="00EF6FDF">
      <w:pPr>
        <w:rPr>
          <w:sz w:val="24"/>
        </w:rPr>
        <w:sectPr w:rsidR="00EF6FDF">
          <w:type w:val="continuous"/>
          <w:pgSz w:w="16840" w:h="11910" w:orient="landscape"/>
          <w:pgMar w:top="78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60657329" w14:textId="77777777">
        <w:trPr>
          <w:trHeight w:val="6900"/>
        </w:trPr>
        <w:tc>
          <w:tcPr>
            <w:tcW w:w="2550" w:type="dxa"/>
          </w:tcPr>
          <w:p w14:paraId="79B04440" w14:textId="77777777" w:rsidR="00EF6FDF" w:rsidRDefault="00EF6FDF">
            <w:pPr>
              <w:pStyle w:val="TableParagraph"/>
              <w:rPr>
                <w:b/>
                <w:sz w:val="26"/>
              </w:rPr>
            </w:pPr>
          </w:p>
          <w:p w14:paraId="7A37368B" w14:textId="77777777" w:rsidR="00EF6FDF" w:rsidRDefault="00EF6FDF">
            <w:pPr>
              <w:pStyle w:val="TableParagraph"/>
              <w:rPr>
                <w:b/>
                <w:sz w:val="26"/>
              </w:rPr>
            </w:pPr>
          </w:p>
          <w:p w14:paraId="333476E5" w14:textId="77777777" w:rsidR="00EF6FDF" w:rsidRDefault="00EF6FDF">
            <w:pPr>
              <w:pStyle w:val="TableParagraph"/>
              <w:rPr>
                <w:b/>
                <w:sz w:val="26"/>
              </w:rPr>
            </w:pPr>
          </w:p>
          <w:p w14:paraId="7EC20787" w14:textId="77777777" w:rsidR="00EF6FDF" w:rsidRDefault="00EF6FDF">
            <w:pPr>
              <w:pStyle w:val="TableParagraph"/>
              <w:rPr>
                <w:b/>
                <w:sz w:val="26"/>
              </w:rPr>
            </w:pPr>
          </w:p>
          <w:p w14:paraId="74A7CC29" w14:textId="77777777" w:rsidR="00EF6FDF" w:rsidRDefault="00EF6FDF">
            <w:pPr>
              <w:pStyle w:val="TableParagraph"/>
              <w:rPr>
                <w:b/>
                <w:sz w:val="26"/>
              </w:rPr>
            </w:pPr>
          </w:p>
          <w:p w14:paraId="6450467D" w14:textId="77777777" w:rsidR="00EF6FDF" w:rsidRDefault="00EF6FDF">
            <w:pPr>
              <w:pStyle w:val="TableParagraph"/>
              <w:rPr>
                <w:b/>
                <w:sz w:val="26"/>
              </w:rPr>
            </w:pPr>
          </w:p>
          <w:p w14:paraId="76AD2484" w14:textId="77777777" w:rsidR="00EF6FDF" w:rsidRDefault="00EF6FDF">
            <w:pPr>
              <w:pStyle w:val="TableParagraph"/>
              <w:rPr>
                <w:b/>
                <w:sz w:val="26"/>
              </w:rPr>
            </w:pPr>
          </w:p>
          <w:p w14:paraId="6B5EC680" w14:textId="77777777" w:rsidR="00EF6FDF" w:rsidRDefault="00EF6FDF">
            <w:pPr>
              <w:pStyle w:val="TableParagraph"/>
              <w:rPr>
                <w:b/>
                <w:sz w:val="26"/>
              </w:rPr>
            </w:pPr>
          </w:p>
          <w:p w14:paraId="2DF201BB" w14:textId="77777777" w:rsidR="00EF6FDF" w:rsidRDefault="00EF6FDF">
            <w:pPr>
              <w:pStyle w:val="TableParagraph"/>
              <w:rPr>
                <w:b/>
                <w:sz w:val="26"/>
              </w:rPr>
            </w:pPr>
          </w:p>
          <w:p w14:paraId="383925B2" w14:textId="77777777" w:rsidR="00EF6FDF" w:rsidRDefault="00EF6FDF">
            <w:pPr>
              <w:pStyle w:val="TableParagraph"/>
              <w:rPr>
                <w:b/>
                <w:sz w:val="26"/>
              </w:rPr>
            </w:pPr>
          </w:p>
          <w:p w14:paraId="0367F170" w14:textId="77777777" w:rsidR="00EF6FDF" w:rsidRDefault="000260A4">
            <w:pPr>
              <w:pStyle w:val="TableParagraph"/>
              <w:spacing w:before="184"/>
              <w:ind w:left="925" w:right="612" w:hanging="294"/>
              <w:rPr>
                <w:b/>
                <w:sz w:val="24"/>
              </w:rPr>
            </w:pPr>
            <w:r>
              <w:rPr>
                <w:b/>
                <w:spacing w:val="-1"/>
                <w:sz w:val="24"/>
              </w:rPr>
              <w:t>Литература</w:t>
            </w:r>
            <w:r>
              <w:rPr>
                <w:b/>
                <w:spacing w:val="-57"/>
                <w:sz w:val="24"/>
              </w:rPr>
              <w:t xml:space="preserve"> </w:t>
            </w:r>
            <w:r>
              <w:rPr>
                <w:b/>
                <w:sz w:val="24"/>
              </w:rPr>
              <w:t>(ФРП)</w:t>
            </w:r>
          </w:p>
        </w:tc>
        <w:tc>
          <w:tcPr>
            <w:tcW w:w="11880" w:type="dxa"/>
          </w:tcPr>
          <w:p w14:paraId="45A60C03" w14:textId="77777777" w:rsidR="00EF6FDF" w:rsidRDefault="000260A4">
            <w:pPr>
              <w:pStyle w:val="TableParagraph"/>
              <w:ind w:left="108" w:right="98"/>
              <w:jc w:val="both"/>
              <w:rPr>
                <w:sz w:val="24"/>
              </w:rPr>
            </w:pPr>
            <w:r>
              <w:rPr>
                <w:sz w:val="24"/>
              </w:rPr>
              <w:t>Федеральная рабочая программа учебного предмета «Литература»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(утверждённой</w:t>
            </w:r>
            <w:r>
              <w:rPr>
                <w:spacing w:val="2"/>
                <w:sz w:val="24"/>
              </w:rPr>
              <w:t xml:space="preserve"> </w:t>
            </w:r>
            <w:r>
              <w:rPr>
                <w:sz w:val="24"/>
              </w:rPr>
              <w:t>распоряжением</w:t>
            </w:r>
            <w:r>
              <w:rPr>
                <w:spacing w:val="2"/>
                <w:sz w:val="24"/>
              </w:rPr>
              <w:t xml:space="preserve"> </w:t>
            </w:r>
            <w:r>
              <w:rPr>
                <w:sz w:val="24"/>
              </w:rPr>
              <w:t>Правительства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9</w:t>
            </w:r>
            <w:r>
              <w:rPr>
                <w:spacing w:val="2"/>
                <w:sz w:val="24"/>
              </w:rPr>
              <w:t xml:space="preserve"> </w:t>
            </w:r>
            <w:r>
              <w:rPr>
                <w:sz w:val="24"/>
              </w:rPr>
              <w:t>апреля</w:t>
            </w:r>
            <w:r>
              <w:rPr>
                <w:spacing w:val="3"/>
                <w:sz w:val="24"/>
              </w:rPr>
              <w:t xml:space="preserve"> </w:t>
            </w:r>
            <w:r>
              <w:rPr>
                <w:sz w:val="24"/>
              </w:rPr>
              <w:t>2016</w:t>
            </w:r>
            <w:r>
              <w:rPr>
                <w:spacing w:val="2"/>
                <w:sz w:val="24"/>
              </w:rPr>
              <w:t xml:space="preserve"> </w:t>
            </w:r>
            <w:r>
              <w:rPr>
                <w:sz w:val="24"/>
              </w:rPr>
              <w:t>г</w:t>
            </w:r>
          </w:p>
          <w:p w14:paraId="0E279D05" w14:textId="77777777" w:rsidR="00EF6FDF" w:rsidRDefault="000260A4">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14:paraId="20BF78B3" w14:textId="77777777" w:rsidR="00EF6FDF" w:rsidRDefault="000260A4">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наибольшей</w:t>
            </w:r>
            <w:r>
              <w:rPr>
                <w:spacing w:val="1"/>
                <w:sz w:val="24"/>
              </w:rPr>
              <w:t xml:space="preserve"> </w:t>
            </w:r>
            <w:r>
              <w:rPr>
                <w:sz w:val="24"/>
              </w:rPr>
              <w:t>степени</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духовного</w:t>
            </w:r>
            <w:r>
              <w:rPr>
                <w:spacing w:val="1"/>
                <w:sz w:val="24"/>
              </w:rPr>
              <w:t xml:space="preserve"> </w:t>
            </w:r>
            <w:r>
              <w:rPr>
                <w:sz w:val="24"/>
              </w:rPr>
              <w:t>облика</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ориентиров</w:t>
            </w:r>
            <w:r>
              <w:rPr>
                <w:spacing w:val="1"/>
                <w:sz w:val="24"/>
              </w:rPr>
              <w:t xml:space="preserve"> </w:t>
            </w:r>
            <w:r>
              <w:rPr>
                <w:sz w:val="24"/>
              </w:rPr>
              <w:t>молодого</w:t>
            </w:r>
            <w:r>
              <w:rPr>
                <w:spacing w:val="1"/>
                <w:sz w:val="24"/>
              </w:rPr>
              <w:t xml:space="preserve"> </w:t>
            </w:r>
            <w:r>
              <w:rPr>
                <w:sz w:val="24"/>
              </w:rPr>
              <w:t>поколения,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занимает</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эмоциональном,</w:t>
            </w:r>
            <w:r>
              <w:rPr>
                <w:spacing w:val="1"/>
                <w:sz w:val="24"/>
              </w:rPr>
              <w:t xml:space="preserve"> </w:t>
            </w:r>
            <w:r>
              <w:rPr>
                <w:sz w:val="24"/>
              </w:rPr>
              <w:t>интеллектуальном</w:t>
            </w:r>
            <w:r>
              <w:rPr>
                <w:spacing w:val="1"/>
                <w:sz w:val="24"/>
              </w:rPr>
              <w:t xml:space="preserve"> </w:t>
            </w:r>
            <w:r>
              <w:rPr>
                <w:sz w:val="24"/>
              </w:rPr>
              <w:t>и</w:t>
            </w:r>
            <w:r>
              <w:rPr>
                <w:spacing w:val="1"/>
                <w:sz w:val="24"/>
              </w:rPr>
              <w:t xml:space="preserve"> </w:t>
            </w:r>
            <w:r>
              <w:rPr>
                <w:sz w:val="24"/>
              </w:rPr>
              <w:t>эстетическом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основ</w:t>
            </w:r>
            <w:r>
              <w:rPr>
                <w:spacing w:val="1"/>
                <w:sz w:val="24"/>
              </w:rPr>
              <w:t xml:space="preserve"> </w:t>
            </w:r>
            <w:r>
              <w:rPr>
                <w:sz w:val="24"/>
              </w:rPr>
              <w:t>их</w:t>
            </w:r>
            <w:r>
              <w:rPr>
                <w:spacing w:val="1"/>
                <w:sz w:val="24"/>
              </w:rPr>
              <w:t xml:space="preserve"> </w:t>
            </w:r>
            <w:r>
              <w:rPr>
                <w:sz w:val="24"/>
              </w:rPr>
              <w:t>миропонимания</w:t>
            </w:r>
            <w:r>
              <w:rPr>
                <w:spacing w:val="1"/>
                <w:sz w:val="24"/>
              </w:rPr>
              <w:t xml:space="preserve"> </w:t>
            </w:r>
            <w:r>
              <w:rPr>
                <w:sz w:val="24"/>
              </w:rPr>
              <w:t>и</w:t>
            </w:r>
            <w:r>
              <w:rPr>
                <w:spacing w:val="-57"/>
                <w:sz w:val="24"/>
              </w:rPr>
              <w:t xml:space="preserve"> </w:t>
            </w:r>
            <w:r>
              <w:rPr>
                <w:sz w:val="24"/>
              </w:rPr>
              <w:t>национального</w:t>
            </w:r>
            <w:r>
              <w:rPr>
                <w:spacing w:val="-2"/>
                <w:sz w:val="24"/>
              </w:rPr>
              <w:t xml:space="preserve"> </w:t>
            </w:r>
            <w:r>
              <w:rPr>
                <w:sz w:val="24"/>
              </w:rPr>
              <w:t>самосознания.</w:t>
            </w:r>
          </w:p>
          <w:p w14:paraId="6C862120" w14:textId="77777777" w:rsidR="00EF6FDF" w:rsidRDefault="000260A4">
            <w:pPr>
              <w:pStyle w:val="TableParagraph"/>
              <w:ind w:left="108" w:right="95"/>
              <w:jc w:val="both"/>
              <w:rPr>
                <w:sz w:val="24"/>
              </w:rPr>
            </w:pPr>
            <w:r>
              <w:rPr>
                <w:sz w:val="24"/>
              </w:rPr>
              <w:t>Основу содержания литературного образования составляют чтение и изучение выдающихся художественных</w:t>
            </w:r>
            <w:r>
              <w:rPr>
                <w:spacing w:val="1"/>
                <w:sz w:val="24"/>
              </w:rPr>
              <w:t xml:space="preserve"> </w:t>
            </w:r>
            <w:r>
              <w:rPr>
                <w:sz w:val="24"/>
              </w:rPr>
              <w:t>произведений русской и мировой литературы, что способствует постижению таких нравственных категорий, как</w:t>
            </w:r>
            <w:r>
              <w:rPr>
                <w:spacing w:val="-57"/>
                <w:sz w:val="24"/>
              </w:rPr>
              <w:t xml:space="preserve"> </w:t>
            </w:r>
            <w:r>
              <w:rPr>
                <w:sz w:val="24"/>
              </w:rPr>
              <w:t>добро,</w:t>
            </w:r>
            <w:r>
              <w:rPr>
                <w:spacing w:val="1"/>
                <w:sz w:val="24"/>
              </w:rPr>
              <w:t xml:space="preserve"> </w:t>
            </w:r>
            <w:r>
              <w:rPr>
                <w:sz w:val="24"/>
              </w:rPr>
              <w:t>справедливость,</w:t>
            </w:r>
            <w:r>
              <w:rPr>
                <w:spacing w:val="1"/>
                <w:sz w:val="24"/>
              </w:rPr>
              <w:t xml:space="preserve"> </w:t>
            </w:r>
            <w:r>
              <w:rPr>
                <w:sz w:val="24"/>
              </w:rPr>
              <w:t>честь,</w:t>
            </w:r>
            <w:r>
              <w:rPr>
                <w:spacing w:val="1"/>
                <w:sz w:val="24"/>
              </w:rPr>
              <w:t xml:space="preserve"> </w:t>
            </w:r>
            <w:r>
              <w:rPr>
                <w:sz w:val="24"/>
              </w:rPr>
              <w:t>патриотизм,</w:t>
            </w:r>
            <w:r>
              <w:rPr>
                <w:spacing w:val="1"/>
                <w:sz w:val="24"/>
              </w:rPr>
              <w:t xml:space="preserve"> </w:t>
            </w:r>
            <w:r>
              <w:rPr>
                <w:sz w:val="24"/>
              </w:rPr>
              <w:t>гуманизм,</w:t>
            </w:r>
            <w:r>
              <w:rPr>
                <w:spacing w:val="1"/>
                <w:sz w:val="24"/>
              </w:rPr>
              <w:t xml:space="preserve"> </w:t>
            </w:r>
            <w:r>
              <w:rPr>
                <w:sz w:val="24"/>
              </w:rPr>
              <w:t>дом,</w:t>
            </w:r>
            <w:r>
              <w:rPr>
                <w:spacing w:val="1"/>
                <w:sz w:val="24"/>
              </w:rPr>
              <w:t xml:space="preserve"> </w:t>
            </w:r>
            <w:r>
              <w:rPr>
                <w:sz w:val="24"/>
              </w:rPr>
              <w:t>семья</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интерпретация</w:t>
            </w:r>
            <w:r>
              <w:rPr>
                <w:spacing w:val="1"/>
                <w:sz w:val="24"/>
              </w:rPr>
              <w:t xml:space="preserve"> </w:t>
            </w:r>
            <w:r>
              <w:rPr>
                <w:sz w:val="24"/>
              </w:rPr>
              <w:t>возможны</w:t>
            </w:r>
            <w:r>
              <w:rPr>
                <w:spacing w:val="1"/>
                <w:sz w:val="24"/>
              </w:rPr>
              <w:t xml:space="preserve"> </w:t>
            </w:r>
            <w:r>
              <w:rPr>
                <w:sz w:val="24"/>
              </w:rPr>
              <w:t>лишь</w:t>
            </w:r>
            <w:r>
              <w:rPr>
                <w:spacing w:val="1"/>
                <w:sz w:val="24"/>
              </w:rPr>
              <w:t xml:space="preserve"> </w:t>
            </w:r>
            <w:r>
              <w:rPr>
                <w:sz w:val="24"/>
              </w:rPr>
              <w:t>при</w:t>
            </w:r>
            <w:r>
              <w:rPr>
                <w:spacing w:val="1"/>
                <w:sz w:val="24"/>
              </w:rPr>
              <w:t xml:space="preserve"> </w:t>
            </w:r>
            <w:r>
              <w:rPr>
                <w:sz w:val="24"/>
              </w:rPr>
              <w:t>соответствующей</w:t>
            </w:r>
            <w:r>
              <w:rPr>
                <w:spacing w:val="1"/>
                <w:sz w:val="24"/>
              </w:rPr>
              <w:t xml:space="preserve"> </w:t>
            </w:r>
            <w:r>
              <w:rPr>
                <w:sz w:val="24"/>
              </w:rPr>
              <w:t>эмоционально-эстетической реакции читателя, которая зависит от возрастных особенностей школьников, их</w:t>
            </w:r>
            <w:r>
              <w:rPr>
                <w:spacing w:val="1"/>
                <w:sz w:val="24"/>
              </w:rPr>
              <w:t xml:space="preserve"> </w:t>
            </w:r>
            <w:r>
              <w:rPr>
                <w:sz w:val="24"/>
              </w:rPr>
              <w:t>психического</w:t>
            </w:r>
            <w:r>
              <w:rPr>
                <w:spacing w:val="-2"/>
                <w:sz w:val="24"/>
              </w:rPr>
              <w:t xml:space="preserve"> </w:t>
            </w:r>
            <w:r>
              <w:rPr>
                <w:sz w:val="24"/>
              </w:rPr>
              <w:t>и</w:t>
            </w:r>
            <w:r>
              <w:rPr>
                <w:spacing w:val="-1"/>
                <w:sz w:val="24"/>
              </w:rPr>
              <w:t xml:space="preserve"> </w:t>
            </w:r>
            <w:r>
              <w:rPr>
                <w:sz w:val="24"/>
              </w:rPr>
              <w:t>литературного</w:t>
            </w:r>
            <w:r>
              <w:rPr>
                <w:spacing w:val="-2"/>
                <w:sz w:val="24"/>
              </w:rPr>
              <w:t xml:space="preserve"> </w:t>
            </w:r>
            <w:r>
              <w:rPr>
                <w:sz w:val="24"/>
              </w:rPr>
              <w:t>развития,</w:t>
            </w:r>
            <w:r>
              <w:rPr>
                <w:spacing w:val="-1"/>
                <w:sz w:val="24"/>
              </w:rPr>
              <w:t xml:space="preserve"> </w:t>
            </w:r>
            <w:r>
              <w:rPr>
                <w:sz w:val="24"/>
              </w:rPr>
              <w:t>жизненного и</w:t>
            </w:r>
            <w:r>
              <w:rPr>
                <w:spacing w:val="-2"/>
                <w:sz w:val="24"/>
              </w:rPr>
              <w:t xml:space="preserve"> </w:t>
            </w:r>
            <w:r>
              <w:rPr>
                <w:sz w:val="24"/>
              </w:rPr>
              <w:t>читательского опыта</w:t>
            </w:r>
          </w:p>
          <w:p w14:paraId="70B1A802" w14:textId="77777777" w:rsidR="00EF6FDF" w:rsidRDefault="000260A4">
            <w:pPr>
              <w:pStyle w:val="TableParagraph"/>
              <w:spacing w:before="1"/>
              <w:ind w:left="108" w:right="93"/>
              <w:jc w:val="both"/>
              <w:rPr>
                <w:sz w:val="24"/>
              </w:rPr>
            </w:pPr>
            <w:r>
              <w:rPr>
                <w:sz w:val="24"/>
              </w:rPr>
              <w:t>Полноценное</w:t>
            </w:r>
            <w:r>
              <w:rPr>
                <w:spacing w:val="1"/>
                <w:sz w:val="24"/>
              </w:rPr>
              <w:t xml:space="preserve"> </w:t>
            </w:r>
            <w:r>
              <w:rPr>
                <w:sz w:val="24"/>
              </w:rPr>
              <w:t>литературное</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невозможно</w:t>
            </w:r>
            <w:r>
              <w:rPr>
                <w:spacing w:val="1"/>
                <w:sz w:val="24"/>
              </w:rPr>
              <w:t xml:space="preserve"> </w:t>
            </w:r>
            <w:r>
              <w:rPr>
                <w:sz w:val="24"/>
              </w:rPr>
              <w:t>без</w:t>
            </w:r>
            <w:r>
              <w:rPr>
                <w:spacing w:val="1"/>
                <w:sz w:val="24"/>
              </w:rPr>
              <w:t xml:space="preserve"> </w:t>
            </w:r>
            <w:r>
              <w:rPr>
                <w:sz w:val="24"/>
              </w:rPr>
              <w:t>учёта</w:t>
            </w:r>
            <w:r>
              <w:rPr>
                <w:spacing w:val="1"/>
                <w:sz w:val="24"/>
              </w:rPr>
              <w:t xml:space="preserve"> </w:t>
            </w:r>
            <w:r>
              <w:rPr>
                <w:sz w:val="24"/>
              </w:rPr>
              <w:t>преемственности с курсом литературного чтения на уровне начального общего образования, межпредметных</w:t>
            </w:r>
            <w:r>
              <w:rPr>
                <w:spacing w:val="1"/>
                <w:sz w:val="24"/>
              </w:rPr>
              <w:t xml:space="preserve"> </w:t>
            </w:r>
            <w:r>
              <w:rPr>
                <w:sz w:val="24"/>
              </w:rPr>
              <w:t>связей с курсом русского языка, истории и предметов художественного цикла, что способствует развитию речи,</w:t>
            </w:r>
            <w:r>
              <w:rPr>
                <w:spacing w:val="1"/>
                <w:sz w:val="24"/>
              </w:rPr>
              <w:t xml:space="preserve"> </w:t>
            </w:r>
            <w:r>
              <w:rPr>
                <w:sz w:val="24"/>
              </w:rPr>
              <w:t>историзма мышления, художественного вкуса, формированию эстетического отношения к окружающему миру и</w:t>
            </w:r>
            <w:r>
              <w:rPr>
                <w:spacing w:val="-57"/>
                <w:sz w:val="24"/>
              </w:rPr>
              <w:t xml:space="preserve"> </w:t>
            </w:r>
            <w:r>
              <w:rPr>
                <w:sz w:val="24"/>
              </w:rPr>
              <w:t>его воплощению в творческих работах различных жанров. В рабочей программе учтены все этапы российского</w:t>
            </w:r>
            <w:r>
              <w:rPr>
                <w:spacing w:val="1"/>
                <w:sz w:val="24"/>
              </w:rPr>
              <w:t xml:space="preserve"> </w:t>
            </w:r>
            <w:r>
              <w:rPr>
                <w:sz w:val="24"/>
              </w:rPr>
              <w:t>историко-литературного процесса (от фольклора до новейшей русской литературы) и представлены разделы,</w:t>
            </w:r>
            <w:r>
              <w:rPr>
                <w:spacing w:val="1"/>
                <w:sz w:val="24"/>
              </w:rPr>
              <w:t xml:space="preserve"> </w:t>
            </w:r>
            <w:r>
              <w:rPr>
                <w:sz w:val="24"/>
              </w:rPr>
              <w:t>касающиеся</w:t>
            </w:r>
            <w:r>
              <w:rPr>
                <w:spacing w:val="-1"/>
                <w:sz w:val="24"/>
              </w:rPr>
              <w:t xml:space="preserve"> </w:t>
            </w:r>
            <w:r>
              <w:rPr>
                <w:sz w:val="24"/>
              </w:rPr>
              <w:t>литератур</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2"/>
                <w:sz w:val="24"/>
              </w:rPr>
              <w:t xml:space="preserve"> </w:t>
            </w:r>
            <w:r>
              <w:rPr>
                <w:sz w:val="24"/>
              </w:rPr>
              <w:t>зарубежной литературы.</w:t>
            </w:r>
          </w:p>
          <w:p w14:paraId="6A873768" w14:textId="77777777" w:rsidR="00EF6FDF" w:rsidRDefault="000260A4">
            <w:pPr>
              <w:pStyle w:val="TableParagraph"/>
              <w:spacing w:line="270" w:lineRule="atLeast"/>
              <w:ind w:left="108" w:right="98"/>
              <w:jc w:val="both"/>
              <w:rPr>
                <w:sz w:val="24"/>
              </w:rPr>
            </w:pPr>
            <w:r>
              <w:rPr>
                <w:sz w:val="24"/>
              </w:rPr>
              <w:t>В 5, 6, 9 классах на изучение предмета отводится 3 часа в неделю, в 7 и 8 классах – 2 часа в неделю. Суммарно</w:t>
            </w:r>
            <w:r>
              <w:rPr>
                <w:spacing w:val="1"/>
                <w:sz w:val="24"/>
              </w:rPr>
              <w:t xml:space="preserve"> </w:t>
            </w:r>
            <w:r>
              <w:rPr>
                <w:sz w:val="24"/>
              </w:rPr>
              <w:t>изучение литературы на уровне основного общего образования по программам основного общего образования</w:t>
            </w:r>
            <w:r>
              <w:rPr>
                <w:spacing w:val="1"/>
                <w:sz w:val="24"/>
              </w:rPr>
              <w:t xml:space="preserve"> </w:t>
            </w:r>
            <w:r>
              <w:rPr>
                <w:sz w:val="24"/>
              </w:rPr>
              <w:t>рассчитано</w:t>
            </w:r>
            <w:r>
              <w:rPr>
                <w:spacing w:val="-3"/>
                <w:sz w:val="24"/>
              </w:rPr>
              <w:t xml:space="preserve"> </w:t>
            </w:r>
            <w:r>
              <w:rPr>
                <w:sz w:val="24"/>
              </w:rPr>
              <w:t>на</w:t>
            </w:r>
            <w:r>
              <w:rPr>
                <w:spacing w:val="-1"/>
                <w:sz w:val="24"/>
              </w:rPr>
              <w:t xml:space="preserve"> </w:t>
            </w:r>
            <w:r>
              <w:rPr>
                <w:sz w:val="24"/>
              </w:rPr>
              <w:t>442 часа.</w:t>
            </w:r>
          </w:p>
        </w:tc>
      </w:tr>
      <w:tr w:rsidR="00EF6FDF" w14:paraId="4B6E4F5F" w14:textId="77777777">
        <w:trPr>
          <w:trHeight w:val="3036"/>
        </w:trPr>
        <w:tc>
          <w:tcPr>
            <w:tcW w:w="2550" w:type="dxa"/>
          </w:tcPr>
          <w:p w14:paraId="2EFFD8B1" w14:textId="77777777" w:rsidR="00EF6FDF" w:rsidRDefault="00EF6FDF">
            <w:pPr>
              <w:pStyle w:val="TableParagraph"/>
              <w:rPr>
                <w:b/>
                <w:sz w:val="26"/>
              </w:rPr>
            </w:pPr>
          </w:p>
          <w:p w14:paraId="2828CE40" w14:textId="77777777" w:rsidR="00EF6FDF" w:rsidRDefault="00EF6FDF">
            <w:pPr>
              <w:pStyle w:val="TableParagraph"/>
              <w:rPr>
                <w:b/>
                <w:sz w:val="26"/>
              </w:rPr>
            </w:pPr>
          </w:p>
          <w:p w14:paraId="407D3FD2" w14:textId="77777777" w:rsidR="00EF6FDF" w:rsidRDefault="00EF6FDF">
            <w:pPr>
              <w:pStyle w:val="TableParagraph"/>
              <w:rPr>
                <w:b/>
                <w:sz w:val="26"/>
              </w:rPr>
            </w:pPr>
          </w:p>
          <w:p w14:paraId="20063B93" w14:textId="77777777" w:rsidR="00EF6FDF" w:rsidRDefault="00EF6FDF">
            <w:pPr>
              <w:pStyle w:val="TableParagraph"/>
              <w:rPr>
                <w:b/>
                <w:sz w:val="30"/>
              </w:rPr>
            </w:pPr>
          </w:p>
          <w:p w14:paraId="2A28398A" w14:textId="77777777" w:rsidR="00EF6FDF" w:rsidRDefault="000260A4">
            <w:pPr>
              <w:pStyle w:val="TableParagraph"/>
              <w:ind w:left="925" w:right="779" w:hanging="117"/>
              <w:rPr>
                <w:b/>
                <w:sz w:val="24"/>
              </w:rPr>
            </w:pPr>
            <w:r>
              <w:rPr>
                <w:b/>
                <w:sz w:val="24"/>
              </w:rPr>
              <w:t>История</w:t>
            </w:r>
            <w:r>
              <w:rPr>
                <w:b/>
                <w:spacing w:val="-57"/>
                <w:sz w:val="24"/>
              </w:rPr>
              <w:t xml:space="preserve"> </w:t>
            </w:r>
            <w:r>
              <w:rPr>
                <w:b/>
                <w:sz w:val="24"/>
              </w:rPr>
              <w:t>(ФРП)</w:t>
            </w:r>
          </w:p>
        </w:tc>
        <w:tc>
          <w:tcPr>
            <w:tcW w:w="11880" w:type="dxa"/>
          </w:tcPr>
          <w:p w14:paraId="64343361" w14:textId="77777777" w:rsidR="00EF6FDF" w:rsidRDefault="000260A4">
            <w:pPr>
              <w:pStyle w:val="TableParagraph"/>
              <w:ind w:left="108" w:right="95"/>
              <w:rPr>
                <w:sz w:val="24"/>
              </w:rPr>
            </w:pPr>
            <w:r>
              <w:rPr>
                <w:sz w:val="24"/>
              </w:rPr>
              <w:t>Федеральная</w:t>
            </w:r>
            <w:r>
              <w:rPr>
                <w:spacing w:val="43"/>
                <w:sz w:val="24"/>
              </w:rPr>
              <w:t xml:space="preserve"> </w:t>
            </w:r>
            <w:r>
              <w:rPr>
                <w:sz w:val="24"/>
              </w:rPr>
              <w:t>рабочая</w:t>
            </w:r>
            <w:r>
              <w:rPr>
                <w:spacing w:val="44"/>
                <w:sz w:val="24"/>
              </w:rPr>
              <w:t xml:space="preserve"> </w:t>
            </w:r>
            <w:r>
              <w:rPr>
                <w:sz w:val="24"/>
              </w:rPr>
              <w:t>программа</w:t>
            </w:r>
            <w:r>
              <w:rPr>
                <w:spacing w:val="42"/>
                <w:sz w:val="24"/>
              </w:rPr>
              <w:t xml:space="preserve"> </w:t>
            </w:r>
            <w:r>
              <w:rPr>
                <w:sz w:val="24"/>
              </w:rPr>
              <w:t>по</w:t>
            </w:r>
            <w:r>
              <w:rPr>
                <w:spacing w:val="44"/>
                <w:sz w:val="24"/>
              </w:rPr>
              <w:t xml:space="preserve"> </w:t>
            </w:r>
            <w:r>
              <w:rPr>
                <w:sz w:val="24"/>
              </w:rPr>
              <w:t>истории</w:t>
            </w:r>
            <w:r>
              <w:rPr>
                <w:spacing w:val="45"/>
                <w:sz w:val="24"/>
              </w:rPr>
              <w:t xml:space="preserve"> </w:t>
            </w:r>
            <w:r>
              <w:rPr>
                <w:sz w:val="24"/>
              </w:rPr>
              <w:t>на</w:t>
            </w:r>
            <w:r>
              <w:rPr>
                <w:spacing w:val="43"/>
                <w:sz w:val="24"/>
              </w:rPr>
              <w:t xml:space="preserve"> </w:t>
            </w:r>
            <w:r>
              <w:rPr>
                <w:sz w:val="24"/>
              </w:rPr>
              <w:t>уровне</w:t>
            </w:r>
            <w:r>
              <w:rPr>
                <w:spacing w:val="45"/>
                <w:sz w:val="24"/>
              </w:rPr>
              <w:t xml:space="preserve"> </w:t>
            </w:r>
            <w:r>
              <w:rPr>
                <w:sz w:val="24"/>
              </w:rPr>
              <w:t>основного</w:t>
            </w:r>
            <w:r>
              <w:rPr>
                <w:spacing w:val="44"/>
                <w:sz w:val="24"/>
              </w:rPr>
              <w:t xml:space="preserve"> </w:t>
            </w:r>
            <w:r>
              <w:rPr>
                <w:sz w:val="24"/>
              </w:rPr>
              <w:t>общего</w:t>
            </w:r>
            <w:r>
              <w:rPr>
                <w:spacing w:val="44"/>
                <w:sz w:val="24"/>
              </w:rPr>
              <w:t xml:space="preserve"> </w:t>
            </w:r>
            <w:r>
              <w:rPr>
                <w:sz w:val="24"/>
              </w:rPr>
              <w:t>образования</w:t>
            </w:r>
            <w:r>
              <w:rPr>
                <w:spacing w:val="44"/>
                <w:sz w:val="24"/>
              </w:rPr>
              <w:t xml:space="preserve"> </w:t>
            </w:r>
            <w:r>
              <w:rPr>
                <w:sz w:val="24"/>
              </w:rPr>
              <w:t>составлена</w:t>
            </w:r>
            <w:r>
              <w:rPr>
                <w:spacing w:val="43"/>
                <w:sz w:val="24"/>
              </w:rPr>
              <w:t xml:space="preserve"> </w:t>
            </w:r>
            <w:r>
              <w:rPr>
                <w:sz w:val="24"/>
              </w:rPr>
              <w:t>на</w:t>
            </w:r>
            <w:r>
              <w:rPr>
                <w:spacing w:val="44"/>
                <w:sz w:val="24"/>
              </w:rPr>
              <w:t xml:space="preserve"> </w:t>
            </w:r>
            <w:r>
              <w:rPr>
                <w:sz w:val="24"/>
              </w:rPr>
              <w:t>основе</w:t>
            </w:r>
            <w:r>
              <w:rPr>
                <w:spacing w:val="-57"/>
                <w:sz w:val="24"/>
              </w:rPr>
              <w:t xml:space="preserve"> </w:t>
            </w:r>
            <w:r>
              <w:rPr>
                <w:sz w:val="24"/>
              </w:rPr>
              <w:t>требований</w:t>
            </w:r>
            <w:r>
              <w:rPr>
                <w:spacing w:val="4"/>
                <w:sz w:val="24"/>
              </w:rPr>
              <w:t xml:space="preserve"> </w:t>
            </w:r>
            <w:r>
              <w:rPr>
                <w:sz w:val="24"/>
              </w:rPr>
              <w:t>к</w:t>
            </w:r>
            <w:r>
              <w:rPr>
                <w:spacing w:val="4"/>
                <w:sz w:val="24"/>
              </w:rPr>
              <w:t xml:space="preserve"> </w:t>
            </w:r>
            <w:r>
              <w:rPr>
                <w:sz w:val="24"/>
              </w:rPr>
              <w:t>результатам</w:t>
            </w:r>
            <w:r>
              <w:rPr>
                <w:spacing w:val="5"/>
                <w:sz w:val="24"/>
              </w:rPr>
              <w:t xml:space="preserve"> </w:t>
            </w:r>
            <w:r>
              <w:rPr>
                <w:sz w:val="24"/>
              </w:rPr>
              <w:t>освоения</w:t>
            </w:r>
            <w:r>
              <w:rPr>
                <w:spacing w:val="4"/>
                <w:sz w:val="24"/>
              </w:rPr>
              <w:t xml:space="preserve"> </w:t>
            </w:r>
            <w:r>
              <w:rPr>
                <w:sz w:val="24"/>
              </w:rPr>
              <w:t>ООП</w:t>
            </w:r>
            <w:r>
              <w:rPr>
                <w:spacing w:val="5"/>
                <w:sz w:val="24"/>
              </w:rPr>
              <w:t xml:space="preserve"> </w:t>
            </w:r>
            <w:r>
              <w:rPr>
                <w:sz w:val="24"/>
              </w:rPr>
              <w:t>ООО,</w:t>
            </w:r>
            <w:r>
              <w:rPr>
                <w:spacing w:val="4"/>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r>
              <w:rPr>
                <w:spacing w:val="4"/>
                <w:sz w:val="24"/>
              </w:rPr>
              <w:t xml:space="preserve"> </w:t>
            </w:r>
            <w:r>
              <w:rPr>
                <w:sz w:val="24"/>
              </w:rPr>
              <w:t>ООО,</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федеральной</w:t>
            </w:r>
            <w:r>
              <w:rPr>
                <w:spacing w:val="5"/>
                <w:sz w:val="24"/>
              </w:rPr>
              <w:t xml:space="preserve"> </w:t>
            </w:r>
            <w:r>
              <w:rPr>
                <w:sz w:val="24"/>
              </w:rPr>
              <w:t>программы</w:t>
            </w:r>
            <w:r>
              <w:rPr>
                <w:spacing w:val="-57"/>
                <w:sz w:val="24"/>
              </w:rPr>
              <w:t xml:space="preserve"> </w:t>
            </w:r>
            <w:r>
              <w:rPr>
                <w:sz w:val="24"/>
              </w:rPr>
              <w:t>воспитания, и подлежит непосредственному применению при реализации обязательной части ООП ООО.</w:t>
            </w:r>
            <w:r>
              <w:rPr>
                <w:spacing w:val="1"/>
                <w:sz w:val="24"/>
              </w:rPr>
              <w:t xml:space="preserve"> </w:t>
            </w:r>
            <w:r>
              <w:rPr>
                <w:sz w:val="24"/>
              </w:rPr>
              <w:t>История</w:t>
            </w:r>
            <w:r>
              <w:rPr>
                <w:spacing w:val="13"/>
                <w:sz w:val="24"/>
              </w:rPr>
              <w:t xml:space="preserve"> </w:t>
            </w:r>
            <w:r>
              <w:rPr>
                <w:sz w:val="24"/>
              </w:rPr>
              <w:t>представляет</w:t>
            </w:r>
            <w:r>
              <w:rPr>
                <w:spacing w:val="13"/>
                <w:sz w:val="24"/>
              </w:rPr>
              <w:t xml:space="preserve"> </w:t>
            </w:r>
            <w:r>
              <w:rPr>
                <w:sz w:val="24"/>
              </w:rPr>
              <w:t>собирательную</w:t>
            </w:r>
            <w:r>
              <w:rPr>
                <w:spacing w:val="13"/>
                <w:sz w:val="24"/>
              </w:rPr>
              <w:t xml:space="preserve"> </w:t>
            </w:r>
            <w:r>
              <w:rPr>
                <w:sz w:val="24"/>
              </w:rPr>
              <w:t>картину</w:t>
            </w:r>
            <w:r>
              <w:rPr>
                <w:spacing w:val="14"/>
                <w:sz w:val="24"/>
              </w:rPr>
              <w:t xml:space="preserve"> </w:t>
            </w:r>
            <w:r>
              <w:rPr>
                <w:sz w:val="24"/>
              </w:rPr>
              <w:t>жизни</w:t>
            </w:r>
            <w:r>
              <w:rPr>
                <w:spacing w:val="13"/>
                <w:sz w:val="24"/>
              </w:rPr>
              <w:t xml:space="preserve"> </w:t>
            </w:r>
            <w:r>
              <w:rPr>
                <w:sz w:val="24"/>
              </w:rPr>
              <w:t>людей</w:t>
            </w:r>
            <w:r>
              <w:rPr>
                <w:spacing w:val="13"/>
                <w:sz w:val="24"/>
              </w:rPr>
              <w:t xml:space="preserve"> </w:t>
            </w:r>
            <w:r>
              <w:rPr>
                <w:sz w:val="24"/>
              </w:rPr>
              <w:t>во</w:t>
            </w:r>
            <w:r>
              <w:rPr>
                <w:spacing w:val="11"/>
                <w:sz w:val="24"/>
              </w:rPr>
              <w:t xml:space="preserve"> </w:t>
            </w:r>
            <w:r>
              <w:rPr>
                <w:sz w:val="24"/>
              </w:rPr>
              <w:t>времени,</w:t>
            </w:r>
            <w:r>
              <w:rPr>
                <w:spacing w:val="12"/>
                <w:sz w:val="24"/>
              </w:rPr>
              <w:t xml:space="preserve"> </w:t>
            </w:r>
            <w:r>
              <w:rPr>
                <w:sz w:val="24"/>
              </w:rPr>
              <w:t>их</w:t>
            </w:r>
            <w:r>
              <w:rPr>
                <w:spacing w:val="13"/>
                <w:sz w:val="24"/>
              </w:rPr>
              <w:t xml:space="preserve"> </w:t>
            </w:r>
            <w:r>
              <w:rPr>
                <w:sz w:val="24"/>
              </w:rPr>
              <w:t>социального,</w:t>
            </w:r>
            <w:r>
              <w:rPr>
                <w:spacing w:val="13"/>
                <w:sz w:val="24"/>
              </w:rPr>
              <w:t xml:space="preserve"> </w:t>
            </w:r>
            <w:r>
              <w:rPr>
                <w:sz w:val="24"/>
              </w:rPr>
              <w:t>созидательного,</w:t>
            </w:r>
            <w:r>
              <w:rPr>
                <w:spacing w:val="-57"/>
                <w:sz w:val="24"/>
              </w:rPr>
              <w:t xml:space="preserve"> </w:t>
            </w:r>
            <w:r>
              <w:rPr>
                <w:sz w:val="24"/>
              </w:rPr>
              <w:t>нравственного</w:t>
            </w:r>
            <w:r>
              <w:rPr>
                <w:spacing w:val="46"/>
                <w:sz w:val="24"/>
              </w:rPr>
              <w:t xml:space="preserve"> </w:t>
            </w:r>
            <w:r>
              <w:rPr>
                <w:sz w:val="24"/>
              </w:rPr>
              <w:t>опыта.</w:t>
            </w:r>
            <w:r>
              <w:rPr>
                <w:spacing w:val="49"/>
                <w:sz w:val="24"/>
              </w:rPr>
              <w:t xml:space="preserve"> </w:t>
            </w:r>
            <w:r>
              <w:rPr>
                <w:sz w:val="24"/>
              </w:rPr>
              <w:t>Она</w:t>
            </w:r>
            <w:r>
              <w:rPr>
                <w:spacing w:val="46"/>
                <w:sz w:val="24"/>
              </w:rPr>
              <w:t xml:space="preserve"> </w:t>
            </w:r>
            <w:r>
              <w:rPr>
                <w:sz w:val="24"/>
              </w:rPr>
              <w:t>служит</w:t>
            </w:r>
            <w:r>
              <w:rPr>
                <w:spacing w:val="47"/>
                <w:sz w:val="24"/>
              </w:rPr>
              <w:t xml:space="preserve"> </w:t>
            </w:r>
            <w:r>
              <w:rPr>
                <w:sz w:val="24"/>
              </w:rPr>
              <w:t>важным</w:t>
            </w:r>
            <w:r>
              <w:rPr>
                <w:spacing w:val="47"/>
                <w:sz w:val="24"/>
              </w:rPr>
              <w:t xml:space="preserve"> </w:t>
            </w:r>
            <w:r>
              <w:rPr>
                <w:sz w:val="24"/>
              </w:rPr>
              <w:t>ресурсом</w:t>
            </w:r>
            <w:r>
              <w:rPr>
                <w:spacing w:val="47"/>
                <w:sz w:val="24"/>
              </w:rPr>
              <w:t xml:space="preserve"> </w:t>
            </w:r>
            <w:r>
              <w:rPr>
                <w:sz w:val="24"/>
              </w:rPr>
              <w:t>самоидентификации</w:t>
            </w:r>
            <w:r>
              <w:rPr>
                <w:spacing w:val="47"/>
                <w:sz w:val="24"/>
              </w:rPr>
              <w:t xml:space="preserve"> </w:t>
            </w:r>
            <w:r>
              <w:rPr>
                <w:sz w:val="24"/>
              </w:rPr>
              <w:t>личности</w:t>
            </w:r>
            <w:r>
              <w:rPr>
                <w:spacing w:val="47"/>
                <w:sz w:val="24"/>
              </w:rPr>
              <w:t xml:space="preserve"> </w:t>
            </w:r>
            <w:r>
              <w:rPr>
                <w:sz w:val="24"/>
              </w:rPr>
              <w:t>в</w:t>
            </w:r>
            <w:r>
              <w:rPr>
                <w:spacing w:val="47"/>
                <w:sz w:val="24"/>
              </w:rPr>
              <w:t xml:space="preserve"> </w:t>
            </w:r>
            <w:r>
              <w:rPr>
                <w:sz w:val="24"/>
              </w:rPr>
              <w:t>окружающем</w:t>
            </w:r>
            <w:r>
              <w:rPr>
                <w:spacing w:val="48"/>
                <w:sz w:val="24"/>
              </w:rPr>
              <w:t xml:space="preserve"> </w:t>
            </w:r>
            <w:r>
              <w:rPr>
                <w:sz w:val="24"/>
              </w:rPr>
              <w:t>социуме,</w:t>
            </w:r>
            <w:r>
              <w:rPr>
                <w:spacing w:val="-57"/>
                <w:sz w:val="24"/>
              </w:rPr>
              <w:t xml:space="preserve"> </w:t>
            </w:r>
            <w:r>
              <w:rPr>
                <w:sz w:val="24"/>
              </w:rPr>
              <w:t>культурной</w:t>
            </w:r>
            <w:r>
              <w:rPr>
                <w:spacing w:val="-4"/>
                <w:sz w:val="24"/>
              </w:rPr>
              <w:t xml:space="preserve"> </w:t>
            </w:r>
            <w:r>
              <w:rPr>
                <w:sz w:val="24"/>
              </w:rPr>
              <w:t>среде</w:t>
            </w:r>
            <w:r>
              <w:rPr>
                <w:spacing w:val="-4"/>
                <w:sz w:val="24"/>
              </w:rPr>
              <w:t xml:space="preserve"> </w:t>
            </w:r>
            <w:r>
              <w:rPr>
                <w:sz w:val="24"/>
              </w:rPr>
              <w:t>от</w:t>
            </w:r>
            <w:r>
              <w:rPr>
                <w:spacing w:val="-6"/>
                <w:sz w:val="24"/>
              </w:rPr>
              <w:t xml:space="preserve"> </w:t>
            </w:r>
            <w:r>
              <w:rPr>
                <w:sz w:val="24"/>
              </w:rPr>
              <w:t>уровня</w:t>
            </w:r>
            <w:r>
              <w:rPr>
                <w:spacing w:val="-4"/>
                <w:sz w:val="24"/>
              </w:rPr>
              <w:t xml:space="preserve"> </w:t>
            </w:r>
            <w:r>
              <w:rPr>
                <w:sz w:val="24"/>
              </w:rPr>
              <w:t>семьи</w:t>
            </w:r>
            <w:r>
              <w:rPr>
                <w:spacing w:val="-6"/>
                <w:sz w:val="24"/>
              </w:rPr>
              <w:t xml:space="preserve"> </w:t>
            </w:r>
            <w:r>
              <w:rPr>
                <w:sz w:val="24"/>
              </w:rPr>
              <w:t>до</w:t>
            </w:r>
            <w:r>
              <w:rPr>
                <w:spacing w:val="-4"/>
                <w:sz w:val="24"/>
              </w:rPr>
              <w:t xml:space="preserve"> </w:t>
            </w:r>
            <w:r>
              <w:rPr>
                <w:sz w:val="24"/>
              </w:rPr>
              <w:t>уровня</w:t>
            </w:r>
            <w:r>
              <w:rPr>
                <w:spacing w:val="-4"/>
                <w:sz w:val="24"/>
              </w:rPr>
              <w:t xml:space="preserve"> </w:t>
            </w:r>
            <w:r>
              <w:rPr>
                <w:sz w:val="24"/>
              </w:rPr>
              <w:t>своей</w:t>
            </w:r>
            <w:r>
              <w:rPr>
                <w:spacing w:val="-5"/>
                <w:sz w:val="24"/>
              </w:rPr>
              <w:t xml:space="preserve"> </w:t>
            </w:r>
            <w:r>
              <w:rPr>
                <w:sz w:val="24"/>
              </w:rPr>
              <w:t>страны</w:t>
            </w:r>
            <w:r>
              <w:rPr>
                <w:spacing w:val="-4"/>
                <w:sz w:val="24"/>
              </w:rPr>
              <w:t xml:space="preserve"> </w:t>
            </w:r>
            <w:r>
              <w:rPr>
                <w:sz w:val="24"/>
              </w:rPr>
              <w:t>и</w:t>
            </w:r>
            <w:r>
              <w:rPr>
                <w:spacing w:val="-5"/>
                <w:sz w:val="24"/>
              </w:rPr>
              <w:t xml:space="preserve"> </w:t>
            </w:r>
            <w:r>
              <w:rPr>
                <w:sz w:val="24"/>
              </w:rPr>
              <w:t>мира</w:t>
            </w:r>
            <w:r>
              <w:rPr>
                <w:spacing w:val="-4"/>
                <w:sz w:val="24"/>
              </w:rPr>
              <w:t xml:space="preserve"> </w:t>
            </w:r>
            <w:r>
              <w:rPr>
                <w:sz w:val="24"/>
              </w:rPr>
              <w:t>в</w:t>
            </w:r>
            <w:r>
              <w:rPr>
                <w:spacing w:val="-7"/>
                <w:sz w:val="24"/>
              </w:rPr>
              <w:t xml:space="preserve"> </w:t>
            </w:r>
            <w:r>
              <w:rPr>
                <w:sz w:val="24"/>
              </w:rPr>
              <w:t>целом.</w:t>
            </w:r>
            <w:r>
              <w:rPr>
                <w:spacing w:val="-4"/>
                <w:sz w:val="24"/>
              </w:rPr>
              <w:t xml:space="preserve"> </w:t>
            </w:r>
            <w:r>
              <w:rPr>
                <w:sz w:val="24"/>
              </w:rPr>
              <w:t>История</w:t>
            </w:r>
            <w:r>
              <w:rPr>
                <w:spacing w:val="-4"/>
                <w:sz w:val="24"/>
              </w:rPr>
              <w:t xml:space="preserve"> </w:t>
            </w:r>
            <w:r>
              <w:rPr>
                <w:sz w:val="24"/>
              </w:rPr>
              <w:t>даёт</w:t>
            </w:r>
            <w:r>
              <w:rPr>
                <w:spacing w:val="-5"/>
                <w:sz w:val="24"/>
              </w:rPr>
              <w:t xml:space="preserve"> </w:t>
            </w:r>
            <w:r>
              <w:rPr>
                <w:sz w:val="24"/>
              </w:rPr>
              <w:t>возможность</w:t>
            </w:r>
            <w:r>
              <w:rPr>
                <w:spacing w:val="-4"/>
                <w:sz w:val="24"/>
              </w:rPr>
              <w:t xml:space="preserve"> </w:t>
            </w:r>
            <w:r>
              <w:rPr>
                <w:sz w:val="24"/>
              </w:rPr>
              <w:t>познания</w:t>
            </w:r>
            <w:r>
              <w:rPr>
                <w:spacing w:val="-5"/>
                <w:sz w:val="24"/>
              </w:rPr>
              <w:t xml:space="preserve"> </w:t>
            </w:r>
            <w:r>
              <w:rPr>
                <w:sz w:val="24"/>
              </w:rPr>
              <w:t>и</w:t>
            </w:r>
            <w:r>
              <w:rPr>
                <w:spacing w:val="-57"/>
                <w:sz w:val="24"/>
              </w:rPr>
              <w:t xml:space="preserve"> </w:t>
            </w:r>
            <w:r>
              <w:rPr>
                <w:sz w:val="24"/>
              </w:rPr>
              <w:t>понимания</w:t>
            </w:r>
            <w:r>
              <w:rPr>
                <w:spacing w:val="-2"/>
                <w:sz w:val="24"/>
              </w:rPr>
              <w:t xml:space="preserve"> </w:t>
            </w:r>
            <w:r>
              <w:rPr>
                <w:sz w:val="24"/>
              </w:rPr>
              <w:t>человека и</w:t>
            </w:r>
            <w:r>
              <w:rPr>
                <w:spacing w:val="-3"/>
                <w:sz w:val="24"/>
              </w:rPr>
              <w:t xml:space="preserve"> </w:t>
            </w:r>
            <w:r>
              <w:rPr>
                <w:sz w:val="24"/>
              </w:rPr>
              <w:t>общества в</w:t>
            </w:r>
            <w:r>
              <w:rPr>
                <w:spacing w:val="-1"/>
                <w:sz w:val="24"/>
              </w:rPr>
              <w:t xml:space="preserve"> </w:t>
            </w:r>
            <w:r>
              <w:rPr>
                <w:sz w:val="24"/>
              </w:rPr>
              <w:t>связи</w:t>
            </w:r>
            <w:r>
              <w:rPr>
                <w:spacing w:val="-1"/>
                <w:sz w:val="24"/>
              </w:rPr>
              <w:t xml:space="preserve"> </w:t>
            </w:r>
            <w:r>
              <w:rPr>
                <w:sz w:val="24"/>
              </w:rPr>
              <w:t>прошлого,</w:t>
            </w:r>
            <w:r>
              <w:rPr>
                <w:spacing w:val="-1"/>
                <w:sz w:val="24"/>
              </w:rPr>
              <w:t xml:space="preserve"> </w:t>
            </w:r>
            <w:r>
              <w:rPr>
                <w:sz w:val="24"/>
              </w:rPr>
              <w:t>настоящего</w:t>
            </w:r>
            <w:r>
              <w:rPr>
                <w:spacing w:val="-1"/>
                <w:sz w:val="24"/>
              </w:rPr>
              <w:t xml:space="preserve"> </w:t>
            </w:r>
            <w:r>
              <w:rPr>
                <w:sz w:val="24"/>
              </w:rPr>
              <w:t>и</w:t>
            </w:r>
            <w:r>
              <w:rPr>
                <w:spacing w:val="-2"/>
                <w:sz w:val="24"/>
              </w:rPr>
              <w:t xml:space="preserve"> </w:t>
            </w:r>
            <w:r>
              <w:rPr>
                <w:sz w:val="24"/>
              </w:rPr>
              <w:t>будущего.</w:t>
            </w:r>
          </w:p>
          <w:p w14:paraId="41A3FEAF" w14:textId="77777777" w:rsidR="00EF6FDF" w:rsidRDefault="000260A4">
            <w:pPr>
              <w:pStyle w:val="TableParagraph"/>
              <w:spacing w:line="270" w:lineRule="atLeast"/>
              <w:ind w:left="108" w:right="96"/>
              <w:jc w:val="both"/>
              <w:rPr>
                <w:sz w:val="24"/>
              </w:rPr>
            </w:pPr>
            <w:r>
              <w:rPr>
                <w:sz w:val="24"/>
              </w:rPr>
              <w:t>Целью</w:t>
            </w:r>
            <w:r>
              <w:rPr>
                <w:spacing w:val="1"/>
                <w:sz w:val="24"/>
              </w:rPr>
              <w:t xml:space="preserve"> </w:t>
            </w:r>
            <w:r>
              <w:rPr>
                <w:sz w:val="24"/>
              </w:rPr>
              <w:t>школьного</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pacing w:val="-1"/>
                <w:sz w:val="24"/>
              </w:rPr>
              <w:t>способного</w:t>
            </w:r>
            <w:r>
              <w:rPr>
                <w:spacing w:val="-16"/>
                <w:sz w:val="24"/>
              </w:rPr>
              <w:t xml:space="preserve"> </w:t>
            </w:r>
            <w:r>
              <w:rPr>
                <w:spacing w:val="-1"/>
                <w:sz w:val="24"/>
              </w:rPr>
              <w:t>к</w:t>
            </w:r>
            <w:r>
              <w:rPr>
                <w:spacing w:val="-14"/>
                <w:sz w:val="24"/>
              </w:rPr>
              <w:t xml:space="preserve"> </w:t>
            </w:r>
            <w:r>
              <w:rPr>
                <w:spacing w:val="-1"/>
                <w:sz w:val="24"/>
              </w:rPr>
              <w:t>самоидентификации</w:t>
            </w:r>
            <w:r>
              <w:rPr>
                <w:spacing w:val="-14"/>
                <w:sz w:val="24"/>
              </w:rPr>
              <w:t xml:space="preserve"> </w:t>
            </w:r>
            <w:r>
              <w:rPr>
                <w:sz w:val="24"/>
              </w:rPr>
              <w:t>и</w:t>
            </w:r>
            <w:r>
              <w:rPr>
                <w:spacing w:val="-14"/>
                <w:sz w:val="24"/>
              </w:rPr>
              <w:t xml:space="preserve"> </w:t>
            </w:r>
            <w:r>
              <w:rPr>
                <w:sz w:val="24"/>
              </w:rPr>
              <w:t>определению</w:t>
            </w:r>
            <w:r>
              <w:rPr>
                <w:spacing w:val="-15"/>
                <w:sz w:val="24"/>
              </w:rPr>
              <w:t xml:space="preserve"> </w:t>
            </w:r>
            <w:r>
              <w:rPr>
                <w:sz w:val="24"/>
              </w:rPr>
              <w:t>своих</w:t>
            </w:r>
            <w:r>
              <w:rPr>
                <w:spacing w:val="-14"/>
                <w:sz w:val="24"/>
              </w:rPr>
              <w:t xml:space="preserve"> </w:t>
            </w:r>
            <w:r>
              <w:rPr>
                <w:sz w:val="24"/>
              </w:rPr>
              <w:t>ценностных</w:t>
            </w:r>
            <w:r>
              <w:rPr>
                <w:spacing w:val="-14"/>
                <w:sz w:val="24"/>
              </w:rPr>
              <w:t xml:space="preserve"> </w:t>
            </w:r>
            <w:r>
              <w:rPr>
                <w:sz w:val="24"/>
              </w:rPr>
              <w:t>ориентиров</w:t>
            </w:r>
            <w:r>
              <w:rPr>
                <w:spacing w:val="-15"/>
                <w:sz w:val="24"/>
              </w:rPr>
              <w:t xml:space="preserve"> </w:t>
            </w:r>
            <w:r>
              <w:rPr>
                <w:sz w:val="24"/>
              </w:rPr>
              <w:t>на</w:t>
            </w:r>
            <w:r>
              <w:rPr>
                <w:spacing w:val="-14"/>
                <w:sz w:val="24"/>
              </w:rPr>
              <w:t xml:space="preserve"> </w:t>
            </w:r>
            <w:r>
              <w:rPr>
                <w:sz w:val="24"/>
              </w:rPr>
              <w:t>основе</w:t>
            </w:r>
            <w:r>
              <w:rPr>
                <w:spacing w:val="-15"/>
                <w:sz w:val="24"/>
              </w:rPr>
              <w:t xml:space="preserve"> </w:t>
            </w:r>
            <w:r>
              <w:rPr>
                <w:sz w:val="24"/>
              </w:rPr>
              <w:t>осмысления</w:t>
            </w:r>
            <w:r>
              <w:rPr>
                <w:spacing w:val="-14"/>
                <w:sz w:val="24"/>
              </w:rPr>
              <w:t xml:space="preserve"> </w:t>
            </w:r>
            <w:r>
              <w:rPr>
                <w:sz w:val="24"/>
              </w:rPr>
              <w:t>и</w:t>
            </w:r>
            <w:r>
              <w:rPr>
                <w:spacing w:val="-14"/>
                <w:sz w:val="24"/>
              </w:rPr>
              <w:t xml:space="preserve"> </w:t>
            </w:r>
            <w:r>
              <w:rPr>
                <w:sz w:val="24"/>
              </w:rPr>
              <w:t>освоения</w:t>
            </w:r>
            <w:r>
              <w:rPr>
                <w:spacing w:val="-58"/>
                <w:sz w:val="24"/>
              </w:rPr>
              <w:t xml:space="preserve"> </w:t>
            </w:r>
            <w:r>
              <w:rPr>
                <w:sz w:val="24"/>
              </w:rPr>
              <w:t>исторического опыта своей страны и человечества в целом, активно и творчески применяющего исторические</w:t>
            </w:r>
            <w:r>
              <w:rPr>
                <w:spacing w:val="1"/>
                <w:sz w:val="24"/>
              </w:rPr>
              <w:t xml:space="preserve"> </w:t>
            </w:r>
            <w:r>
              <w:rPr>
                <w:sz w:val="24"/>
              </w:rPr>
              <w:t>знания</w:t>
            </w:r>
            <w:r>
              <w:rPr>
                <w:spacing w:val="43"/>
                <w:sz w:val="24"/>
              </w:rPr>
              <w:t xml:space="preserve"> </w:t>
            </w:r>
            <w:r>
              <w:rPr>
                <w:sz w:val="24"/>
              </w:rPr>
              <w:t>и</w:t>
            </w:r>
            <w:r>
              <w:rPr>
                <w:spacing w:val="43"/>
                <w:sz w:val="24"/>
              </w:rPr>
              <w:t xml:space="preserve"> </w:t>
            </w:r>
            <w:r>
              <w:rPr>
                <w:sz w:val="24"/>
              </w:rPr>
              <w:t>предметные</w:t>
            </w:r>
            <w:r>
              <w:rPr>
                <w:spacing w:val="43"/>
                <w:sz w:val="24"/>
              </w:rPr>
              <w:t xml:space="preserve"> </w:t>
            </w:r>
            <w:r>
              <w:rPr>
                <w:sz w:val="24"/>
              </w:rPr>
              <w:t>умения</w:t>
            </w:r>
            <w:r>
              <w:rPr>
                <w:spacing w:val="44"/>
                <w:sz w:val="24"/>
              </w:rPr>
              <w:t xml:space="preserve"> </w:t>
            </w:r>
            <w:r>
              <w:rPr>
                <w:sz w:val="24"/>
              </w:rPr>
              <w:t>в</w:t>
            </w:r>
            <w:r>
              <w:rPr>
                <w:spacing w:val="43"/>
                <w:sz w:val="24"/>
              </w:rPr>
              <w:t xml:space="preserve"> </w:t>
            </w:r>
            <w:r>
              <w:rPr>
                <w:sz w:val="24"/>
              </w:rPr>
              <w:t>учебной</w:t>
            </w:r>
            <w:r>
              <w:rPr>
                <w:spacing w:val="43"/>
                <w:sz w:val="24"/>
              </w:rPr>
              <w:t xml:space="preserve"> </w:t>
            </w:r>
            <w:r>
              <w:rPr>
                <w:sz w:val="24"/>
              </w:rPr>
              <w:t>и</w:t>
            </w:r>
            <w:r>
              <w:rPr>
                <w:spacing w:val="44"/>
                <w:sz w:val="24"/>
              </w:rPr>
              <w:t xml:space="preserve"> </w:t>
            </w:r>
            <w:r>
              <w:rPr>
                <w:sz w:val="24"/>
              </w:rPr>
              <w:t>социальной</w:t>
            </w:r>
            <w:r>
              <w:rPr>
                <w:spacing w:val="46"/>
                <w:sz w:val="24"/>
              </w:rPr>
              <w:t xml:space="preserve"> </w:t>
            </w:r>
            <w:r>
              <w:rPr>
                <w:sz w:val="24"/>
              </w:rPr>
              <w:t>практике.</w:t>
            </w:r>
            <w:r>
              <w:rPr>
                <w:spacing w:val="43"/>
                <w:sz w:val="24"/>
              </w:rPr>
              <w:t xml:space="preserve"> </w:t>
            </w:r>
            <w:r>
              <w:rPr>
                <w:sz w:val="24"/>
              </w:rPr>
              <w:t>Данная</w:t>
            </w:r>
            <w:r>
              <w:rPr>
                <w:spacing w:val="44"/>
                <w:sz w:val="24"/>
              </w:rPr>
              <w:t xml:space="preserve"> </w:t>
            </w:r>
            <w:r>
              <w:rPr>
                <w:sz w:val="24"/>
              </w:rPr>
              <w:t>цель</w:t>
            </w:r>
            <w:r>
              <w:rPr>
                <w:spacing w:val="43"/>
                <w:sz w:val="24"/>
              </w:rPr>
              <w:t xml:space="preserve"> </w:t>
            </w:r>
            <w:r>
              <w:rPr>
                <w:sz w:val="24"/>
              </w:rPr>
              <w:t>предполагает</w:t>
            </w:r>
            <w:r>
              <w:rPr>
                <w:spacing w:val="43"/>
                <w:sz w:val="24"/>
              </w:rPr>
              <w:t xml:space="preserve"> </w:t>
            </w:r>
            <w:r>
              <w:rPr>
                <w:sz w:val="24"/>
              </w:rPr>
              <w:t>формирование</w:t>
            </w:r>
            <w:r>
              <w:rPr>
                <w:spacing w:val="44"/>
                <w:sz w:val="24"/>
              </w:rPr>
              <w:t xml:space="preserve"> </w:t>
            </w:r>
            <w:r>
              <w:rPr>
                <w:sz w:val="24"/>
              </w:rPr>
              <w:t>у</w:t>
            </w:r>
          </w:p>
        </w:tc>
      </w:tr>
    </w:tbl>
    <w:p w14:paraId="61E7DA8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1782ED9" w14:textId="77777777">
        <w:trPr>
          <w:trHeight w:val="1655"/>
        </w:trPr>
        <w:tc>
          <w:tcPr>
            <w:tcW w:w="2550" w:type="dxa"/>
          </w:tcPr>
          <w:p w14:paraId="16B695C1" w14:textId="77777777" w:rsidR="00EF6FDF" w:rsidRDefault="00EF6FDF">
            <w:pPr>
              <w:pStyle w:val="TableParagraph"/>
              <w:rPr>
                <w:sz w:val="24"/>
              </w:rPr>
            </w:pPr>
          </w:p>
        </w:tc>
        <w:tc>
          <w:tcPr>
            <w:tcW w:w="11880" w:type="dxa"/>
          </w:tcPr>
          <w:p w14:paraId="759BCF7F" w14:textId="77777777" w:rsidR="00EF6FDF" w:rsidRDefault="000260A4">
            <w:pPr>
              <w:pStyle w:val="TableParagraph"/>
              <w:ind w:left="108" w:right="96"/>
              <w:jc w:val="both"/>
              <w:rPr>
                <w:sz w:val="24"/>
              </w:rPr>
            </w:pPr>
            <w:r>
              <w:rPr>
                <w:sz w:val="24"/>
              </w:rPr>
              <w:t>обучающихся</w:t>
            </w:r>
            <w:r>
              <w:rPr>
                <w:spacing w:val="-7"/>
                <w:sz w:val="24"/>
              </w:rPr>
              <w:t xml:space="preserve"> </w:t>
            </w:r>
            <w:r>
              <w:rPr>
                <w:sz w:val="24"/>
              </w:rPr>
              <w:t>целостной</w:t>
            </w:r>
            <w:r>
              <w:rPr>
                <w:spacing w:val="-7"/>
                <w:sz w:val="24"/>
              </w:rPr>
              <w:t xml:space="preserve"> </w:t>
            </w:r>
            <w:r>
              <w:rPr>
                <w:sz w:val="24"/>
              </w:rPr>
              <w:t>картины</w:t>
            </w:r>
            <w:r>
              <w:rPr>
                <w:spacing w:val="-5"/>
                <w:sz w:val="24"/>
              </w:rPr>
              <w:t xml:space="preserve"> </w:t>
            </w:r>
            <w:r>
              <w:rPr>
                <w:sz w:val="24"/>
              </w:rPr>
              <w:t>российской</w:t>
            </w:r>
            <w:r>
              <w:rPr>
                <w:spacing w:val="-6"/>
                <w:sz w:val="24"/>
              </w:rPr>
              <w:t xml:space="preserve"> </w:t>
            </w:r>
            <w:r>
              <w:rPr>
                <w:sz w:val="24"/>
              </w:rPr>
              <w:t>и</w:t>
            </w:r>
            <w:r>
              <w:rPr>
                <w:spacing w:val="-6"/>
                <w:sz w:val="24"/>
              </w:rPr>
              <w:t xml:space="preserve"> </w:t>
            </w:r>
            <w:r>
              <w:rPr>
                <w:sz w:val="24"/>
              </w:rPr>
              <w:t>мировой</w:t>
            </w:r>
            <w:r>
              <w:rPr>
                <w:spacing w:val="-5"/>
                <w:sz w:val="24"/>
              </w:rPr>
              <w:t xml:space="preserve"> </w:t>
            </w:r>
            <w:r>
              <w:rPr>
                <w:sz w:val="24"/>
              </w:rPr>
              <w:t>истории,</w:t>
            </w:r>
            <w:r>
              <w:rPr>
                <w:spacing w:val="-6"/>
                <w:sz w:val="24"/>
              </w:rPr>
              <w:t xml:space="preserve"> </w:t>
            </w:r>
            <w:r>
              <w:rPr>
                <w:sz w:val="24"/>
              </w:rPr>
              <w:t>понимание</w:t>
            </w:r>
            <w:r>
              <w:rPr>
                <w:spacing w:val="-5"/>
                <w:sz w:val="24"/>
              </w:rPr>
              <w:t xml:space="preserve"> </w:t>
            </w:r>
            <w:r>
              <w:rPr>
                <w:sz w:val="24"/>
              </w:rPr>
              <w:t>места</w:t>
            </w:r>
            <w:r>
              <w:rPr>
                <w:spacing w:val="-6"/>
                <w:sz w:val="24"/>
              </w:rPr>
              <w:t xml:space="preserve"> </w:t>
            </w:r>
            <w:r>
              <w:rPr>
                <w:sz w:val="24"/>
              </w:rPr>
              <w:t>и</w:t>
            </w:r>
            <w:r>
              <w:rPr>
                <w:spacing w:val="-6"/>
                <w:sz w:val="24"/>
              </w:rPr>
              <w:t xml:space="preserve"> </w:t>
            </w:r>
            <w:r>
              <w:rPr>
                <w:sz w:val="24"/>
              </w:rPr>
              <w:t>роли</w:t>
            </w:r>
            <w:r>
              <w:rPr>
                <w:spacing w:val="-6"/>
                <w:sz w:val="24"/>
              </w:rPr>
              <w:t xml:space="preserve"> </w:t>
            </w:r>
            <w:r>
              <w:rPr>
                <w:sz w:val="24"/>
              </w:rPr>
              <w:t>современной</w:t>
            </w:r>
            <w:r>
              <w:rPr>
                <w:spacing w:val="-6"/>
                <w:sz w:val="24"/>
              </w:rPr>
              <w:t xml:space="preserve"> </w:t>
            </w:r>
            <w:r>
              <w:rPr>
                <w:sz w:val="24"/>
              </w:rPr>
              <w:t>России</w:t>
            </w:r>
            <w:r>
              <w:rPr>
                <w:spacing w:val="-6"/>
                <w:sz w:val="24"/>
              </w:rPr>
              <w:t xml:space="preserve"> </w:t>
            </w:r>
            <w:r>
              <w:rPr>
                <w:sz w:val="24"/>
              </w:rPr>
              <w:t>в</w:t>
            </w:r>
            <w:r>
              <w:rPr>
                <w:spacing w:val="-58"/>
                <w:sz w:val="24"/>
              </w:rPr>
              <w:t xml:space="preserve"> </w:t>
            </w:r>
            <w:r>
              <w:rPr>
                <w:sz w:val="24"/>
              </w:rPr>
              <w:t>мире,</w:t>
            </w:r>
            <w:r>
              <w:rPr>
                <w:spacing w:val="1"/>
                <w:sz w:val="24"/>
              </w:rPr>
              <w:t xml:space="preserve"> </w:t>
            </w:r>
            <w:r>
              <w:rPr>
                <w:sz w:val="24"/>
              </w:rPr>
              <w:t>важности</w:t>
            </w:r>
            <w:r>
              <w:rPr>
                <w:spacing w:val="1"/>
                <w:sz w:val="24"/>
              </w:rPr>
              <w:t xml:space="preserve"> </w:t>
            </w:r>
            <w:r>
              <w:rPr>
                <w:sz w:val="24"/>
              </w:rPr>
              <w:t>вклада</w:t>
            </w:r>
            <w:r>
              <w:rPr>
                <w:spacing w:val="1"/>
                <w:sz w:val="24"/>
              </w:rPr>
              <w:t xml:space="preserve"> </w:t>
            </w:r>
            <w:r>
              <w:rPr>
                <w:sz w:val="24"/>
              </w:rPr>
              <w:t>каждого</w:t>
            </w:r>
            <w:r>
              <w:rPr>
                <w:spacing w:val="1"/>
                <w:sz w:val="24"/>
              </w:rPr>
              <w:t xml:space="preserve"> </w:t>
            </w:r>
            <w:r>
              <w:rPr>
                <w:sz w:val="24"/>
              </w:rPr>
              <w:t>её</w:t>
            </w:r>
            <w:r>
              <w:rPr>
                <w:spacing w:val="1"/>
                <w:sz w:val="24"/>
              </w:rPr>
              <w:t xml:space="preserve"> </w:t>
            </w:r>
            <w:r>
              <w:rPr>
                <w:sz w:val="24"/>
              </w:rPr>
              <w:t>народа,</w:t>
            </w:r>
            <w:r>
              <w:rPr>
                <w:spacing w:val="1"/>
                <w:sz w:val="24"/>
              </w:rPr>
              <w:t xml:space="preserve"> </w:t>
            </w:r>
            <w:r>
              <w:rPr>
                <w:sz w:val="24"/>
              </w:rPr>
              <w:t>его</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общую</w:t>
            </w:r>
            <w:r>
              <w:rPr>
                <w:spacing w:val="1"/>
                <w:sz w:val="24"/>
              </w:rPr>
              <w:t xml:space="preserve"> </w:t>
            </w:r>
            <w:r>
              <w:rPr>
                <w:sz w:val="24"/>
              </w:rPr>
              <w:t>историю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мировую</w:t>
            </w:r>
            <w:r>
              <w:rPr>
                <w:spacing w:val="1"/>
                <w:sz w:val="24"/>
              </w:rPr>
              <w:t xml:space="preserve"> </w:t>
            </w:r>
            <w:r>
              <w:rPr>
                <w:sz w:val="24"/>
              </w:rPr>
              <w:t>историю,</w:t>
            </w:r>
            <w:r>
              <w:rPr>
                <w:spacing w:val="1"/>
                <w:sz w:val="24"/>
              </w:rPr>
              <w:t xml:space="preserve"> </w:t>
            </w:r>
            <w:r>
              <w:rPr>
                <w:sz w:val="24"/>
              </w:rPr>
              <w:t>формирование</w:t>
            </w:r>
            <w:r>
              <w:rPr>
                <w:spacing w:val="-2"/>
                <w:sz w:val="24"/>
              </w:rPr>
              <w:t xml:space="preserve"> </w:t>
            </w:r>
            <w:r>
              <w:rPr>
                <w:sz w:val="24"/>
              </w:rPr>
              <w:t>личностной позиции</w:t>
            </w:r>
            <w:r>
              <w:rPr>
                <w:spacing w:val="-2"/>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 прошлому</w:t>
            </w:r>
            <w:r>
              <w:rPr>
                <w:spacing w:val="-2"/>
                <w:sz w:val="24"/>
              </w:rPr>
              <w:t xml:space="preserve"> </w:t>
            </w:r>
            <w:r>
              <w:rPr>
                <w:sz w:val="24"/>
              </w:rPr>
              <w:t>и</w:t>
            </w:r>
            <w:r>
              <w:rPr>
                <w:spacing w:val="-1"/>
                <w:sz w:val="24"/>
              </w:rPr>
              <w:t xml:space="preserve"> </w:t>
            </w:r>
            <w:r>
              <w:rPr>
                <w:sz w:val="24"/>
              </w:rPr>
              <w:t>настоящему</w:t>
            </w:r>
            <w:r>
              <w:rPr>
                <w:spacing w:val="-1"/>
                <w:sz w:val="24"/>
              </w:rPr>
              <w:t xml:space="preserve"> </w:t>
            </w:r>
            <w:r>
              <w:rPr>
                <w:sz w:val="24"/>
              </w:rPr>
              <w:t>Отечества.</w:t>
            </w:r>
          </w:p>
          <w:p w14:paraId="757438CA" w14:textId="77777777" w:rsidR="00EF6FDF" w:rsidRDefault="000260A4">
            <w:pPr>
              <w:pStyle w:val="TableParagraph"/>
              <w:ind w:left="108" w:right="93"/>
              <w:jc w:val="both"/>
              <w:rPr>
                <w:sz w:val="24"/>
              </w:rPr>
            </w:pPr>
            <w:r>
              <w:rPr>
                <w:sz w:val="24"/>
              </w:rPr>
              <w:t>На изучение учебного предмета «История» на ступени основного общего образования отводится 340 часов: в 5-9</w:t>
            </w:r>
            <w:r>
              <w:rPr>
                <w:spacing w:val="-57"/>
                <w:sz w:val="24"/>
              </w:rPr>
              <w:t xml:space="preserve"> </w:t>
            </w:r>
            <w:r>
              <w:rPr>
                <w:sz w:val="24"/>
              </w:rPr>
              <w:t>классах</w:t>
            </w:r>
            <w:r>
              <w:rPr>
                <w:spacing w:val="44"/>
                <w:sz w:val="24"/>
              </w:rPr>
              <w:t xml:space="preserve"> </w:t>
            </w:r>
            <w:r>
              <w:rPr>
                <w:sz w:val="24"/>
              </w:rPr>
              <w:t>по</w:t>
            </w:r>
            <w:r>
              <w:rPr>
                <w:spacing w:val="43"/>
                <w:sz w:val="24"/>
              </w:rPr>
              <w:t xml:space="preserve"> </w:t>
            </w:r>
            <w:r>
              <w:rPr>
                <w:sz w:val="24"/>
              </w:rPr>
              <w:t>2</w:t>
            </w:r>
            <w:r>
              <w:rPr>
                <w:spacing w:val="44"/>
                <w:sz w:val="24"/>
              </w:rPr>
              <w:t xml:space="preserve"> </w:t>
            </w:r>
            <w:r>
              <w:rPr>
                <w:sz w:val="24"/>
              </w:rPr>
              <w:t>часа</w:t>
            </w:r>
            <w:r>
              <w:rPr>
                <w:spacing w:val="44"/>
                <w:sz w:val="24"/>
              </w:rPr>
              <w:t xml:space="preserve"> </w:t>
            </w:r>
            <w:r>
              <w:rPr>
                <w:sz w:val="24"/>
              </w:rPr>
              <w:t>в</w:t>
            </w:r>
            <w:r>
              <w:rPr>
                <w:spacing w:val="45"/>
                <w:sz w:val="24"/>
              </w:rPr>
              <w:t xml:space="preserve"> </w:t>
            </w:r>
            <w:r>
              <w:rPr>
                <w:sz w:val="24"/>
              </w:rPr>
              <w:t>неделю</w:t>
            </w:r>
            <w:r>
              <w:rPr>
                <w:spacing w:val="45"/>
                <w:sz w:val="24"/>
              </w:rPr>
              <w:t xml:space="preserve"> </w:t>
            </w:r>
            <w:r>
              <w:rPr>
                <w:sz w:val="24"/>
              </w:rPr>
              <w:t>при</w:t>
            </w:r>
            <w:r>
              <w:rPr>
                <w:spacing w:val="44"/>
                <w:sz w:val="24"/>
              </w:rPr>
              <w:t xml:space="preserve"> </w:t>
            </w:r>
            <w:r>
              <w:rPr>
                <w:sz w:val="24"/>
              </w:rPr>
              <w:t>34</w:t>
            </w:r>
            <w:r>
              <w:rPr>
                <w:spacing w:val="44"/>
                <w:sz w:val="24"/>
              </w:rPr>
              <w:t xml:space="preserve"> </w:t>
            </w:r>
            <w:r>
              <w:rPr>
                <w:sz w:val="24"/>
              </w:rPr>
              <w:t>учебных</w:t>
            </w:r>
            <w:r>
              <w:rPr>
                <w:spacing w:val="44"/>
                <w:sz w:val="24"/>
              </w:rPr>
              <w:t xml:space="preserve"> </w:t>
            </w:r>
            <w:r>
              <w:rPr>
                <w:sz w:val="24"/>
              </w:rPr>
              <w:t>неделях.</w:t>
            </w:r>
            <w:r>
              <w:rPr>
                <w:spacing w:val="44"/>
                <w:sz w:val="24"/>
              </w:rPr>
              <w:t xml:space="preserve"> </w:t>
            </w:r>
            <w:r>
              <w:rPr>
                <w:sz w:val="24"/>
              </w:rPr>
              <w:t>В</w:t>
            </w:r>
            <w:r>
              <w:rPr>
                <w:spacing w:val="45"/>
                <w:sz w:val="24"/>
              </w:rPr>
              <w:t xml:space="preserve"> </w:t>
            </w:r>
            <w:r>
              <w:rPr>
                <w:sz w:val="24"/>
              </w:rPr>
              <w:t>9</w:t>
            </w:r>
            <w:r>
              <w:rPr>
                <w:spacing w:val="45"/>
                <w:sz w:val="24"/>
              </w:rPr>
              <w:t xml:space="preserve"> </w:t>
            </w:r>
            <w:r>
              <w:rPr>
                <w:sz w:val="24"/>
              </w:rPr>
              <w:t>классе</w:t>
            </w:r>
            <w:r>
              <w:rPr>
                <w:spacing w:val="44"/>
                <w:sz w:val="24"/>
              </w:rPr>
              <w:t xml:space="preserve"> </w:t>
            </w:r>
            <w:r>
              <w:rPr>
                <w:sz w:val="24"/>
              </w:rPr>
              <w:t>предусмотрено</w:t>
            </w:r>
            <w:r>
              <w:rPr>
                <w:spacing w:val="50"/>
                <w:sz w:val="24"/>
              </w:rPr>
              <w:t xml:space="preserve"> </w:t>
            </w:r>
            <w:r>
              <w:rPr>
                <w:sz w:val="24"/>
              </w:rPr>
              <w:t>изучение</w:t>
            </w:r>
            <w:r>
              <w:rPr>
                <w:spacing w:val="45"/>
                <w:sz w:val="24"/>
              </w:rPr>
              <w:t xml:space="preserve"> </w:t>
            </w:r>
            <w:r>
              <w:rPr>
                <w:sz w:val="24"/>
              </w:rPr>
              <w:t>учебного</w:t>
            </w:r>
            <w:r>
              <w:rPr>
                <w:spacing w:val="44"/>
                <w:sz w:val="24"/>
              </w:rPr>
              <w:t xml:space="preserve"> </w:t>
            </w:r>
            <w:r>
              <w:rPr>
                <w:sz w:val="24"/>
              </w:rPr>
              <w:t>модуля</w:t>
            </w:r>
          </w:p>
          <w:p w14:paraId="06B38EC1" w14:textId="77777777" w:rsidR="00EF6FDF" w:rsidRDefault="000260A4">
            <w:pPr>
              <w:pStyle w:val="TableParagraph"/>
              <w:spacing w:line="255" w:lineRule="exact"/>
              <w:ind w:left="108"/>
              <w:jc w:val="both"/>
              <w:rPr>
                <w:sz w:val="24"/>
              </w:rPr>
            </w:pPr>
            <w:r>
              <w:rPr>
                <w:sz w:val="24"/>
              </w:rPr>
              <w:t>«Введение</w:t>
            </w:r>
            <w:r>
              <w:rPr>
                <w:spacing w:val="-2"/>
                <w:sz w:val="24"/>
              </w:rPr>
              <w:t xml:space="preserve"> </w:t>
            </w:r>
            <w:r>
              <w:rPr>
                <w:sz w:val="24"/>
              </w:rPr>
              <w:t>в</w:t>
            </w:r>
            <w:r>
              <w:rPr>
                <w:spacing w:val="-2"/>
                <w:sz w:val="24"/>
              </w:rPr>
              <w:t xml:space="preserve"> </w:t>
            </w:r>
            <w:r>
              <w:rPr>
                <w:sz w:val="24"/>
              </w:rPr>
              <w:t>Новейшую</w:t>
            </w:r>
            <w:r>
              <w:rPr>
                <w:spacing w:val="-2"/>
                <w:sz w:val="24"/>
              </w:rPr>
              <w:t xml:space="preserve"> </w:t>
            </w:r>
            <w:r>
              <w:rPr>
                <w:sz w:val="24"/>
              </w:rPr>
              <w:t>историю</w:t>
            </w:r>
            <w:r>
              <w:rPr>
                <w:spacing w:val="-1"/>
                <w:sz w:val="24"/>
              </w:rPr>
              <w:t xml:space="preserve"> </w:t>
            </w:r>
            <w:r>
              <w:rPr>
                <w:sz w:val="24"/>
              </w:rPr>
              <w:t>России»</w:t>
            </w:r>
            <w:r>
              <w:rPr>
                <w:spacing w:val="-2"/>
                <w:sz w:val="24"/>
              </w:rPr>
              <w:t xml:space="preserve"> </w:t>
            </w:r>
            <w:r>
              <w:rPr>
                <w:sz w:val="24"/>
              </w:rPr>
              <w:t>в</w:t>
            </w:r>
            <w:r>
              <w:rPr>
                <w:spacing w:val="-3"/>
                <w:sz w:val="24"/>
              </w:rPr>
              <w:t xml:space="preserve"> </w:t>
            </w:r>
            <w:r>
              <w:rPr>
                <w:sz w:val="24"/>
              </w:rPr>
              <w:t>объёме</w:t>
            </w:r>
            <w:r>
              <w:rPr>
                <w:spacing w:val="-1"/>
                <w:sz w:val="24"/>
              </w:rPr>
              <w:t xml:space="preserve"> </w:t>
            </w:r>
            <w:r>
              <w:rPr>
                <w:sz w:val="24"/>
              </w:rPr>
              <w:t>14</w:t>
            </w:r>
            <w:r>
              <w:rPr>
                <w:spacing w:val="-1"/>
                <w:sz w:val="24"/>
              </w:rPr>
              <w:t xml:space="preserve"> </w:t>
            </w:r>
            <w:r>
              <w:rPr>
                <w:sz w:val="24"/>
              </w:rPr>
              <w:t>часов.</w:t>
            </w:r>
          </w:p>
        </w:tc>
      </w:tr>
      <w:tr w:rsidR="00EF6FDF" w14:paraId="337FEA28" w14:textId="77777777">
        <w:trPr>
          <w:trHeight w:val="4139"/>
        </w:trPr>
        <w:tc>
          <w:tcPr>
            <w:tcW w:w="2550" w:type="dxa"/>
          </w:tcPr>
          <w:p w14:paraId="6AA9FF2A" w14:textId="77777777" w:rsidR="00EF6FDF" w:rsidRDefault="00EF6FDF">
            <w:pPr>
              <w:pStyle w:val="TableParagraph"/>
              <w:rPr>
                <w:b/>
                <w:sz w:val="26"/>
              </w:rPr>
            </w:pPr>
          </w:p>
          <w:p w14:paraId="16AEE147" w14:textId="77777777" w:rsidR="00EF6FDF" w:rsidRDefault="00EF6FDF">
            <w:pPr>
              <w:pStyle w:val="TableParagraph"/>
              <w:rPr>
                <w:b/>
                <w:sz w:val="26"/>
              </w:rPr>
            </w:pPr>
          </w:p>
          <w:p w14:paraId="4E050D4D" w14:textId="77777777" w:rsidR="00EF6FDF" w:rsidRDefault="00EF6FDF">
            <w:pPr>
              <w:pStyle w:val="TableParagraph"/>
              <w:rPr>
                <w:b/>
                <w:sz w:val="26"/>
              </w:rPr>
            </w:pPr>
          </w:p>
          <w:p w14:paraId="32DC18C4" w14:textId="77777777" w:rsidR="00EF6FDF" w:rsidRDefault="00EF6FDF">
            <w:pPr>
              <w:pStyle w:val="TableParagraph"/>
              <w:rPr>
                <w:b/>
                <w:sz w:val="26"/>
              </w:rPr>
            </w:pPr>
          </w:p>
          <w:p w14:paraId="40AEF038" w14:textId="77777777" w:rsidR="00EF6FDF" w:rsidRDefault="00EF6FDF">
            <w:pPr>
              <w:pStyle w:val="TableParagraph"/>
              <w:rPr>
                <w:b/>
                <w:sz w:val="26"/>
              </w:rPr>
            </w:pPr>
          </w:p>
          <w:p w14:paraId="12426618" w14:textId="77777777" w:rsidR="00EF6FDF" w:rsidRDefault="000260A4">
            <w:pPr>
              <w:pStyle w:val="TableParagraph"/>
              <w:spacing w:before="162"/>
              <w:ind w:left="180" w:right="171"/>
              <w:jc w:val="center"/>
              <w:rPr>
                <w:b/>
                <w:sz w:val="24"/>
              </w:rPr>
            </w:pPr>
            <w:r>
              <w:rPr>
                <w:b/>
                <w:sz w:val="24"/>
              </w:rPr>
              <w:t>«Введение</w:t>
            </w:r>
            <w:r>
              <w:rPr>
                <w:b/>
                <w:spacing w:val="-1"/>
                <w:sz w:val="24"/>
              </w:rPr>
              <w:t xml:space="preserve"> </w:t>
            </w:r>
            <w:r>
              <w:rPr>
                <w:b/>
                <w:sz w:val="24"/>
              </w:rPr>
              <w:t>в</w:t>
            </w:r>
          </w:p>
          <w:p w14:paraId="185360B7" w14:textId="77777777" w:rsidR="00EF6FDF" w:rsidRDefault="000260A4">
            <w:pPr>
              <w:pStyle w:val="TableParagraph"/>
              <w:ind w:left="182" w:right="171"/>
              <w:jc w:val="center"/>
              <w:rPr>
                <w:b/>
                <w:sz w:val="24"/>
              </w:rPr>
            </w:pPr>
            <w:r>
              <w:rPr>
                <w:b/>
                <w:sz w:val="24"/>
              </w:rPr>
              <w:t>Новейшую историю</w:t>
            </w:r>
            <w:r>
              <w:rPr>
                <w:b/>
                <w:spacing w:val="-58"/>
                <w:sz w:val="24"/>
              </w:rPr>
              <w:t xml:space="preserve"> </w:t>
            </w:r>
            <w:r>
              <w:rPr>
                <w:b/>
                <w:sz w:val="24"/>
              </w:rPr>
              <w:t>России»</w:t>
            </w:r>
          </w:p>
        </w:tc>
        <w:tc>
          <w:tcPr>
            <w:tcW w:w="11880" w:type="dxa"/>
          </w:tcPr>
          <w:p w14:paraId="51B21695" w14:textId="77777777" w:rsidR="00EF6FDF" w:rsidRDefault="000260A4">
            <w:pPr>
              <w:pStyle w:val="TableParagraph"/>
              <w:spacing w:before="1"/>
              <w:ind w:left="108" w:right="95"/>
              <w:jc w:val="both"/>
              <w:rPr>
                <w:sz w:val="24"/>
              </w:rPr>
            </w:pPr>
            <w:r>
              <w:rPr>
                <w:sz w:val="24"/>
              </w:rPr>
              <w:t>Программа</w:t>
            </w:r>
            <w:r>
              <w:rPr>
                <w:spacing w:val="1"/>
                <w:sz w:val="24"/>
              </w:rPr>
              <w:t xml:space="preserve"> </w:t>
            </w:r>
            <w:r>
              <w:rPr>
                <w:sz w:val="24"/>
              </w:rPr>
              <w:t>учебного</w:t>
            </w:r>
            <w:r>
              <w:rPr>
                <w:spacing w:val="1"/>
                <w:sz w:val="24"/>
              </w:rPr>
              <w:t xml:space="preserve"> </w:t>
            </w:r>
            <w:r>
              <w:rPr>
                <w:sz w:val="24"/>
              </w:rPr>
              <w:t>модуля</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положений</w:t>
            </w:r>
            <w:r>
              <w:rPr>
                <w:spacing w:val="1"/>
                <w:sz w:val="24"/>
              </w:rPr>
              <w:t xml:space="preserve"> </w:t>
            </w:r>
            <w:r>
              <w:rPr>
                <w:sz w:val="24"/>
              </w:rPr>
              <w:t>и</w:t>
            </w:r>
            <w:r>
              <w:rPr>
                <w:spacing w:val="-57"/>
                <w:sz w:val="24"/>
              </w:rPr>
              <w:t xml:space="preserve"> </w:t>
            </w:r>
            <w:r>
              <w:rPr>
                <w:sz w:val="24"/>
              </w:rPr>
              <w:t>требований к освоению предметных результатов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с учётом федеральной</w:t>
            </w:r>
            <w:r>
              <w:rPr>
                <w:spacing w:val="-57"/>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«История</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 программы.</w:t>
            </w:r>
          </w:p>
          <w:p w14:paraId="3819449F" w14:textId="77777777" w:rsidR="00EF6FDF" w:rsidRDefault="000260A4">
            <w:pPr>
              <w:pStyle w:val="TableParagraph"/>
              <w:ind w:left="108" w:right="97"/>
              <w:jc w:val="both"/>
              <w:rPr>
                <w:sz w:val="24"/>
              </w:rPr>
            </w:pPr>
            <w:r>
              <w:rPr>
                <w:sz w:val="24"/>
              </w:rPr>
              <w:t>Содержание учебного модуля, его воспитательный потенциал призван реализовать условия для формирования у</w:t>
            </w:r>
            <w:r>
              <w:rPr>
                <w:spacing w:val="1"/>
                <w:sz w:val="24"/>
              </w:rPr>
              <w:t xml:space="preserve"> </w:t>
            </w:r>
            <w:r>
              <w:rPr>
                <w:sz w:val="24"/>
              </w:rPr>
              <w:t>подрастающего поколения граждан целостной картины российской истории, осмысления роли современной</w:t>
            </w:r>
            <w:r>
              <w:rPr>
                <w:spacing w:val="1"/>
                <w:sz w:val="24"/>
              </w:rPr>
              <w:t xml:space="preserve"> </w:t>
            </w:r>
            <w:r>
              <w:rPr>
                <w:sz w:val="24"/>
              </w:rPr>
              <w:t>России в мире, важности вклада каждого народа в общую историю Отечества, позволит создать основу для</w:t>
            </w:r>
            <w:r>
              <w:rPr>
                <w:spacing w:val="1"/>
                <w:sz w:val="24"/>
              </w:rPr>
              <w:t xml:space="preserve"> </w:t>
            </w:r>
            <w:r>
              <w:rPr>
                <w:sz w:val="24"/>
              </w:rPr>
              <w:t>овладения знаниями об основных этапах и событиях новейшей истории России на ступени среднего общего</w:t>
            </w:r>
            <w:r>
              <w:rPr>
                <w:spacing w:val="1"/>
                <w:sz w:val="24"/>
              </w:rPr>
              <w:t xml:space="preserve"> </w:t>
            </w:r>
            <w:r>
              <w:rPr>
                <w:sz w:val="24"/>
              </w:rPr>
              <w:t>образования</w:t>
            </w:r>
          </w:p>
          <w:p w14:paraId="3C6A5038" w14:textId="77777777" w:rsidR="00EF6FDF" w:rsidRDefault="000260A4">
            <w:pPr>
              <w:pStyle w:val="TableParagraph"/>
              <w:spacing w:before="1"/>
              <w:ind w:left="108" w:right="95"/>
              <w:jc w:val="both"/>
              <w:rPr>
                <w:sz w:val="24"/>
              </w:rPr>
            </w:pPr>
            <w:r>
              <w:rPr>
                <w:sz w:val="24"/>
              </w:rPr>
              <w:t>Учебный</w:t>
            </w:r>
            <w:r>
              <w:rPr>
                <w:spacing w:val="1"/>
                <w:sz w:val="24"/>
              </w:rPr>
              <w:t xml:space="preserve"> </w:t>
            </w:r>
            <w:r>
              <w:rPr>
                <w:sz w:val="24"/>
              </w:rPr>
              <w:t>модуль</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имеет</w:t>
            </w:r>
            <w:r>
              <w:rPr>
                <w:spacing w:val="1"/>
                <w:sz w:val="24"/>
              </w:rPr>
              <w:t xml:space="preserve"> </w:t>
            </w:r>
            <w:r>
              <w:rPr>
                <w:sz w:val="24"/>
              </w:rPr>
              <w:t>также</w:t>
            </w:r>
            <w:r>
              <w:rPr>
                <w:spacing w:val="1"/>
                <w:sz w:val="24"/>
              </w:rPr>
              <w:t xml:space="preserve"> </w:t>
            </w:r>
            <w:r>
              <w:rPr>
                <w:sz w:val="24"/>
              </w:rPr>
              <w:t>историко-просвещенческую</w:t>
            </w:r>
            <w:r>
              <w:rPr>
                <w:spacing w:val="1"/>
                <w:sz w:val="24"/>
              </w:rPr>
              <w:t xml:space="preserve"> </w:t>
            </w:r>
            <w:r>
              <w:rPr>
                <w:sz w:val="24"/>
              </w:rPr>
              <w:t>направленность, формируя у молодёжи способность и готовность к защите исторической правды и сохранению</w:t>
            </w:r>
            <w:r>
              <w:rPr>
                <w:spacing w:val="1"/>
                <w:sz w:val="24"/>
              </w:rPr>
              <w:t xml:space="preserve"> </w:t>
            </w:r>
            <w:r>
              <w:rPr>
                <w:sz w:val="24"/>
              </w:rPr>
              <w:t>исторической</w:t>
            </w:r>
            <w:r>
              <w:rPr>
                <w:spacing w:val="-1"/>
                <w:sz w:val="24"/>
              </w:rPr>
              <w:t xml:space="preserve"> </w:t>
            </w:r>
            <w:r>
              <w:rPr>
                <w:sz w:val="24"/>
              </w:rPr>
              <w:t>памяти,</w:t>
            </w:r>
            <w:r>
              <w:rPr>
                <w:spacing w:val="-2"/>
                <w:sz w:val="24"/>
              </w:rPr>
              <w:t xml:space="preserve"> </w:t>
            </w:r>
            <w:r>
              <w:rPr>
                <w:sz w:val="24"/>
              </w:rPr>
              <w:t>противодействию</w:t>
            </w:r>
            <w:r>
              <w:rPr>
                <w:spacing w:val="-1"/>
                <w:sz w:val="24"/>
              </w:rPr>
              <w:t xml:space="preserve"> </w:t>
            </w:r>
            <w:r>
              <w:rPr>
                <w:sz w:val="24"/>
              </w:rPr>
              <w:t>фальсификации</w:t>
            </w:r>
            <w:r>
              <w:rPr>
                <w:spacing w:val="-3"/>
                <w:sz w:val="24"/>
              </w:rPr>
              <w:t xml:space="preserve"> </w:t>
            </w:r>
            <w:r>
              <w:rPr>
                <w:sz w:val="24"/>
              </w:rPr>
              <w:t>исторических</w:t>
            </w:r>
            <w:r>
              <w:rPr>
                <w:spacing w:val="-1"/>
                <w:sz w:val="24"/>
              </w:rPr>
              <w:t xml:space="preserve"> </w:t>
            </w:r>
            <w:r>
              <w:rPr>
                <w:sz w:val="24"/>
              </w:rPr>
              <w:t>фактов.</w:t>
            </w:r>
          </w:p>
          <w:p w14:paraId="5594409F" w14:textId="77777777" w:rsidR="00EF6FDF" w:rsidRDefault="000260A4">
            <w:pPr>
              <w:pStyle w:val="TableParagraph"/>
              <w:spacing w:line="276" w:lineRule="exact"/>
              <w:ind w:left="108" w:right="101"/>
              <w:jc w:val="both"/>
              <w:rPr>
                <w:sz w:val="24"/>
              </w:rPr>
            </w:pPr>
            <w:r>
              <w:rPr>
                <w:sz w:val="24"/>
              </w:rPr>
              <w:t>На реализацию модуля «Введение в Новейшую историю России» в рамках курса Истории России в 9 классе</w:t>
            </w:r>
            <w:r>
              <w:rPr>
                <w:spacing w:val="1"/>
                <w:sz w:val="24"/>
              </w:rPr>
              <w:t xml:space="preserve"> </w:t>
            </w:r>
            <w:r>
              <w:rPr>
                <w:sz w:val="24"/>
              </w:rPr>
              <w:t>отводится</w:t>
            </w:r>
            <w:r>
              <w:rPr>
                <w:spacing w:val="-1"/>
                <w:sz w:val="24"/>
              </w:rPr>
              <w:t xml:space="preserve"> </w:t>
            </w:r>
            <w:r>
              <w:rPr>
                <w:sz w:val="24"/>
              </w:rPr>
              <w:t>не менее</w:t>
            </w:r>
            <w:r>
              <w:rPr>
                <w:spacing w:val="-1"/>
                <w:sz w:val="24"/>
              </w:rPr>
              <w:t xml:space="preserve"> </w:t>
            </w:r>
            <w:r>
              <w:rPr>
                <w:sz w:val="24"/>
              </w:rPr>
              <w:t>чем на</w:t>
            </w:r>
            <w:r>
              <w:rPr>
                <w:spacing w:val="-1"/>
                <w:sz w:val="24"/>
              </w:rPr>
              <w:t xml:space="preserve"> </w:t>
            </w:r>
            <w:r>
              <w:rPr>
                <w:sz w:val="24"/>
              </w:rPr>
              <w:t>14 учебных</w:t>
            </w:r>
            <w:r>
              <w:rPr>
                <w:spacing w:val="-1"/>
                <w:sz w:val="24"/>
              </w:rPr>
              <w:t xml:space="preserve"> </w:t>
            </w:r>
            <w:r>
              <w:rPr>
                <w:sz w:val="24"/>
              </w:rPr>
              <w:t>часов.</w:t>
            </w:r>
          </w:p>
        </w:tc>
      </w:tr>
      <w:tr w:rsidR="00EF6FDF" w14:paraId="5204DC03" w14:textId="77777777">
        <w:trPr>
          <w:trHeight w:val="3587"/>
        </w:trPr>
        <w:tc>
          <w:tcPr>
            <w:tcW w:w="2550" w:type="dxa"/>
          </w:tcPr>
          <w:p w14:paraId="4D46C491" w14:textId="77777777" w:rsidR="00EF6FDF" w:rsidRDefault="00EF6FDF">
            <w:pPr>
              <w:pStyle w:val="TableParagraph"/>
              <w:rPr>
                <w:b/>
                <w:sz w:val="26"/>
              </w:rPr>
            </w:pPr>
          </w:p>
          <w:p w14:paraId="2EEFC5D2" w14:textId="77777777" w:rsidR="00EF6FDF" w:rsidRDefault="00EF6FDF">
            <w:pPr>
              <w:pStyle w:val="TableParagraph"/>
              <w:rPr>
                <w:b/>
                <w:sz w:val="26"/>
              </w:rPr>
            </w:pPr>
          </w:p>
          <w:p w14:paraId="3F84C648" w14:textId="77777777" w:rsidR="00EF6FDF" w:rsidRDefault="00EF6FDF">
            <w:pPr>
              <w:pStyle w:val="TableParagraph"/>
              <w:rPr>
                <w:b/>
                <w:sz w:val="26"/>
              </w:rPr>
            </w:pPr>
          </w:p>
          <w:p w14:paraId="63B78C73" w14:textId="77777777" w:rsidR="00EF6FDF" w:rsidRDefault="00EF6FDF">
            <w:pPr>
              <w:pStyle w:val="TableParagraph"/>
              <w:rPr>
                <w:b/>
                <w:sz w:val="26"/>
              </w:rPr>
            </w:pPr>
          </w:p>
          <w:p w14:paraId="1393FEE2" w14:textId="77777777" w:rsidR="00EF6FDF" w:rsidRDefault="00EF6FDF">
            <w:pPr>
              <w:pStyle w:val="TableParagraph"/>
              <w:rPr>
                <w:b/>
                <w:sz w:val="28"/>
              </w:rPr>
            </w:pPr>
          </w:p>
          <w:p w14:paraId="2FA5D52E" w14:textId="77777777" w:rsidR="00EF6FDF" w:rsidRDefault="000260A4">
            <w:pPr>
              <w:pStyle w:val="TableParagraph"/>
              <w:ind w:left="925" w:right="331" w:hanging="564"/>
              <w:rPr>
                <w:b/>
                <w:sz w:val="24"/>
              </w:rPr>
            </w:pPr>
            <w:r>
              <w:rPr>
                <w:b/>
                <w:sz w:val="24"/>
              </w:rPr>
              <w:t>Обществознание</w:t>
            </w:r>
            <w:r>
              <w:rPr>
                <w:b/>
                <w:spacing w:val="-58"/>
                <w:sz w:val="24"/>
              </w:rPr>
              <w:t xml:space="preserve"> </w:t>
            </w:r>
            <w:r>
              <w:rPr>
                <w:b/>
                <w:sz w:val="24"/>
              </w:rPr>
              <w:t>(ФРП)</w:t>
            </w:r>
          </w:p>
        </w:tc>
        <w:tc>
          <w:tcPr>
            <w:tcW w:w="11880" w:type="dxa"/>
          </w:tcPr>
          <w:p w14:paraId="07F01E94" w14:textId="77777777" w:rsidR="00EF6FDF" w:rsidRDefault="000260A4">
            <w:pPr>
              <w:pStyle w:val="TableParagraph"/>
              <w:ind w:left="108" w:right="95"/>
              <w:jc w:val="both"/>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«Обществознание»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составлена на основе положений и требований к результатам освоения основной образовательной</w:t>
            </w:r>
            <w:r>
              <w:rPr>
                <w:spacing w:val="1"/>
                <w:sz w:val="24"/>
              </w:rPr>
              <w:t xml:space="preserve"> </w:t>
            </w:r>
            <w:r>
              <w:rPr>
                <w:sz w:val="24"/>
              </w:rPr>
              <w:t>программы,</w:t>
            </w:r>
            <w:r>
              <w:rPr>
                <w:spacing w:val="50"/>
                <w:sz w:val="24"/>
              </w:rPr>
              <w:t xml:space="preserve"> </w:t>
            </w:r>
            <w:r>
              <w:rPr>
                <w:sz w:val="24"/>
              </w:rPr>
              <w:t>представленных</w:t>
            </w:r>
            <w:r>
              <w:rPr>
                <w:spacing w:val="53"/>
                <w:sz w:val="24"/>
              </w:rPr>
              <w:t xml:space="preserve"> </w:t>
            </w:r>
            <w:r>
              <w:rPr>
                <w:sz w:val="24"/>
              </w:rPr>
              <w:t>в</w:t>
            </w:r>
            <w:r>
              <w:rPr>
                <w:spacing w:val="52"/>
                <w:sz w:val="24"/>
              </w:rPr>
              <w:t xml:space="preserve"> </w:t>
            </w:r>
            <w:r>
              <w:rPr>
                <w:sz w:val="24"/>
              </w:rPr>
              <w:t>ФГОС</w:t>
            </w:r>
            <w:r>
              <w:rPr>
                <w:spacing w:val="52"/>
                <w:sz w:val="24"/>
              </w:rPr>
              <w:t xml:space="preserve"> </w:t>
            </w:r>
            <w:r>
              <w:rPr>
                <w:sz w:val="24"/>
              </w:rPr>
              <w:t>ООО,</w:t>
            </w:r>
            <w:r>
              <w:rPr>
                <w:spacing w:val="53"/>
                <w:sz w:val="24"/>
              </w:rPr>
              <w:t xml:space="preserve"> </w:t>
            </w:r>
            <w:r>
              <w:rPr>
                <w:sz w:val="24"/>
              </w:rPr>
              <w:t>в</w:t>
            </w:r>
            <w:r>
              <w:rPr>
                <w:spacing w:val="52"/>
                <w:sz w:val="24"/>
              </w:rPr>
              <w:t xml:space="preserve"> </w:t>
            </w:r>
            <w:r>
              <w:rPr>
                <w:sz w:val="24"/>
              </w:rPr>
              <w:t>соответствии</w:t>
            </w:r>
            <w:r>
              <w:rPr>
                <w:spacing w:val="53"/>
                <w:sz w:val="24"/>
              </w:rPr>
              <w:t xml:space="preserve"> </w:t>
            </w:r>
            <w:r>
              <w:rPr>
                <w:sz w:val="24"/>
              </w:rPr>
              <w:t>с</w:t>
            </w:r>
            <w:r>
              <w:rPr>
                <w:spacing w:val="53"/>
                <w:sz w:val="24"/>
              </w:rPr>
              <w:t xml:space="preserve"> </w:t>
            </w:r>
            <w:r>
              <w:rPr>
                <w:sz w:val="24"/>
              </w:rPr>
              <w:t>Концепцией</w:t>
            </w:r>
            <w:r>
              <w:rPr>
                <w:spacing w:val="53"/>
                <w:sz w:val="24"/>
              </w:rPr>
              <w:t xml:space="preserve"> </w:t>
            </w:r>
            <w:r>
              <w:rPr>
                <w:sz w:val="24"/>
              </w:rPr>
              <w:t>преподавания</w:t>
            </w:r>
            <w:r>
              <w:rPr>
                <w:spacing w:val="53"/>
                <w:sz w:val="24"/>
              </w:rPr>
              <w:t xml:space="preserve"> </w:t>
            </w:r>
            <w:r>
              <w:rPr>
                <w:sz w:val="24"/>
              </w:rPr>
              <w:t>учебного</w:t>
            </w:r>
            <w:r>
              <w:rPr>
                <w:spacing w:val="50"/>
                <w:sz w:val="24"/>
              </w:rPr>
              <w:t xml:space="preserve"> </w:t>
            </w:r>
            <w:r>
              <w:rPr>
                <w:sz w:val="24"/>
              </w:rPr>
              <w:t>предмета</w:t>
            </w:r>
          </w:p>
          <w:p w14:paraId="21D1D794" w14:textId="77777777" w:rsidR="00EF6FDF" w:rsidRDefault="000260A4">
            <w:pPr>
              <w:pStyle w:val="TableParagraph"/>
              <w:ind w:left="108" w:right="96"/>
              <w:jc w:val="both"/>
              <w:rPr>
                <w:sz w:val="24"/>
              </w:rPr>
            </w:pPr>
            <w:r>
              <w:rPr>
                <w:sz w:val="24"/>
              </w:rPr>
              <w:t>«Обществознание»,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подлежит</w:t>
            </w:r>
            <w:r>
              <w:rPr>
                <w:spacing w:val="1"/>
                <w:sz w:val="24"/>
              </w:rPr>
              <w:t xml:space="preserve"> </w:t>
            </w:r>
            <w:r>
              <w:rPr>
                <w:sz w:val="24"/>
              </w:rPr>
              <w:t>непосредственному</w:t>
            </w:r>
            <w:r>
              <w:rPr>
                <w:spacing w:val="1"/>
                <w:sz w:val="24"/>
              </w:rPr>
              <w:t xml:space="preserve"> </w:t>
            </w:r>
            <w:r>
              <w:rPr>
                <w:sz w:val="24"/>
              </w:rPr>
              <w:t>применению</w:t>
            </w:r>
            <w:r>
              <w:rPr>
                <w:spacing w:val="-3"/>
                <w:sz w:val="24"/>
              </w:rPr>
              <w:t xml:space="preserve"> </w:t>
            </w:r>
            <w:r>
              <w:rPr>
                <w:sz w:val="24"/>
              </w:rPr>
              <w:t>при</w:t>
            </w:r>
            <w:r>
              <w:rPr>
                <w:spacing w:val="-2"/>
                <w:sz w:val="24"/>
              </w:rPr>
              <w:t xml:space="preserve"> </w:t>
            </w:r>
            <w:r>
              <w:rPr>
                <w:sz w:val="24"/>
              </w:rPr>
              <w:t>реализации</w:t>
            </w:r>
            <w:r>
              <w:rPr>
                <w:spacing w:val="-2"/>
                <w:sz w:val="24"/>
              </w:rPr>
              <w:t xml:space="preserve"> </w:t>
            </w:r>
            <w:r>
              <w:rPr>
                <w:sz w:val="24"/>
              </w:rPr>
              <w:t>обязательной</w:t>
            </w:r>
            <w:r>
              <w:rPr>
                <w:spacing w:val="-1"/>
                <w:sz w:val="24"/>
              </w:rPr>
              <w:t xml:space="preserve"> </w:t>
            </w:r>
            <w:r>
              <w:rPr>
                <w:sz w:val="24"/>
              </w:rPr>
              <w:t>части</w:t>
            </w:r>
            <w:r>
              <w:rPr>
                <w:spacing w:val="-3"/>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14:paraId="0A480B01" w14:textId="77777777" w:rsidR="00EF6FDF" w:rsidRDefault="000260A4">
            <w:pPr>
              <w:pStyle w:val="TableParagraph"/>
              <w:ind w:left="108" w:right="96"/>
              <w:jc w:val="both"/>
              <w:rPr>
                <w:sz w:val="24"/>
              </w:rPr>
            </w:pPr>
            <w:r>
              <w:rPr>
                <w:sz w:val="24"/>
              </w:rPr>
              <w:t>Изучение учебного предмета «Обществознание», включающего знания о российском обществе и направлениях</w:t>
            </w:r>
            <w:r>
              <w:rPr>
                <w:spacing w:val="1"/>
                <w:sz w:val="24"/>
              </w:rPr>
              <w:t xml:space="preserve"> </w:t>
            </w:r>
            <w:r>
              <w:rPr>
                <w:sz w:val="24"/>
              </w:rPr>
              <w:t>его развития в современных условиях, об основах конституционного строя нашей страны, правах и обязанностях</w:t>
            </w:r>
            <w:r>
              <w:rPr>
                <w:spacing w:val="-57"/>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способствует</w:t>
            </w:r>
            <w:r>
              <w:rPr>
                <w:spacing w:val="1"/>
                <w:sz w:val="24"/>
              </w:rPr>
              <w:t xml:space="preserve"> </w:t>
            </w:r>
            <w:r>
              <w:rPr>
                <w:sz w:val="24"/>
              </w:rPr>
              <w:t>воспитанию</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служению</w:t>
            </w:r>
            <w:r>
              <w:rPr>
                <w:spacing w:val="-1"/>
                <w:sz w:val="24"/>
              </w:rPr>
              <w:t xml:space="preserve"> </w:t>
            </w:r>
            <w:r>
              <w:rPr>
                <w:sz w:val="24"/>
              </w:rPr>
              <w:t>Отечеству, приверженности</w:t>
            </w:r>
            <w:r>
              <w:rPr>
                <w:spacing w:val="-2"/>
                <w:sz w:val="24"/>
              </w:rPr>
              <w:t xml:space="preserve"> </w:t>
            </w:r>
            <w:r>
              <w:rPr>
                <w:sz w:val="24"/>
              </w:rPr>
              <w:t>национальным</w:t>
            </w:r>
            <w:r>
              <w:rPr>
                <w:spacing w:val="-1"/>
                <w:sz w:val="24"/>
              </w:rPr>
              <w:t xml:space="preserve"> </w:t>
            </w:r>
            <w:r>
              <w:rPr>
                <w:sz w:val="24"/>
              </w:rPr>
              <w:t>ценностям.</w:t>
            </w:r>
          </w:p>
          <w:p w14:paraId="08DAEEB9" w14:textId="77777777" w:rsidR="00EF6FDF" w:rsidRDefault="000260A4">
            <w:pPr>
              <w:pStyle w:val="TableParagraph"/>
              <w:spacing w:line="270" w:lineRule="atLeast"/>
              <w:ind w:left="108" w:right="95"/>
              <w:jc w:val="both"/>
              <w:rPr>
                <w:sz w:val="24"/>
              </w:rPr>
            </w:pPr>
            <w:r>
              <w:rPr>
                <w:sz w:val="24"/>
              </w:rPr>
              <w:t>Привлечение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обществознания</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помогает</w:t>
            </w:r>
            <w:r>
              <w:rPr>
                <w:spacing w:val="1"/>
                <w:sz w:val="24"/>
              </w:rPr>
              <w:t xml:space="preserve"> </w:t>
            </w:r>
            <w:r>
              <w:rPr>
                <w:sz w:val="24"/>
              </w:rPr>
              <w:t>обучающимся освоить язык современной культурной, социально-экономической и политической коммуникации,</w:t>
            </w:r>
            <w:r>
              <w:rPr>
                <w:spacing w:val="-57"/>
                <w:sz w:val="24"/>
              </w:rPr>
              <w:t xml:space="preserve"> </w:t>
            </w:r>
            <w:r>
              <w:rPr>
                <w:sz w:val="24"/>
              </w:rPr>
              <w:t>вносит свой вклад в формирование метапредметных умений извлекать необходимые сведения, осмысливать,</w:t>
            </w:r>
            <w:r>
              <w:rPr>
                <w:spacing w:val="1"/>
                <w:sz w:val="24"/>
              </w:rPr>
              <w:t xml:space="preserve"> </w:t>
            </w:r>
            <w:r>
              <w:rPr>
                <w:sz w:val="24"/>
              </w:rPr>
              <w:t>преобразовывать</w:t>
            </w:r>
            <w:r>
              <w:rPr>
                <w:spacing w:val="-1"/>
                <w:sz w:val="24"/>
              </w:rPr>
              <w:t xml:space="preserve"> </w:t>
            </w:r>
            <w:r>
              <w:rPr>
                <w:sz w:val="24"/>
              </w:rPr>
              <w:t>и</w:t>
            </w:r>
            <w:r>
              <w:rPr>
                <w:spacing w:val="-1"/>
                <w:sz w:val="24"/>
              </w:rPr>
              <w:t xml:space="preserve"> </w:t>
            </w:r>
            <w:r>
              <w:rPr>
                <w:sz w:val="24"/>
              </w:rPr>
              <w:t>применять их.</w:t>
            </w:r>
          </w:p>
        </w:tc>
      </w:tr>
    </w:tbl>
    <w:p w14:paraId="1F7950C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8BF1258" w14:textId="77777777">
        <w:trPr>
          <w:trHeight w:val="1379"/>
        </w:trPr>
        <w:tc>
          <w:tcPr>
            <w:tcW w:w="2550" w:type="dxa"/>
          </w:tcPr>
          <w:p w14:paraId="0C1BEB03" w14:textId="77777777" w:rsidR="00EF6FDF" w:rsidRDefault="00EF6FDF">
            <w:pPr>
              <w:pStyle w:val="TableParagraph"/>
              <w:rPr>
                <w:sz w:val="24"/>
              </w:rPr>
            </w:pPr>
          </w:p>
        </w:tc>
        <w:tc>
          <w:tcPr>
            <w:tcW w:w="11880" w:type="dxa"/>
          </w:tcPr>
          <w:p w14:paraId="26137EF9" w14:textId="77777777" w:rsidR="00EF6FDF" w:rsidRDefault="000260A4">
            <w:pPr>
              <w:pStyle w:val="TableParagraph"/>
              <w:ind w:left="108" w:right="95"/>
              <w:jc w:val="both"/>
              <w:rPr>
                <w:sz w:val="24"/>
              </w:rPr>
            </w:pPr>
            <w:r>
              <w:rPr>
                <w:sz w:val="24"/>
              </w:rPr>
              <w:t>Изучение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«Обществознание»</w:t>
            </w:r>
            <w:r>
              <w:rPr>
                <w:spacing w:val="1"/>
                <w:sz w:val="24"/>
              </w:rPr>
              <w:t xml:space="preserve"> </w:t>
            </w:r>
            <w:r>
              <w:rPr>
                <w:sz w:val="24"/>
              </w:rPr>
              <w:t>содействует</w:t>
            </w:r>
            <w:r>
              <w:rPr>
                <w:spacing w:val="1"/>
                <w:sz w:val="24"/>
              </w:rPr>
              <w:t xml:space="preserve"> </w:t>
            </w:r>
            <w:r>
              <w:rPr>
                <w:sz w:val="24"/>
              </w:rPr>
              <w:t>вхождению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мир</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время</w:t>
            </w:r>
            <w:r>
              <w:rPr>
                <w:spacing w:val="1"/>
                <w:sz w:val="24"/>
              </w:rPr>
              <w:t xml:space="preserve"> </w:t>
            </w:r>
            <w:r>
              <w:rPr>
                <w:sz w:val="24"/>
              </w:rPr>
              <w:t>открытию</w:t>
            </w:r>
            <w:r>
              <w:rPr>
                <w:spacing w:val="1"/>
                <w:sz w:val="24"/>
              </w:rPr>
              <w:t xml:space="preserve"> </w:t>
            </w:r>
            <w:r>
              <w:rPr>
                <w:sz w:val="24"/>
              </w:rPr>
              <w:t>и</w:t>
            </w:r>
            <w:r>
              <w:rPr>
                <w:spacing w:val="1"/>
                <w:sz w:val="24"/>
              </w:rPr>
              <w:t xml:space="preserve"> </w:t>
            </w:r>
            <w:r>
              <w:rPr>
                <w:sz w:val="24"/>
              </w:rPr>
              <w:t>утверждению</w:t>
            </w:r>
            <w:r>
              <w:rPr>
                <w:spacing w:val="1"/>
                <w:sz w:val="24"/>
              </w:rPr>
              <w:t xml:space="preserve"> </w:t>
            </w:r>
            <w:r>
              <w:rPr>
                <w:sz w:val="24"/>
              </w:rPr>
              <w:t>собственного</w:t>
            </w:r>
            <w:r>
              <w:rPr>
                <w:spacing w:val="1"/>
                <w:sz w:val="24"/>
              </w:rPr>
              <w:t xml:space="preserve"> </w:t>
            </w:r>
            <w:r>
              <w:rPr>
                <w:sz w:val="24"/>
              </w:rPr>
              <w:t>«Я»,</w:t>
            </w:r>
            <w:r>
              <w:rPr>
                <w:spacing w:val="1"/>
                <w:sz w:val="24"/>
              </w:rPr>
              <w:t xml:space="preserve"> </w:t>
            </w:r>
            <w:r>
              <w:rPr>
                <w:sz w:val="24"/>
              </w:rPr>
              <w:t>формированию</w:t>
            </w:r>
            <w:r>
              <w:rPr>
                <w:spacing w:val="1"/>
                <w:sz w:val="24"/>
              </w:rPr>
              <w:t xml:space="preserve"> </w:t>
            </w:r>
            <w:r>
              <w:rPr>
                <w:sz w:val="24"/>
              </w:rPr>
              <w:t>способности</w:t>
            </w:r>
            <w:r>
              <w:rPr>
                <w:spacing w:val="-2"/>
                <w:sz w:val="24"/>
              </w:rPr>
              <w:t xml:space="preserve"> </w:t>
            </w:r>
            <w:r>
              <w:rPr>
                <w:sz w:val="24"/>
              </w:rPr>
              <w:t>к рефлексии,</w:t>
            </w:r>
            <w:r>
              <w:rPr>
                <w:spacing w:val="-2"/>
                <w:sz w:val="24"/>
              </w:rPr>
              <w:t xml:space="preserve"> </w:t>
            </w:r>
            <w:r>
              <w:rPr>
                <w:sz w:val="24"/>
              </w:rPr>
              <w:t>оценке своих возможностей</w:t>
            </w:r>
            <w:r>
              <w:rPr>
                <w:spacing w:val="-2"/>
                <w:sz w:val="24"/>
              </w:rPr>
              <w:t xml:space="preserve"> </w:t>
            </w:r>
            <w:r>
              <w:rPr>
                <w:sz w:val="24"/>
              </w:rPr>
              <w:t>и</w:t>
            </w:r>
            <w:r>
              <w:rPr>
                <w:spacing w:val="-1"/>
                <w:sz w:val="24"/>
              </w:rPr>
              <w:t xml:space="preserve"> </w:t>
            </w:r>
            <w:r>
              <w:rPr>
                <w:sz w:val="24"/>
              </w:rPr>
              <w:t>осознанию своего</w:t>
            </w:r>
            <w:r>
              <w:rPr>
                <w:spacing w:val="-1"/>
                <w:sz w:val="24"/>
              </w:rPr>
              <w:t xml:space="preserve"> </w:t>
            </w:r>
            <w:r>
              <w:rPr>
                <w:sz w:val="24"/>
              </w:rPr>
              <w:t>места в</w:t>
            </w:r>
            <w:r>
              <w:rPr>
                <w:spacing w:val="-2"/>
                <w:sz w:val="24"/>
              </w:rPr>
              <w:t xml:space="preserve"> </w:t>
            </w:r>
            <w:r>
              <w:rPr>
                <w:sz w:val="24"/>
              </w:rPr>
              <w:t>обществе.</w:t>
            </w:r>
          </w:p>
          <w:p w14:paraId="54FAE8BA" w14:textId="77777777" w:rsidR="00EF6FDF" w:rsidRDefault="000260A4">
            <w:pPr>
              <w:pStyle w:val="TableParagraph"/>
              <w:spacing w:line="270" w:lineRule="atLeast"/>
              <w:ind w:left="108" w:right="294"/>
              <w:jc w:val="both"/>
              <w:rPr>
                <w:sz w:val="24"/>
              </w:rPr>
            </w:pPr>
            <w:r>
              <w:rPr>
                <w:sz w:val="24"/>
              </w:rPr>
              <w:t>Общее количество учебных часов на четыре года обучения составляет 136 часов. Учебным планом на изучение</w:t>
            </w:r>
            <w:r>
              <w:rPr>
                <w:spacing w:val="-58"/>
                <w:sz w:val="24"/>
              </w:rPr>
              <w:t xml:space="preserve"> </w:t>
            </w:r>
            <w:r>
              <w:rPr>
                <w:sz w:val="24"/>
              </w:rPr>
              <w:t>обществознания</w:t>
            </w:r>
            <w:r>
              <w:rPr>
                <w:spacing w:val="-1"/>
                <w:sz w:val="24"/>
              </w:rPr>
              <w:t xml:space="preserve"> </w:t>
            </w:r>
            <w:r>
              <w:rPr>
                <w:sz w:val="24"/>
              </w:rPr>
              <w:t>отводится в</w:t>
            </w:r>
            <w:r>
              <w:rPr>
                <w:spacing w:val="-1"/>
                <w:sz w:val="24"/>
              </w:rPr>
              <w:t xml:space="preserve"> </w:t>
            </w:r>
            <w:r>
              <w:rPr>
                <w:sz w:val="24"/>
              </w:rPr>
              <w:t>6-9</w:t>
            </w:r>
            <w:r>
              <w:rPr>
                <w:spacing w:val="-1"/>
                <w:sz w:val="24"/>
              </w:rPr>
              <w:t xml:space="preserve"> </w:t>
            </w:r>
            <w:r>
              <w:rPr>
                <w:sz w:val="24"/>
              </w:rPr>
              <w:t>классах по</w:t>
            </w:r>
            <w:r>
              <w:rPr>
                <w:spacing w:val="-1"/>
                <w:sz w:val="24"/>
              </w:rPr>
              <w:t xml:space="preserve"> </w:t>
            </w:r>
            <w:r>
              <w:rPr>
                <w:sz w:val="24"/>
              </w:rPr>
              <w:t>1</w:t>
            </w:r>
            <w:r>
              <w:rPr>
                <w:spacing w:val="-2"/>
                <w:sz w:val="24"/>
              </w:rPr>
              <w:t xml:space="preserve"> </w:t>
            </w:r>
            <w:r>
              <w:rPr>
                <w:sz w:val="24"/>
              </w:rPr>
              <w:t>часу</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при</w:t>
            </w:r>
            <w:r>
              <w:rPr>
                <w:spacing w:val="-1"/>
                <w:sz w:val="24"/>
              </w:rPr>
              <w:t xml:space="preserve"> </w:t>
            </w:r>
            <w:r>
              <w:rPr>
                <w:sz w:val="24"/>
              </w:rPr>
              <w:t>34</w:t>
            </w:r>
            <w:r>
              <w:rPr>
                <w:spacing w:val="-1"/>
                <w:sz w:val="24"/>
              </w:rPr>
              <w:t xml:space="preserve"> </w:t>
            </w:r>
            <w:r>
              <w:rPr>
                <w:sz w:val="24"/>
              </w:rPr>
              <w:t>учебных</w:t>
            </w:r>
            <w:r>
              <w:rPr>
                <w:spacing w:val="-1"/>
                <w:sz w:val="24"/>
              </w:rPr>
              <w:t xml:space="preserve"> </w:t>
            </w:r>
            <w:r>
              <w:rPr>
                <w:sz w:val="24"/>
              </w:rPr>
              <w:t>неделях.</w:t>
            </w:r>
          </w:p>
        </w:tc>
      </w:tr>
      <w:tr w:rsidR="00EF6FDF" w14:paraId="29EC187A" w14:textId="77777777">
        <w:trPr>
          <w:trHeight w:val="282"/>
        </w:trPr>
        <w:tc>
          <w:tcPr>
            <w:tcW w:w="2550" w:type="dxa"/>
            <w:tcBorders>
              <w:bottom w:val="nil"/>
            </w:tcBorders>
          </w:tcPr>
          <w:p w14:paraId="152F8D97" w14:textId="77777777" w:rsidR="00EF6FDF" w:rsidRDefault="00EF6FDF">
            <w:pPr>
              <w:pStyle w:val="TableParagraph"/>
              <w:rPr>
                <w:sz w:val="20"/>
              </w:rPr>
            </w:pPr>
          </w:p>
        </w:tc>
        <w:tc>
          <w:tcPr>
            <w:tcW w:w="11880" w:type="dxa"/>
            <w:tcBorders>
              <w:bottom w:val="nil"/>
            </w:tcBorders>
          </w:tcPr>
          <w:p w14:paraId="5C57A89B" w14:textId="77777777" w:rsidR="00EF6FDF" w:rsidRDefault="000260A4">
            <w:pPr>
              <w:pStyle w:val="TableParagraph"/>
              <w:spacing w:before="1" w:line="261" w:lineRule="exact"/>
              <w:ind w:left="108"/>
              <w:rPr>
                <w:sz w:val="24"/>
              </w:rPr>
            </w:pPr>
            <w:r>
              <w:rPr>
                <w:sz w:val="24"/>
              </w:rPr>
              <w:t>Федеральная</w:t>
            </w:r>
            <w:r>
              <w:rPr>
                <w:spacing w:val="57"/>
                <w:sz w:val="24"/>
              </w:rPr>
              <w:t xml:space="preserve"> </w:t>
            </w:r>
            <w:r>
              <w:rPr>
                <w:sz w:val="24"/>
              </w:rPr>
              <w:t>рабочая</w:t>
            </w:r>
            <w:r>
              <w:rPr>
                <w:spacing w:val="56"/>
                <w:sz w:val="24"/>
              </w:rPr>
              <w:t xml:space="preserve"> </w:t>
            </w:r>
            <w:r>
              <w:rPr>
                <w:sz w:val="24"/>
              </w:rPr>
              <w:t>программа</w:t>
            </w:r>
            <w:r>
              <w:rPr>
                <w:spacing w:val="56"/>
                <w:sz w:val="24"/>
              </w:rPr>
              <w:t xml:space="preserve"> </w:t>
            </w:r>
            <w:r>
              <w:rPr>
                <w:sz w:val="24"/>
              </w:rPr>
              <w:t>учебного</w:t>
            </w:r>
            <w:r>
              <w:rPr>
                <w:spacing w:val="58"/>
                <w:sz w:val="24"/>
              </w:rPr>
              <w:t xml:space="preserve"> </w:t>
            </w:r>
            <w:r>
              <w:rPr>
                <w:sz w:val="24"/>
              </w:rPr>
              <w:t>предмета</w:t>
            </w:r>
            <w:r>
              <w:rPr>
                <w:spacing w:val="57"/>
                <w:sz w:val="24"/>
              </w:rPr>
              <w:t xml:space="preserve"> </w:t>
            </w:r>
            <w:r>
              <w:rPr>
                <w:sz w:val="24"/>
              </w:rPr>
              <w:t>«География»</w:t>
            </w:r>
            <w:r>
              <w:rPr>
                <w:spacing w:val="56"/>
                <w:sz w:val="24"/>
              </w:rPr>
              <w:t xml:space="preserve"> </w:t>
            </w:r>
            <w:r>
              <w:rPr>
                <w:sz w:val="24"/>
              </w:rPr>
              <w:t>на</w:t>
            </w:r>
            <w:r>
              <w:rPr>
                <w:spacing w:val="58"/>
                <w:sz w:val="24"/>
              </w:rPr>
              <w:t xml:space="preserve"> </w:t>
            </w:r>
            <w:r>
              <w:rPr>
                <w:sz w:val="24"/>
              </w:rPr>
              <w:t>уровне</w:t>
            </w:r>
            <w:r>
              <w:rPr>
                <w:spacing w:val="57"/>
                <w:sz w:val="24"/>
              </w:rPr>
              <w:t xml:space="preserve"> </w:t>
            </w:r>
            <w:r>
              <w:rPr>
                <w:sz w:val="24"/>
              </w:rPr>
              <w:t>основного</w:t>
            </w:r>
            <w:r>
              <w:rPr>
                <w:spacing w:val="57"/>
                <w:sz w:val="24"/>
              </w:rPr>
              <w:t xml:space="preserve"> </w:t>
            </w:r>
            <w:r>
              <w:rPr>
                <w:sz w:val="24"/>
              </w:rPr>
              <w:t>общего</w:t>
            </w:r>
            <w:r>
              <w:rPr>
                <w:spacing w:val="59"/>
                <w:sz w:val="24"/>
              </w:rPr>
              <w:t xml:space="preserve"> </w:t>
            </w:r>
            <w:r>
              <w:rPr>
                <w:sz w:val="24"/>
              </w:rPr>
              <w:t>образования</w:t>
            </w:r>
          </w:p>
        </w:tc>
      </w:tr>
      <w:tr w:rsidR="00EF6FDF" w14:paraId="777E1E67" w14:textId="77777777">
        <w:trPr>
          <w:trHeight w:val="275"/>
        </w:trPr>
        <w:tc>
          <w:tcPr>
            <w:tcW w:w="2550" w:type="dxa"/>
            <w:tcBorders>
              <w:top w:val="nil"/>
              <w:bottom w:val="nil"/>
            </w:tcBorders>
          </w:tcPr>
          <w:p w14:paraId="6173D5D0" w14:textId="77777777" w:rsidR="00EF6FDF" w:rsidRDefault="00EF6FDF">
            <w:pPr>
              <w:pStyle w:val="TableParagraph"/>
              <w:rPr>
                <w:sz w:val="20"/>
              </w:rPr>
            </w:pPr>
          </w:p>
        </w:tc>
        <w:tc>
          <w:tcPr>
            <w:tcW w:w="11880" w:type="dxa"/>
            <w:tcBorders>
              <w:top w:val="nil"/>
              <w:bottom w:val="nil"/>
            </w:tcBorders>
          </w:tcPr>
          <w:p w14:paraId="33DE7011" w14:textId="77777777" w:rsidR="00EF6FDF" w:rsidRDefault="000260A4">
            <w:pPr>
              <w:pStyle w:val="TableParagraph"/>
              <w:spacing w:line="256" w:lineRule="exact"/>
              <w:ind w:left="108"/>
              <w:rPr>
                <w:sz w:val="24"/>
              </w:rPr>
            </w:pPr>
            <w:r>
              <w:rPr>
                <w:sz w:val="24"/>
              </w:rPr>
              <w:t>составлена</w:t>
            </w:r>
            <w:r>
              <w:rPr>
                <w:spacing w:val="8"/>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требований</w:t>
            </w:r>
            <w:r>
              <w:rPr>
                <w:spacing w:val="8"/>
                <w:sz w:val="24"/>
              </w:rPr>
              <w:t xml:space="preserve"> </w:t>
            </w:r>
            <w:r>
              <w:rPr>
                <w:sz w:val="24"/>
              </w:rPr>
              <w:t>к</w:t>
            </w:r>
            <w:r>
              <w:rPr>
                <w:spacing w:val="9"/>
                <w:sz w:val="24"/>
              </w:rPr>
              <w:t xml:space="preserve"> </w:t>
            </w:r>
            <w:r>
              <w:rPr>
                <w:sz w:val="24"/>
              </w:rPr>
              <w:t>результатам</w:t>
            </w:r>
            <w:r>
              <w:rPr>
                <w:spacing w:val="10"/>
                <w:sz w:val="24"/>
              </w:rPr>
              <w:t xml:space="preserve"> </w:t>
            </w:r>
            <w:r>
              <w:rPr>
                <w:sz w:val="24"/>
              </w:rPr>
              <w:t>освоения</w:t>
            </w:r>
            <w:r>
              <w:rPr>
                <w:spacing w:val="9"/>
                <w:sz w:val="24"/>
              </w:rPr>
              <w:t xml:space="preserve"> </w:t>
            </w:r>
            <w:r>
              <w:rPr>
                <w:sz w:val="24"/>
              </w:rPr>
              <w:t>ООП</w:t>
            </w:r>
            <w:r>
              <w:rPr>
                <w:spacing w:val="9"/>
                <w:sz w:val="24"/>
              </w:rPr>
              <w:t xml:space="preserve"> </w:t>
            </w:r>
            <w:r>
              <w:rPr>
                <w:sz w:val="24"/>
              </w:rPr>
              <w:t>ООО,</w:t>
            </w:r>
            <w:r>
              <w:rPr>
                <w:spacing w:val="9"/>
                <w:sz w:val="24"/>
              </w:rPr>
              <w:t xml:space="preserve"> </w:t>
            </w:r>
            <w:r>
              <w:rPr>
                <w:sz w:val="24"/>
              </w:rPr>
              <w:t>представленных</w:t>
            </w:r>
            <w:r>
              <w:rPr>
                <w:spacing w:val="9"/>
                <w:sz w:val="24"/>
              </w:rPr>
              <w:t xml:space="preserve"> </w:t>
            </w:r>
            <w:r>
              <w:rPr>
                <w:sz w:val="24"/>
              </w:rPr>
              <w:t>в</w:t>
            </w:r>
            <w:r>
              <w:rPr>
                <w:spacing w:val="9"/>
                <w:sz w:val="24"/>
              </w:rPr>
              <w:t xml:space="preserve"> </w:t>
            </w:r>
            <w:r>
              <w:rPr>
                <w:sz w:val="24"/>
              </w:rPr>
              <w:t>ФГОС</w:t>
            </w:r>
            <w:r>
              <w:rPr>
                <w:spacing w:val="9"/>
                <w:sz w:val="24"/>
              </w:rPr>
              <w:t xml:space="preserve"> </w:t>
            </w:r>
            <w:r>
              <w:rPr>
                <w:sz w:val="24"/>
              </w:rPr>
              <w:t>ООО,</w:t>
            </w:r>
            <w:r>
              <w:rPr>
                <w:spacing w:val="10"/>
                <w:sz w:val="24"/>
              </w:rPr>
              <w:t xml:space="preserve"> </w:t>
            </w:r>
            <w:r>
              <w:rPr>
                <w:sz w:val="24"/>
              </w:rPr>
              <w:t>а</w:t>
            </w:r>
            <w:r>
              <w:rPr>
                <w:spacing w:val="10"/>
                <w:sz w:val="24"/>
              </w:rPr>
              <w:t xml:space="preserve"> </w:t>
            </w:r>
            <w:r>
              <w:rPr>
                <w:sz w:val="24"/>
              </w:rPr>
              <w:t>также</w:t>
            </w:r>
            <w:r>
              <w:rPr>
                <w:spacing w:val="10"/>
                <w:sz w:val="24"/>
              </w:rPr>
              <w:t xml:space="preserve"> </w:t>
            </w:r>
            <w:r>
              <w:rPr>
                <w:sz w:val="24"/>
              </w:rPr>
              <w:t>на</w:t>
            </w:r>
          </w:p>
        </w:tc>
      </w:tr>
      <w:tr w:rsidR="00EF6FDF" w14:paraId="738BA020" w14:textId="77777777">
        <w:trPr>
          <w:trHeight w:val="276"/>
        </w:trPr>
        <w:tc>
          <w:tcPr>
            <w:tcW w:w="2550" w:type="dxa"/>
            <w:tcBorders>
              <w:top w:val="nil"/>
              <w:bottom w:val="nil"/>
            </w:tcBorders>
          </w:tcPr>
          <w:p w14:paraId="3C615AA4" w14:textId="77777777" w:rsidR="00EF6FDF" w:rsidRDefault="00EF6FDF">
            <w:pPr>
              <w:pStyle w:val="TableParagraph"/>
              <w:rPr>
                <w:sz w:val="20"/>
              </w:rPr>
            </w:pPr>
          </w:p>
        </w:tc>
        <w:tc>
          <w:tcPr>
            <w:tcW w:w="11880" w:type="dxa"/>
            <w:tcBorders>
              <w:top w:val="nil"/>
              <w:bottom w:val="nil"/>
            </w:tcBorders>
          </w:tcPr>
          <w:p w14:paraId="7DDF1DEA" w14:textId="77777777" w:rsidR="00EF6FDF" w:rsidRDefault="000260A4">
            <w:pPr>
              <w:pStyle w:val="TableParagraph"/>
              <w:spacing w:line="256" w:lineRule="exact"/>
              <w:ind w:left="108"/>
              <w:rPr>
                <w:sz w:val="24"/>
              </w:rPr>
            </w:pPr>
            <w:r>
              <w:rPr>
                <w:sz w:val="24"/>
              </w:rPr>
              <w:t>основе</w:t>
            </w:r>
            <w:r>
              <w:rPr>
                <w:spacing w:val="-7"/>
                <w:sz w:val="24"/>
              </w:rPr>
              <w:t xml:space="preserve"> </w:t>
            </w:r>
            <w:r>
              <w:rPr>
                <w:sz w:val="24"/>
              </w:rPr>
              <w:t>характеристики</w:t>
            </w:r>
            <w:r>
              <w:rPr>
                <w:spacing w:val="-6"/>
                <w:sz w:val="24"/>
              </w:rPr>
              <w:t xml:space="preserve"> </w:t>
            </w:r>
            <w:r>
              <w:rPr>
                <w:sz w:val="24"/>
              </w:rPr>
              <w:t>планируемых</w:t>
            </w:r>
            <w:r>
              <w:rPr>
                <w:spacing w:val="-6"/>
                <w:sz w:val="24"/>
              </w:rPr>
              <w:t xml:space="preserve"> </w:t>
            </w:r>
            <w:r>
              <w:rPr>
                <w:sz w:val="24"/>
              </w:rPr>
              <w:t>результатов</w:t>
            </w:r>
            <w:r>
              <w:rPr>
                <w:spacing w:val="-8"/>
                <w:sz w:val="24"/>
              </w:rPr>
              <w:t xml:space="preserve"> </w:t>
            </w:r>
            <w:r>
              <w:rPr>
                <w:sz w:val="24"/>
              </w:rPr>
              <w:t>духовно-нравственного</w:t>
            </w:r>
            <w:r>
              <w:rPr>
                <w:spacing w:val="49"/>
                <w:sz w:val="24"/>
              </w:rPr>
              <w:t xml:space="preserve"> </w:t>
            </w:r>
            <w:r>
              <w:rPr>
                <w:sz w:val="24"/>
              </w:rPr>
              <w:t>развития,</w:t>
            </w:r>
            <w:r>
              <w:rPr>
                <w:spacing w:val="-7"/>
                <w:sz w:val="24"/>
              </w:rPr>
              <w:t xml:space="preserve"> </w:t>
            </w:r>
            <w:r>
              <w:rPr>
                <w:sz w:val="24"/>
              </w:rPr>
              <w:t>воспитания</w:t>
            </w:r>
            <w:r>
              <w:rPr>
                <w:spacing w:val="49"/>
                <w:sz w:val="24"/>
              </w:rPr>
              <w:t xml:space="preserve"> </w:t>
            </w:r>
            <w:r>
              <w:rPr>
                <w:sz w:val="24"/>
              </w:rPr>
              <w:t>и</w:t>
            </w:r>
            <w:r>
              <w:rPr>
                <w:spacing w:val="46"/>
                <w:sz w:val="24"/>
              </w:rPr>
              <w:t xml:space="preserve"> </w:t>
            </w:r>
            <w:r>
              <w:rPr>
                <w:sz w:val="24"/>
              </w:rPr>
              <w:t>социализации</w:t>
            </w:r>
          </w:p>
        </w:tc>
      </w:tr>
      <w:tr w:rsidR="00EF6FDF" w14:paraId="2BFFE254" w14:textId="77777777">
        <w:trPr>
          <w:trHeight w:val="275"/>
        </w:trPr>
        <w:tc>
          <w:tcPr>
            <w:tcW w:w="2550" w:type="dxa"/>
            <w:tcBorders>
              <w:top w:val="nil"/>
              <w:bottom w:val="nil"/>
            </w:tcBorders>
          </w:tcPr>
          <w:p w14:paraId="4E8AF139" w14:textId="77777777" w:rsidR="00EF6FDF" w:rsidRDefault="00EF6FDF">
            <w:pPr>
              <w:pStyle w:val="TableParagraph"/>
              <w:rPr>
                <w:sz w:val="20"/>
              </w:rPr>
            </w:pPr>
          </w:p>
        </w:tc>
        <w:tc>
          <w:tcPr>
            <w:tcW w:w="11880" w:type="dxa"/>
            <w:tcBorders>
              <w:top w:val="nil"/>
              <w:bottom w:val="nil"/>
            </w:tcBorders>
          </w:tcPr>
          <w:p w14:paraId="4354EC73" w14:textId="77777777" w:rsidR="00EF6FDF" w:rsidRDefault="000260A4">
            <w:pPr>
              <w:pStyle w:val="TableParagraph"/>
              <w:tabs>
                <w:tab w:val="left" w:pos="1798"/>
                <w:tab w:val="left" w:pos="3648"/>
                <w:tab w:val="left" w:pos="3972"/>
                <w:tab w:val="left" w:pos="5507"/>
                <w:tab w:val="left" w:pos="6821"/>
                <w:tab w:val="left" w:pos="8207"/>
                <w:tab w:val="left" w:pos="8547"/>
                <w:tab w:val="left" w:pos="9753"/>
              </w:tabs>
              <w:spacing w:line="256" w:lineRule="exact"/>
              <w:ind w:left="108"/>
              <w:rPr>
                <w:sz w:val="24"/>
              </w:rPr>
            </w:pPr>
            <w:r>
              <w:rPr>
                <w:sz w:val="24"/>
              </w:rPr>
              <w:t>обучающихся,</w:t>
            </w:r>
            <w:r>
              <w:rPr>
                <w:sz w:val="24"/>
              </w:rPr>
              <w:tab/>
              <w:t>представленной</w:t>
            </w:r>
            <w:r>
              <w:rPr>
                <w:sz w:val="24"/>
              </w:rPr>
              <w:tab/>
              <w:t>в</w:t>
            </w:r>
            <w:r>
              <w:rPr>
                <w:sz w:val="24"/>
              </w:rPr>
              <w:tab/>
              <w:t>федеральной</w:t>
            </w:r>
            <w:r>
              <w:rPr>
                <w:sz w:val="24"/>
              </w:rPr>
              <w:tab/>
              <w:t>программе</w:t>
            </w:r>
            <w:r>
              <w:rPr>
                <w:sz w:val="24"/>
              </w:rPr>
              <w:tab/>
              <w:t>воспитания</w:t>
            </w:r>
            <w:r>
              <w:rPr>
                <w:sz w:val="24"/>
              </w:rPr>
              <w:tab/>
              <w:t>и</w:t>
            </w:r>
            <w:r>
              <w:rPr>
                <w:sz w:val="24"/>
              </w:rPr>
              <w:tab/>
              <w:t>подлежит</w:t>
            </w:r>
            <w:r>
              <w:rPr>
                <w:sz w:val="24"/>
              </w:rPr>
              <w:tab/>
              <w:t>непосредственному</w:t>
            </w:r>
          </w:p>
        </w:tc>
      </w:tr>
      <w:tr w:rsidR="00EF6FDF" w14:paraId="1AA3A0E8" w14:textId="77777777">
        <w:trPr>
          <w:trHeight w:val="276"/>
        </w:trPr>
        <w:tc>
          <w:tcPr>
            <w:tcW w:w="2550" w:type="dxa"/>
            <w:tcBorders>
              <w:top w:val="nil"/>
              <w:bottom w:val="nil"/>
            </w:tcBorders>
          </w:tcPr>
          <w:p w14:paraId="129A6F3C" w14:textId="77777777" w:rsidR="00EF6FDF" w:rsidRDefault="00EF6FDF">
            <w:pPr>
              <w:pStyle w:val="TableParagraph"/>
              <w:rPr>
                <w:sz w:val="20"/>
              </w:rPr>
            </w:pPr>
          </w:p>
        </w:tc>
        <w:tc>
          <w:tcPr>
            <w:tcW w:w="11880" w:type="dxa"/>
            <w:tcBorders>
              <w:top w:val="nil"/>
              <w:bottom w:val="nil"/>
            </w:tcBorders>
          </w:tcPr>
          <w:p w14:paraId="49AA058C" w14:textId="77777777" w:rsidR="00EF6FDF" w:rsidRDefault="000260A4">
            <w:pPr>
              <w:pStyle w:val="TableParagraph"/>
              <w:spacing w:line="256" w:lineRule="exact"/>
              <w:ind w:left="108"/>
              <w:rPr>
                <w:sz w:val="24"/>
              </w:rPr>
            </w:pP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56"/>
                <w:sz w:val="24"/>
              </w:rPr>
              <w:t xml:space="preserve"> </w:t>
            </w:r>
            <w:r>
              <w:rPr>
                <w:sz w:val="24"/>
              </w:rPr>
              <w:t>части</w:t>
            </w:r>
            <w:r>
              <w:rPr>
                <w:spacing w:val="-3"/>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p>
        </w:tc>
      </w:tr>
      <w:tr w:rsidR="00EF6FDF" w14:paraId="5848431E" w14:textId="77777777">
        <w:trPr>
          <w:trHeight w:val="275"/>
        </w:trPr>
        <w:tc>
          <w:tcPr>
            <w:tcW w:w="2550" w:type="dxa"/>
            <w:tcBorders>
              <w:top w:val="nil"/>
              <w:bottom w:val="nil"/>
            </w:tcBorders>
          </w:tcPr>
          <w:p w14:paraId="12609DFB" w14:textId="77777777" w:rsidR="00EF6FDF" w:rsidRDefault="00EF6FDF">
            <w:pPr>
              <w:pStyle w:val="TableParagraph"/>
              <w:rPr>
                <w:sz w:val="20"/>
              </w:rPr>
            </w:pPr>
          </w:p>
        </w:tc>
        <w:tc>
          <w:tcPr>
            <w:tcW w:w="11880" w:type="dxa"/>
            <w:tcBorders>
              <w:top w:val="nil"/>
              <w:bottom w:val="nil"/>
            </w:tcBorders>
          </w:tcPr>
          <w:p w14:paraId="1F99546B" w14:textId="77777777" w:rsidR="00EF6FDF" w:rsidRDefault="000260A4">
            <w:pPr>
              <w:pStyle w:val="TableParagraph"/>
              <w:spacing w:line="256" w:lineRule="exact"/>
              <w:ind w:left="108"/>
              <w:rPr>
                <w:sz w:val="24"/>
              </w:rPr>
            </w:pPr>
            <w:r>
              <w:rPr>
                <w:sz w:val="24"/>
              </w:rPr>
              <w:t>Учебный</w:t>
            </w:r>
            <w:r>
              <w:rPr>
                <w:spacing w:val="50"/>
                <w:sz w:val="24"/>
              </w:rPr>
              <w:t xml:space="preserve"> </w:t>
            </w:r>
            <w:r>
              <w:rPr>
                <w:sz w:val="24"/>
              </w:rPr>
              <w:t>предмет</w:t>
            </w:r>
            <w:r>
              <w:rPr>
                <w:spacing w:val="109"/>
                <w:sz w:val="24"/>
              </w:rPr>
              <w:t xml:space="preserve"> </w:t>
            </w:r>
            <w:r>
              <w:rPr>
                <w:sz w:val="24"/>
              </w:rPr>
              <w:t>«География»</w:t>
            </w:r>
            <w:r>
              <w:rPr>
                <w:spacing w:val="109"/>
                <w:sz w:val="24"/>
              </w:rPr>
              <w:t xml:space="preserve"> </w:t>
            </w:r>
            <w:r>
              <w:rPr>
                <w:sz w:val="24"/>
              </w:rPr>
              <w:t>на</w:t>
            </w:r>
            <w:r>
              <w:rPr>
                <w:spacing w:val="110"/>
                <w:sz w:val="24"/>
              </w:rPr>
              <w:t xml:space="preserve"> </w:t>
            </w:r>
            <w:r>
              <w:rPr>
                <w:sz w:val="24"/>
              </w:rPr>
              <w:t>уровне</w:t>
            </w:r>
            <w:r>
              <w:rPr>
                <w:spacing w:val="110"/>
                <w:sz w:val="24"/>
              </w:rPr>
              <w:t xml:space="preserve"> </w:t>
            </w:r>
            <w:r>
              <w:rPr>
                <w:sz w:val="24"/>
              </w:rPr>
              <w:t>основного</w:t>
            </w:r>
            <w:r>
              <w:rPr>
                <w:spacing w:val="110"/>
                <w:sz w:val="24"/>
              </w:rPr>
              <w:t xml:space="preserve"> </w:t>
            </w:r>
            <w:r>
              <w:rPr>
                <w:sz w:val="24"/>
              </w:rPr>
              <w:t>общего</w:t>
            </w:r>
            <w:r>
              <w:rPr>
                <w:spacing w:val="110"/>
                <w:sz w:val="24"/>
              </w:rPr>
              <w:t xml:space="preserve"> </w:t>
            </w:r>
            <w:r>
              <w:rPr>
                <w:sz w:val="24"/>
              </w:rPr>
              <w:t>образования</w:t>
            </w:r>
            <w:r>
              <w:rPr>
                <w:spacing w:val="114"/>
                <w:sz w:val="24"/>
              </w:rPr>
              <w:t xml:space="preserve"> </w:t>
            </w:r>
            <w:r>
              <w:rPr>
                <w:sz w:val="24"/>
              </w:rPr>
              <w:t>-</w:t>
            </w:r>
            <w:r>
              <w:rPr>
                <w:spacing w:val="111"/>
                <w:sz w:val="24"/>
              </w:rPr>
              <w:t xml:space="preserve"> </w:t>
            </w:r>
            <w:r>
              <w:rPr>
                <w:sz w:val="24"/>
              </w:rPr>
              <w:t>предмет,</w:t>
            </w:r>
            <w:r>
              <w:rPr>
                <w:spacing w:val="110"/>
                <w:sz w:val="24"/>
              </w:rPr>
              <w:t xml:space="preserve"> </w:t>
            </w:r>
            <w:r>
              <w:rPr>
                <w:sz w:val="24"/>
              </w:rPr>
              <w:t>формирующий</w:t>
            </w:r>
            <w:r>
              <w:rPr>
                <w:spacing w:val="110"/>
                <w:sz w:val="24"/>
              </w:rPr>
              <w:t xml:space="preserve"> </w:t>
            </w:r>
            <w:r>
              <w:rPr>
                <w:sz w:val="24"/>
              </w:rPr>
              <w:t>у</w:t>
            </w:r>
          </w:p>
        </w:tc>
      </w:tr>
      <w:tr w:rsidR="00EF6FDF" w14:paraId="313E9CD8" w14:textId="77777777">
        <w:trPr>
          <w:trHeight w:val="275"/>
        </w:trPr>
        <w:tc>
          <w:tcPr>
            <w:tcW w:w="2550" w:type="dxa"/>
            <w:tcBorders>
              <w:top w:val="nil"/>
              <w:bottom w:val="nil"/>
            </w:tcBorders>
          </w:tcPr>
          <w:p w14:paraId="6743C337" w14:textId="77777777" w:rsidR="00EF6FDF" w:rsidRDefault="00EF6FDF">
            <w:pPr>
              <w:pStyle w:val="TableParagraph"/>
              <w:rPr>
                <w:sz w:val="20"/>
              </w:rPr>
            </w:pPr>
          </w:p>
        </w:tc>
        <w:tc>
          <w:tcPr>
            <w:tcW w:w="11880" w:type="dxa"/>
            <w:tcBorders>
              <w:top w:val="nil"/>
              <w:bottom w:val="nil"/>
            </w:tcBorders>
          </w:tcPr>
          <w:p w14:paraId="2DA515B5" w14:textId="77777777" w:rsidR="00EF6FDF" w:rsidRDefault="000260A4">
            <w:pPr>
              <w:pStyle w:val="TableParagraph"/>
              <w:spacing w:line="256" w:lineRule="exact"/>
              <w:ind w:left="108"/>
              <w:rPr>
                <w:sz w:val="24"/>
              </w:rPr>
            </w:pPr>
            <w:r>
              <w:rPr>
                <w:spacing w:val="-1"/>
                <w:sz w:val="24"/>
              </w:rPr>
              <w:t>обучающихся</w:t>
            </w:r>
            <w:r>
              <w:rPr>
                <w:spacing w:val="-14"/>
                <w:sz w:val="24"/>
              </w:rPr>
              <w:t xml:space="preserve"> </w:t>
            </w:r>
            <w:r>
              <w:rPr>
                <w:spacing w:val="-1"/>
                <w:sz w:val="24"/>
              </w:rPr>
              <w:t>систему</w:t>
            </w:r>
            <w:r>
              <w:rPr>
                <w:spacing w:val="-13"/>
                <w:sz w:val="24"/>
              </w:rPr>
              <w:t xml:space="preserve"> </w:t>
            </w:r>
            <w:r>
              <w:rPr>
                <w:spacing w:val="-1"/>
                <w:sz w:val="24"/>
              </w:rPr>
              <w:t>комплексных</w:t>
            </w:r>
            <w:r>
              <w:rPr>
                <w:spacing w:val="-14"/>
                <w:sz w:val="24"/>
              </w:rPr>
              <w:t xml:space="preserve"> </w:t>
            </w:r>
            <w:r>
              <w:rPr>
                <w:sz w:val="24"/>
              </w:rPr>
              <w:t>социально</w:t>
            </w:r>
            <w:r>
              <w:rPr>
                <w:spacing w:val="-12"/>
                <w:sz w:val="24"/>
              </w:rPr>
              <w:t xml:space="preserve"> </w:t>
            </w:r>
            <w:r>
              <w:rPr>
                <w:sz w:val="24"/>
              </w:rPr>
              <w:t>ориентированных</w:t>
            </w:r>
            <w:r>
              <w:rPr>
                <w:spacing w:val="-13"/>
                <w:sz w:val="24"/>
              </w:rPr>
              <w:t xml:space="preserve"> </w:t>
            </w:r>
            <w:r>
              <w:rPr>
                <w:sz w:val="24"/>
              </w:rPr>
              <w:t>знаний</w:t>
            </w:r>
            <w:r>
              <w:rPr>
                <w:spacing w:val="-13"/>
                <w:sz w:val="24"/>
              </w:rPr>
              <w:t xml:space="preserve"> </w:t>
            </w:r>
            <w:r>
              <w:rPr>
                <w:sz w:val="24"/>
              </w:rPr>
              <w:t>о</w:t>
            </w:r>
            <w:r>
              <w:rPr>
                <w:spacing w:val="-13"/>
                <w:sz w:val="24"/>
              </w:rPr>
              <w:t xml:space="preserve"> </w:t>
            </w:r>
            <w:r>
              <w:rPr>
                <w:sz w:val="24"/>
              </w:rPr>
              <w:t>Земле</w:t>
            </w:r>
            <w:r>
              <w:rPr>
                <w:spacing w:val="-13"/>
                <w:sz w:val="24"/>
              </w:rPr>
              <w:t xml:space="preserve"> </w:t>
            </w:r>
            <w:r>
              <w:rPr>
                <w:sz w:val="24"/>
              </w:rPr>
              <w:t>как</w:t>
            </w:r>
            <w:r>
              <w:rPr>
                <w:spacing w:val="-13"/>
                <w:sz w:val="24"/>
              </w:rPr>
              <w:t xml:space="preserve"> </w:t>
            </w:r>
            <w:r>
              <w:rPr>
                <w:sz w:val="24"/>
              </w:rPr>
              <w:t>планете</w:t>
            </w:r>
            <w:r>
              <w:rPr>
                <w:spacing w:val="-13"/>
                <w:sz w:val="24"/>
              </w:rPr>
              <w:t xml:space="preserve"> </w:t>
            </w:r>
            <w:r>
              <w:rPr>
                <w:sz w:val="24"/>
              </w:rPr>
              <w:t>людей,</w:t>
            </w:r>
            <w:r>
              <w:rPr>
                <w:spacing w:val="-15"/>
                <w:sz w:val="24"/>
              </w:rPr>
              <w:t xml:space="preserve"> </w:t>
            </w:r>
            <w:r>
              <w:rPr>
                <w:sz w:val="24"/>
              </w:rPr>
              <w:t>об</w:t>
            </w:r>
            <w:r>
              <w:rPr>
                <w:spacing w:val="34"/>
                <w:sz w:val="24"/>
              </w:rPr>
              <w:t xml:space="preserve"> </w:t>
            </w:r>
            <w:r>
              <w:rPr>
                <w:sz w:val="24"/>
              </w:rPr>
              <w:t>основных</w:t>
            </w:r>
          </w:p>
        </w:tc>
      </w:tr>
      <w:tr w:rsidR="00EF6FDF" w14:paraId="236666A7" w14:textId="77777777">
        <w:trPr>
          <w:trHeight w:val="276"/>
        </w:trPr>
        <w:tc>
          <w:tcPr>
            <w:tcW w:w="2550" w:type="dxa"/>
            <w:tcBorders>
              <w:top w:val="nil"/>
              <w:bottom w:val="nil"/>
            </w:tcBorders>
          </w:tcPr>
          <w:p w14:paraId="4A13C703" w14:textId="77777777" w:rsidR="00EF6FDF" w:rsidRDefault="000260A4">
            <w:pPr>
              <w:pStyle w:val="TableParagraph"/>
              <w:spacing w:line="256" w:lineRule="exact"/>
              <w:ind w:left="178" w:right="171"/>
              <w:jc w:val="center"/>
              <w:rPr>
                <w:b/>
                <w:sz w:val="24"/>
              </w:rPr>
            </w:pPr>
            <w:r>
              <w:rPr>
                <w:b/>
                <w:sz w:val="24"/>
              </w:rPr>
              <w:t>География</w:t>
            </w:r>
          </w:p>
        </w:tc>
        <w:tc>
          <w:tcPr>
            <w:tcW w:w="11880" w:type="dxa"/>
            <w:tcBorders>
              <w:top w:val="nil"/>
              <w:bottom w:val="nil"/>
            </w:tcBorders>
          </w:tcPr>
          <w:p w14:paraId="73C68EEF" w14:textId="77777777" w:rsidR="00EF6FDF" w:rsidRDefault="000260A4">
            <w:pPr>
              <w:pStyle w:val="TableParagraph"/>
              <w:tabs>
                <w:tab w:val="left" w:pos="10782"/>
              </w:tabs>
              <w:spacing w:line="256" w:lineRule="exact"/>
              <w:ind w:left="108"/>
              <w:rPr>
                <w:sz w:val="24"/>
              </w:rPr>
            </w:pPr>
            <w:r>
              <w:rPr>
                <w:sz w:val="24"/>
              </w:rPr>
              <w:t>закономерностях</w:t>
            </w:r>
            <w:r>
              <w:rPr>
                <w:spacing w:val="49"/>
                <w:sz w:val="24"/>
              </w:rPr>
              <w:t xml:space="preserve"> </w:t>
            </w:r>
            <w:r>
              <w:rPr>
                <w:sz w:val="24"/>
              </w:rPr>
              <w:t>развития</w:t>
            </w:r>
            <w:r>
              <w:rPr>
                <w:spacing w:val="50"/>
                <w:sz w:val="24"/>
              </w:rPr>
              <w:t xml:space="preserve"> </w:t>
            </w:r>
            <w:r>
              <w:rPr>
                <w:sz w:val="24"/>
              </w:rPr>
              <w:t>природы,</w:t>
            </w:r>
            <w:r>
              <w:rPr>
                <w:spacing w:val="50"/>
                <w:sz w:val="24"/>
              </w:rPr>
              <w:t xml:space="preserve"> </w:t>
            </w:r>
            <w:r>
              <w:rPr>
                <w:sz w:val="24"/>
              </w:rPr>
              <w:t>о</w:t>
            </w:r>
            <w:r>
              <w:rPr>
                <w:spacing w:val="50"/>
                <w:sz w:val="24"/>
              </w:rPr>
              <w:t xml:space="preserve"> </w:t>
            </w:r>
            <w:r>
              <w:rPr>
                <w:sz w:val="24"/>
              </w:rPr>
              <w:t>размещении</w:t>
            </w:r>
            <w:r>
              <w:rPr>
                <w:spacing w:val="50"/>
                <w:sz w:val="24"/>
              </w:rPr>
              <w:t xml:space="preserve"> </w:t>
            </w:r>
            <w:r>
              <w:rPr>
                <w:sz w:val="24"/>
              </w:rPr>
              <w:t>населения</w:t>
            </w:r>
            <w:r>
              <w:rPr>
                <w:spacing w:val="50"/>
                <w:sz w:val="24"/>
              </w:rPr>
              <w:t xml:space="preserve"> </w:t>
            </w:r>
            <w:r>
              <w:rPr>
                <w:sz w:val="24"/>
              </w:rPr>
              <w:t>и</w:t>
            </w:r>
            <w:r>
              <w:rPr>
                <w:spacing w:val="49"/>
                <w:sz w:val="24"/>
              </w:rPr>
              <w:t xml:space="preserve"> </w:t>
            </w:r>
            <w:r>
              <w:rPr>
                <w:sz w:val="24"/>
              </w:rPr>
              <w:t>хозяйства,</w:t>
            </w:r>
            <w:r>
              <w:rPr>
                <w:spacing w:val="50"/>
                <w:sz w:val="24"/>
              </w:rPr>
              <w:t xml:space="preserve"> </w:t>
            </w:r>
            <w:r>
              <w:rPr>
                <w:sz w:val="24"/>
              </w:rPr>
              <w:t>об</w:t>
            </w:r>
            <w:r>
              <w:rPr>
                <w:spacing w:val="50"/>
                <w:sz w:val="24"/>
              </w:rPr>
              <w:t xml:space="preserve"> </w:t>
            </w:r>
            <w:r>
              <w:rPr>
                <w:sz w:val="24"/>
              </w:rPr>
              <w:t>особенностях</w:t>
            </w:r>
            <w:r>
              <w:rPr>
                <w:spacing w:val="50"/>
                <w:sz w:val="24"/>
              </w:rPr>
              <w:t xml:space="preserve"> </w:t>
            </w:r>
            <w:r>
              <w:rPr>
                <w:sz w:val="24"/>
              </w:rPr>
              <w:t>и</w:t>
            </w:r>
            <w:r>
              <w:rPr>
                <w:spacing w:val="50"/>
                <w:sz w:val="24"/>
              </w:rPr>
              <w:t xml:space="preserve"> </w:t>
            </w:r>
            <w:r>
              <w:rPr>
                <w:sz w:val="24"/>
              </w:rPr>
              <w:t>о</w:t>
            </w:r>
            <w:r>
              <w:rPr>
                <w:sz w:val="24"/>
              </w:rPr>
              <w:tab/>
              <w:t>динамике</w:t>
            </w:r>
          </w:p>
        </w:tc>
      </w:tr>
      <w:tr w:rsidR="00EF6FDF" w14:paraId="127EF982" w14:textId="77777777">
        <w:trPr>
          <w:trHeight w:val="276"/>
        </w:trPr>
        <w:tc>
          <w:tcPr>
            <w:tcW w:w="2550" w:type="dxa"/>
            <w:tcBorders>
              <w:top w:val="nil"/>
              <w:bottom w:val="nil"/>
            </w:tcBorders>
          </w:tcPr>
          <w:p w14:paraId="2A7CEA03" w14:textId="77777777" w:rsidR="00EF6FDF" w:rsidRDefault="000260A4">
            <w:pPr>
              <w:pStyle w:val="TableParagraph"/>
              <w:spacing w:line="256" w:lineRule="exact"/>
              <w:ind w:left="180" w:right="171"/>
              <w:jc w:val="center"/>
              <w:rPr>
                <w:b/>
                <w:sz w:val="24"/>
              </w:rPr>
            </w:pPr>
            <w:r>
              <w:rPr>
                <w:b/>
                <w:sz w:val="24"/>
              </w:rPr>
              <w:t>(ФРП)</w:t>
            </w:r>
          </w:p>
        </w:tc>
        <w:tc>
          <w:tcPr>
            <w:tcW w:w="11880" w:type="dxa"/>
            <w:tcBorders>
              <w:top w:val="nil"/>
              <w:bottom w:val="nil"/>
            </w:tcBorders>
          </w:tcPr>
          <w:p w14:paraId="152A4AA9" w14:textId="77777777" w:rsidR="00EF6FDF" w:rsidRDefault="000260A4">
            <w:pPr>
              <w:pStyle w:val="TableParagraph"/>
              <w:spacing w:line="256" w:lineRule="exact"/>
              <w:ind w:left="108"/>
              <w:rPr>
                <w:sz w:val="24"/>
              </w:rPr>
            </w:pPr>
            <w:r>
              <w:rPr>
                <w:sz w:val="24"/>
              </w:rPr>
              <w:t>основных</w:t>
            </w:r>
            <w:r>
              <w:rPr>
                <w:spacing w:val="19"/>
                <w:sz w:val="24"/>
              </w:rPr>
              <w:t xml:space="preserve"> </w:t>
            </w:r>
            <w:r>
              <w:rPr>
                <w:sz w:val="24"/>
              </w:rPr>
              <w:t>природных,</w:t>
            </w:r>
            <w:r>
              <w:rPr>
                <w:spacing w:val="77"/>
                <w:sz w:val="24"/>
              </w:rPr>
              <w:t xml:space="preserve"> </w:t>
            </w:r>
            <w:r>
              <w:rPr>
                <w:sz w:val="24"/>
              </w:rPr>
              <w:t>экологических</w:t>
            </w:r>
            <w:r>
              <w:rPr>
                <w:spacing w:val="78"/>
                <w:sz w:val="24"/>
              </w:rPr>
              <w:t xml:space="preserve"> </w:t>
            </w:r>
            <w:r>
              <w:rPr>
                <w:sz w:val="24"/>
              </w:rPr>
              <w:t>и</w:t>
            </w:r>
            <w:r>
              <w:rPr>
                <w:spacing w:val="77"/>
                <w:sz w:val="24"/>
              </w:rPr>
              <w:t xml:space="preserve"> </w:t>
            </w:r>
            <w:r>
              <w:rPr>
                <w:sz w:val="24"/>
              </w:rPr>
              <w:t>социально-экономических</w:t>
            </w:r>
            <w:r>
              <w:rPr>
                <w:spacing w:val="78"/>
                <w:sz w:val="24"/>
              </w:rPr>
              <w:t xml:space="preserve"> </w:t>
            </w:r>
            <w:r>
              <w:rPr>
                <w:sz w:val="24"/>
              </w:rPr>
              <w:t>процессов,</w:t>
            </w:r>
            <w:r>
              <w:rPr>
                <w:spacing w:val="78"/>
                <w:sz w:val="24"/>
              </w:rPr>
              <w:t xml:space="preserve"> </w:t>
            </w:r>
            <w:r>
              <w:rPr>
                <w:sz w:val="24"/>
              </w:rPr>
              <w:t>о</w:t>
            </w:r>
            <w:r>
              <w:rPr>
                <w:spacing w:val="77"/>
                <w:sz w:val="24"/>
              </w:rPr>
              <w:t xml:space="preserve"> </w:t>
            </w:r>
            <w:r>
              <w:rPr>
                <w:sz w:val="24"/>
              </w:rPr>
              <w:t>проблемах</w:t>
            </w:r>
            <w:r>
              <w:rPr>
                <w:spacing w:val="79"/>
                <w:sz w:val="24"/>
              </w:rPr>
              <w:t xml:space="preserve"> </w:t>
            </w:r>
            <w:r>
              <w:rPr>
                <w:sz w:val="24"/>
              </w:rPr>
              <w:t>взаимодействия</w:t>
            </w:r>
          </w:p>
        </w:tc>
      </w:tr>
      <w:tr w:rsidR="00EF6FDF" w14:paraId="18908CF9" w14:textId="77777777">
        <w:trPr>
          <w:trHeight w:val="276"/>
        </w:trPr>
        <w:tc>
          <w:tcPr>
            <w:tcW w:w="2550" w:type="dxa"/>
            <w:tcBorders>
              <w:top w:val="nil"/>
              <w:bottom w:val="nil"/>
            </w:tcBorders>
          </w:tcPr>
          <w:p w14:paraId="2C36A7FA" w14:textId="77777777" w:rsidR="00EF6FDF" w:rsidRDefault="00EF6FDF">
            <w:pPr>
              <w:pStyle w:val="TableParagraph"/>
              <w:rPr>
                <w:sz w:val="20"/>
              </w:rPr>
            </w:pPr>
          </w:p>
        </w:tc>
        <w:tc>
          <w:tcPr>
            <w:tcW w:w="11880" w:type="dxa"/>
            <w:tcBorders>
              <w:top w:val="nil"/>
              <w:bottom w:val="nil"/>
            </w:tcBorders>
          </w:tcPr>
          <w:p w14:paraId="47D6DAB1" w14:textId="77777777" w:rsidR="00EF6FDF" w:rsidRDefault="000260A4">
            <w:pPr>
              <w:pStyle w:val="TableParagraph"/>
              <w:spacing w:line="256" w:lineRule="exact"/>
              <w:ind w:left="108"/>
              <w:rPr>
                <w:sz w:val="24"/>
              </w:rPr>
            </w:pPr>
            <w:r>
              <w:rPr>
                <w:sz w:val="24"/>
              </w:rPr>
              <w:t>природы</w:t>
            </w:r>
            <w:r>
              <w:rPr>
                <w:spacing w:val="-4"/>
                <w:sz w:val="24"/>
              </w:rPr>
              <w:t xml:space="preserve"> </w:t>
            </w:r>
            <w:r>
              <w:rPr>
                <w:sz w:val="24"/>
              </w:rPr>
              <w:t>и</w:t>
            </w:r>
            <w:r>
              <w:rPr>
                <w:spacing w:val="-3"/>
                <w:sz w:val="24"/>
              </w:rPr>
              <w:t xml:space="preserve"> </w:t>
            </w:r>
            <w:r>
              <w:rPr>
                <w:sz w:val="24"/>
              </w:rPr>
              <w:t>общества,</w:t>
            </w:r>
            <w:r>
              <w:rPr>
                <w:spacing w:val="-3"/>
                <w:sz w:val="24"/>
              </w:rPr>
              <w:t xml:space="preserve"> </w:t>
            </w:r>
            <w:r>
              <w:rPr>
                <w:sz w:val="24"/>
              </w:rPr>
              <w:t>географических</w:t>
            </w:r>
            <w:r>
              <w:rPr>
                <w:spacing w:val="-2"/>
                <w:sz w:val="24"/>
              </w:rPr>
              <w:t xml:space="preserve"> </w:t>
            </w:r>
            <w:r>
              <w:rPr>
                <w:sz w:val="24"/>
              </w:rPr>
              <w:t>подходах</w:t>
            </w:r>
            <w:r>
              <w:rPr>
                <w:spacing w:val="-4"/>
                <w:sz w:val="24"/>
              </w:rPr>
              <w:t xml:space="preserve"> </w:t>
            </w:r>
            <w:r>
              <w:rPr>
                <w:sz w:val="24"/>
              </w:rPr>
              <w:t>к</w:t>
            </w:r>
            <w:r>
              <w:rPr>
                <w:spacing w:val="-2"/>
                <w:sz w:val="24"/>
              </w:rPr>
              <w:t xml:space="preserve"> </w:t>
            </w:r>
            <w:r>
              <w:rPr>
                <w:sz w:val="24"/>
              </w:rPr>
              <w:t>устойчивому</w:t>
            </w:r>
            <w:r>
              <w:rPr>
                <w:spacing w:val="-3"/>
                <w:sz w:val="24"/>
              </w:rPr>
              <w:t xml:space="preserve"> </w:t>
            </w:r>
            <w:r>
              <w:rPr>
                <w:sz w:val="24"/>
              </w:rPr>
              <w:t>развитию</w:t>
            </w:r>
            <w:r>
              <w:rPr>
                <w:spacing w:val="-3"/>
                <w:sz w:val="24"/>
              </w:rPr>
              <w:t xml:space="preserve"> </w:t>
            </w:r>
            <w:r>
              <w:rPr>
                <w:sz w:val="24"/>
              </w:rPr>
              <w:t>территорий.</w:t>
            </w:r>
          </w:p>
        </w:tc>
      </w:tr>
      <w:tr w:rsidR="00EF6FDF" w14:paraId="03469851" w14:textId="77777777">
        <w:trPr>
          <w:trHeight w:val="275"/>
        </w:trPr>
        <w:tc>
          <w:tcPr>
            <w:tcW w:w="2550" w:type="dxa"/>
            <w:tcBorders>
              <w:top w:val="nil"/>
              <w:bottom w:val="nil"/>
            </w:tcBorders>
          </w:tcPr>
          <w:p w14:paraId="7C7CE9AC" w14:textId="77777777" w:rsidR="00EF6FDF" w:rsidRDefault="00EF6FDF">
            <w:pPr>
              <w:pStyle w:val="TableParagraph"/>
              <w:rPr>
                <w:sz w:val="20"/>
              </w:rPr>
            </w:pPr>
          </w:p>
        </w:tc>
        <w:tc>
          <w:tcPr>
            <w:tcW w:w="11880" w:type="dxa"/>
            <w:tcBorders>
              <w:top w:val="nil"/>
              <w:bottom w:val="nil"/>
            </w:tcBorders>
          </w:tcPr>
          <w:p w14:paraId="5F1D54AF" w14:textId="77777777" w:rsidR="00EF6FDF" w:rsidRDefault="000260A4">
            <w:pPr>
              <w:pStyle w:val="TableParagraph"/>
              <w:spacing w:line="256" w:lineRule="exact"/>
              <w:ind w:left="108"/>
              <w:rPr>
                <w:sz w:val="24"/>
              </w:rPr>
            </w:pPr>
            <w:r>
              <w:rPr>
                <w:sz w:val="24"/>
              </w:rPr>
              <w:t>Содержание</w:t>
            </w:r>
            <w:r>
              <w:rPr>
                <w:spacing w:val="40"/>
                <w:sz w:val="24"/>
              </w:rPr>
              <w:t xml:space="preserve"> </w:t>
            </w:r>
            <w:r>
              <w:rPr>
                <w:sz w:val="24"/>
              </w:rPr>
              <w:t>курса</w:t>
            </w:r>
            <w:r>
              <w:rPr>
                <w:spacing w:val="99"/>
                <w:sz w:val="24"/>
              </w:rPr>
              <w:t xml:space="preserve"> </w:t>
            </w:r>
            <w:r>
              <w:rPr>
                <w:sz w:val="24"/>
              </w:rPr>
              <w:t>географии</w:t>
            </w:r>
            <w:r>
              <w:rPr>
                <w:spacing w:val="99"/>
                <w:sz w:val="24"/>
              </w:rPr>
              <w:t xml:space="preserve"> </w:t>
            </w:r>
            <w:r>
              <w:rPr>
                <w:sz w:val="24"/>
              </w:rPr>
              <w:t>на</w:t>
            </w:r>
            <w:r>
              <w:rPr>
                <w:spacing w:val="99"/>
                <w:sz w:val="24"/>
              </w:rPr>
              <w:t xml:space="preserve"> </w:t>
            </w:r>
            <w:r>
              <w:rPr>
                <w:sz w:val="24"/>
              </w:rPr>
              <w:t>уровне</w:t>
            </w:r>
            <w:r>
              <w:rPr>
                <w:spacing w:val="100"/>
                <w:sz w:val="24"/>
              </w:rPr>
              <w:t xml:space="preserve"> </w:t>
            </w:r>
            <w:r>
              <w:rPr>
                <w:sz w:val="24"/>
              </w:rPr>
              <w:t>основного</w:t>
            </w:r>
            <w:r>
              <w:rPr>
                <w:spacing w:val="100"/>
                <w:sz w:val="24"/>
              </w:rPr>
              <w:t xml:space="preserve"> </w:t>
            </w:r>
            <w:r>
              <w:rPr>
                <w:sz w:val="24"/>
              </w:rPr>
              <w:t>общего</w:t>
            </w:r>
            <w:r>
              <w:rPr>
                <w:spacing w:val="100"/>
                <w:sz w:val="24"/>
              </w:rPr>
              <w:t xml:space="preserve"> </w:t>
            </w:r>
            <w:r>
              <w:rPr>
                <w:sz w:val="24"/>
              </w:rPr>
              <w:t>образования</w:t>
            </w:r>
            <w:r>
              <w:rPr>
                <w:spacing w:val="99"/>
                <w:sz w:val="24"/>
              </w:rPr>
              <w:t xml:space="preserve"> </w:t>
            </w:r>
            <w:r>
              <w:rPr>
                <w:sz w:val="24"/>
              </w:rPr>
              <w:t>является</w:t>
            </w:r>
            <w:r>
              <w:rPr>
                <w:spacing w:val="100"/>
                <w:sz w:val="24"/>
              </w:rPr>
              <w:t xml:space="preserve"> </w:t>
            </w:r>
            <w:r>
              <w:rPr>
                <w:sz w:val="24"/>
              </w:rPr>
              <w:t>базой</w:t>
            </w:r>
            <w:r>
              <w:rPr>
                <w:spacing w:val="100"/>
                <w:sz w:val="24"/>
              </w:rPr>
              <w:t xml:space="preserve"> </w:t>
            </w:r>
            <w:r>
              <w:rPr>
                <w:sz w:val="24"/>
              </w:rPr>
              <w:t>для</w:t>
            </w:r>
            <w:r>
              <w:rPr>
                <w:spacing w:val="100"/>
                <w:sz w:val="24"/>
              </w:rPr>
              <w:t xml:space="preserve"> </w:t>
            </w:r>
            <w:r>
              <w:rPr>
                <w:sz w:val="24"/>
              </w:rPr>
              <w:t>реализации</w:t>
            </w:r>
          </w:p>
        </w:tc>
      </w:tr>
      <w:tr w:rsidR="00EF6FDF" w14:paraId="78CADA1A" w14:textId="77777777">
        <w:trPr>
          <w:trHeight w:val="275"/>
        </w:trPr>
        <w:tc>
          <w:tcPr>
            <w:tcW w:w="2550" w:type="dxa"/>
            <w:tcBorders>
              <w:top w:val="nil"/>
              <w:bottom w:val="nil"/>
            </w:tcBorders>
          </w:tcPr>
          <w:p w14:paraId="464E0DA1" w14:textId="77777777" w:rsidR="00EF6FDF" w:rsidRDefault="00EF6FDF">
            <w:pPr>
              <w:pStyle w:val="TableParagraph"/>
              <w:rPr>
                <w:sz w:val="20"/>
              </w:rPr>
            </w:pPr>
          </w:p>
        </w:tc>
        <w:tc>
          <w:tcPr>
            <w:tcW w:w="11880" w:type="dxa"/>
            <w:tcBorders>
              <w:top w:val="nil"/>
              <w:bottom w:val="nil"/>
            </w:tcBorders>
          </w:tcPr>
          <w:p w14:paraId="3B6DA7CB" w14:textId="77777777" w:rsidR="00EF6FDF" w:rsidRDefault="000260A4">
            <w:pPr>
              <w:pStyle w:val="TableParagraph"/>
              <w:spacing w:line="255" w:lineRule="exact"/>
              <w:ind w:left="108"/>
              <w:rPr>
                <w:sz w:val="24"/>
              </w:rPr>
            </w:pPr>
            <w:r>
              <w:rPr>
                <w:sz w:val="24"/>
              </w:rPr>
              <w:t>краеведческого</w:t>
            </w:r>
            <w:r>
              <w:rPr>
                <w:spacing w:val="36"/>
                <w:sz w:val="24"/>
              </w:rPr>
              <w:t xml:space="preserve"> </w:t>
            </w:r>
            <w:r>
              <w:rPr>
                <w:sz w:val="24"/>
              </w:rPr>
              <w:t>подхода</w:t>
            </w:r>
            <w:r>
              <w:rPr>
                <w:spacing w:val="38"/>
                <w:sz w:val="24"/>
              </w:rPr>
              <w:t xml:space="preserve"> </w:t>
            </w:r>
            <w:r>
              <w:rPr>
                <w:sz w:val="24"/>
              </w:rPr>
              <w:t>в</w:t>
            </w:r>
            <w:r>
              <w:rPr>
                <w:spacing w:val="37"/>
                <w:sz w:val="24"/>
              </w:rPr>
              <w:t xml:space="preserve"> </w:t>
            </w:r>
            <w:r>
              <w:rPr>
                <w:sz w:val="24"/>
              </w:rPr>
              <w:t>обучении,</w:t>
            </w:r>
            <w:r>
              <w:rPr>
                <w:spacing w:val="37"/>
                <w:sz w:val="24"/>
              </w:rPr>
              <w:t xml:space="preserve"> </w:t>
            </w:r>
            <w:r>
              <w:rPr>
                <w:sz w:val="24"/>
              </w:rPr>
              <w:t>изучения</w:t>
            </w:r>
            <w:r>
              <w:rPr>
                <w:spacing w:val="37"/>
                <w:sz w:val="24"/>
              </w:rPr>
              <w:t xml:space="preserve"> </w:t>
            </w:r>
            <w:r>
              <w:rPr>
                <w:sz w:val="24"/>
              </w:rPr>
              <w:t>географических</w:t>
            </w:r>
            <w:r>
              <w:rPr>
                <w:spacing w:val="37"/>
                <w:sz w:val="24"/>
              </w:rPr>
              <w:t xml:space="preserve"> </w:t>
            </w:r>
            <w:r>
              <w:rPr>
                <w:sz w:val="24"/>
              </w:rPr>
              <w:t>закономерностей,</w:t>
            </w:r>
            <w:r>
              <w:rPr>
                <w:spacing w:val="37"/>
                <w:sz w:val="24"/>
              </w:rPr>
              <w:t xml:space="preserve"> </w:t>
            </w:r>
            <w:r>
              <w:rPr>
                <w:sz w:val="24"/>
              </w:rPr>
              <w:t>теорий,</w:t>
            </w:r>
            <w:r>
              <w:rPr>
                <w:spacing w:val="37"/>
                <w:sz w:val="24"/>
              </w:rPr>
              <w:t xml:space="preserve"> </w:t>
            </w:r>
            <w:r>
              <w:rPr>
                <w:sz w:val="24"/>
              </w:rPr>
              <w:t>законов</w:t>
            </w:r>
            <w:r>
              <w:rPr>
                <w:spacing w:val="38"/>
                <w:sz w:val="24"/>
              </w:rPr>
              <w:t xml:space="preserve"> </w:t>
            </w:r>
            <w:r>
              <w:rPr>
                <w:sz w:val="24"/>
              </w:rPr>
              <w:t>и</w:t>
            </w:r>
            <w:r>
              <w:rPr>
                <w:spacing w:val="36"/>
                <w:sz w:val="24"/>
              </w:rPr>
              <w:t xml:space="preserve"> </w:t>
            </w:r>
            <w:r>
              <w:rPr>
                <w:sz w:val="24"/>
              </w:rPr>
              <w:t>гипотез</w:t>
            </w:r>
            <w:r>
              <w:rPr>
                <w:spacing w:val="38"/>
                <w:sz w:val="24"/>
              </w:rPr>
              <w:t xml:space="preserve"> </w:t>
            </w:r>
            <w:r>
              <w:rPr>
                <w:sz w:val="24"/>
              </w:rPr>
              <w:t>в</w:t>
            </w:r>
          </w:p>
        </w:tc>
      </w:tr>
      <w:tr w:rsidR="00EF6FDF" w14:paraId="3452E171" w14:textId="77777777">
        <w:trPr>
          <w:trHeight w:val="275"/>
        </w:trPr>
        <w:tc>
          <w:tcPr>
            <w:tcW w:w="2550" w:type="dxa"/>
            <w:tcBorders>
              <w:top w:val="nil"/>
              <w:bottom w:val="nil"/>
            </w:tcBorders>
          </w:tcPr>
          <w:p w14:paraId="191E22F7" w14:textId="77777777" w:rsidR="00EF6FDF" w:rsidRDefault="00EF6FDF">
            <w:pPr>
              <w:pStyle w:val="TableParagraph"/>
              <w:rPr>
                <w:sz w:val="20"/>
              </w:rPr>
            </w:pPr>
          </w:p>
        </w:tc>
        <w:tc>
          <w:tcPr>
            <w:tcW w:w="11880" w:type="dxa"/>
            <w:tcBorders>
              <w:top w:val="nil"/>
              <w:bottom w:val="nil"/>
            </w:tcBorders>
          </w:tcPr>
          <w:p w14:paraId="34301999" w14:textId="77777777" w:rsidR="00EF6FDF" w:rsidRDefault="000260A4">
            <w:pPr>
              <w:pStyle w:val="TableParagraph"/>
              <w:spacing w:line="255" w:lineRule="exact"/>
              <w:ind w:left="108"/>
              <w:rPr>
                <w:sz w:val="24"/>
              </w:rPr>
            </w:pPr>
            <w:r>
              <w:rPr>
                <w:sz w:val="24"/>
              </w:rPr>
              <w:t>старшей</w:t>
            </w:r>
            <w:r>
              <w:rPr>
                <w:spacing w:val="68"/>
                <w:sz w:val="24"/>
              </w:rPr>
              <w:t xml:space="preserve"> </w:t>
            </w:r>
            <w:r>
              <w:rPr>
                <w:sz w:val="24"/>
              </w:rPr>
              <w:t xml:space="preserve">школе,  </w:t>
            </w:r>
            <w:r>
              <w:rPr>
                <w:spacing w:val="7"/>
                <w:sz w:val="24"/>
              </w:rPr>
              <w:t xml:space="preserve"> </w:t>
            </w:r>
            <w:r>
              <w:rPr>
                <w:sz w:val="24"/>
              </w:rPr>
              <w:t xml:space="preserve">базовым  </w:t>
            </w:r>
            <w:r>
              <w:rPr>
                <w:spacing w:val="7"/>
                <w:sz w:val="24"/>
              </w:rPr>
              <w:t xml:space="preserve"> </w:t>
            </w:r>
            <w:r>
              <w:rPr>
                <w:sz w:val="24"/>
              </w:rPr>
              <w:t xml:space="preserve">звеном  </w:t>
            </w:r>
            <w:r>
              <w:rPr>
                <w:spacing w:val="8"/>
                <w:sz w:val="24"/>
              </w:rPr>
              <w:t xml:space="preserve"> </w:t>
            </w:r>
            <w:r>
              <w:rPr>
                <w:sz w:val="24"/>
              </w:rPr>
              <w:t xml:space="preserve">в  </w:t>
            </w:r>
            <w:r>
              <w:rPr>
                <w:spacing w:val="6"/>
                <w:sz w:val="24"/>
              </w:rPr>
              <w:t xml:space="preserve"> </w:t>
            </w:r>
            <w:r>
              <w:rPr>
                <w:sz w:val="24"/>
              </w:rPr>
              <w:t xml:space="preserve">системе  </w:t>
            </w:r>
            <w:r>
              <w:rPr>
                <w:spacing w:val="9"/>
                <w:sz w:val="24"/>
              </w:rPr>
              <w:t xml:space="preserve"> </w:t>
            </w:r>
            <w:r>
              <w:rPr>
                <w:sz w:val="24"/>
              </w:rPr>
              <w:t xml:space="preserve">непрерывного  </w:t>
            </w:r>
            <w:r>
              <w:rPr>
                <w:spacing w:val="7"/>
                <w:sz w:val="24"/>
              </w:rPr>
              <w:t xml:space="preserve"> </w:t>
            </w:r>
            <w:r>
              <w:rPr>
                <w:sz w:val="24"/>
              </w:rPr>
              <w:t xml:space="preserve">географического  </w:t>
            </w:r>
            <w:r>
              <w:rPr>
                <w:spacing w:val="8"/>
                <w:sz w:val="24"/>
              </w:rPr>
              <w:t xml:space="preserve"> </w:t>
            </w:r>
            <w:r>
              <w:rPr>
                <w:sz w:val="24"/>
              </w:rPr>
              <w:t xml:space="preserve">образования,  </w:t>
            </w:r>
            <w:r>
              <w:rPr>
                <w:spacing w:val="7"/>
                <w:sz w:val="24"/>
              </w:rPr>
              <w:t xml:space="preserve"> </w:t>
            </w:r>
            <w:r>
              <w:rPr>
                <w:sz w:val="24"/>
              </w:rPr>
              <w:t xml:space="preserve">основой  </w:t>
            </w:r>
            <w:r>
              <w:rPr>
                <w:spacing w:val="8"/>
                <w:sz w:val="24"/>
              </w:rPr>
              <w:t xml:space="preserve"> </w:t>
            </w:r>
            <w:proofErr w:type="gramStart"/>
            <w:r>
              <w:rPr>
                <w:sz w:val="24"/>
              </w:rPr>
              <w:t>для</w:t>
            </w:r>
            <w:proofErr w:type="gramEnd"/>
          </w:p>
        </w:tc>
      </w:tr>
      <w:tr w:rsidR="00EF6FDF" w14:paraId="31FCE74C" w14:textId="77777777">
        <w:trPr>
          <w:trHeight w:val="276"/>
        </w:trPr>
        <w:tc>
          <w:tcPr>
            <w:tcW w:w="2550" w:type="dxa"/>
            <w:tcBorders>
              <w:top w:val="nil"/>
              <w:bottom w:val="nil"/>
            </w:tcBorders>
          </w:tcPr>
          <w:p w14:paraId="6A9F843D" w14:textId="77777777" w:rsidR="00EF6FDF" w:rsidRDefault="00EF6FDF">
            <w:pPr>
              <w:pStyle w:val="TableParagraph"/>
              <w:rPr>
                <w:sz w:val="20"/>
              </w:rPr>
            </w:pPr>
          </w:p>
        </w:tc>
        <w:tc>
          <w:tcPr>
            <w:tcW w:w="11880" w:type="dxa"/>
            <w:tcBorders>
              <w:top w:val="nil"/>
              <w:bottom w:val="nil"/>
            </w:tcBorders>
          </w:tcPr>
          <w:p w14:paraId="04A11059" w14:textId="77777777" w:rsidR="00EF6FDF" w:rsidRDefault="000260A4">
            <w:pPr>
              <w:pStyle w:val="TableParagraph"/>
              <w:spacing w:line="256" w:lineRule="exact"/>
              <w:ind w:left="108"/>
              <w:rPr>
                <w:sz w:val="24"/>
              </w:rPr>
            </w:pPr>
            <w:r>
              <w:rPr>
                <w:sz w:val="24"/>
              </w:rPr>
              <w:t>последующей</w:t>
            </w:r>
            <w:r>
              <w:rPr>
                <w:spacing w:val="-5"/>
                <w:sz w:val="24"/>
              </w:rPr>
              <w:t xml:space="preserve"> </w:t>
            </w:r>
            <w:r>
              <w:rPr>
                <w:sz w:val="24"/>
              </w:rPr>
              <w:t>уровневой</w:t>
            </w:r>
            <w:r>
              <w:rPr>
                <w:spacing w:val="-4"/>
                <w:sz w:val="24"/>
              </w:rPr>
              <w:t xml:space="preserve"> </w:t>
            </w:r>
            <w:r>
              <w:rPr>
                <w:sz w:val="24"/>
              </w:rPr>
              <w:t>дифференциации.</w:t>
            </w:r>
          </w:p>
        </w:tc>
      </w:tr>
      <w:tr w:rsidR="00EF6FDF" w14:paraId="658C9924" w14:textId="77777777">
        <w:trPr>
          <w:trHeight w:val="275"/>
        </w:trPr>
        <w:tc>
          <w:tcPr>
            <w:tcW w:w="2550" w:type="dxa"/>
            <w:tcBorders>
              <w:top w:val="nil"/>
              <w:bottom w:val="nil"/>
            </w:tcBorders>
          </w:tcPr>
          <w:p w14:paraId="4E421498" w14:textId="77777777" w:rsidR="00EF6FDF" w:rsidRDefault="00EF6FDF">
            <w:pPr>
              <w:pStyle w:val="TableParagraph"/>
              <w:rPr>
                <w:sz w:val="20"/>
              </w:rPr>
            </w:pPr>
          </w:p>
        </w:tc>
        <w:tc>
          <w:tcPr>
            <w:tcW w:w="11880" w:type="dxa"/>
            <w:tcBorders>
              <w:top w:val="nil"/>
              <w:bottom w:val="nil"/>
            </w:tcBorders>
          </w:tcPr>
          <w:p w14:paraId="581CD7B8" w14:textId="77777777" w:rsidR="00EF6FDF" w:rsidRDefault="000260A4">
            <w:pPr>
              <w:pStyle w:val="TableParagraph"/>
              <w:spacing w:line="256" w:lineRule="exact"/>
              <w:ind w:left="108"/>
              <w:rPr>
                <w:sz w:val="24"/>
              </w:rPr>
            </w:pPr>
            <w:r>
              <w:rPr>
                <w:sz w:val="24"/>
              </w:rPr>
              <w:t>На</w:t>
            </w:r>
            <w:r>
              <w:rPr>
                <w:spacing w:val="-1"/>
                <w:sz w:val="24"/>
              </w:rPr>
              <w:t xml:space="preserve"> </w:t>
            </w:r>
            <w:r>
              <w:rPr>
                <w:sz w:val="24"/>
              </w:rPr>
              <w:t>изучение</w:t>
            </w:r>
            <w:r>
              <w:rPr>
                <w:spacing w:val="-1"/>
                <w:sz w:val="24"/>
              </w:rPr>
              <w:t xml:space="preserve"> </w:t>
            </w:r>
            <w:r>
              <w:rPr>
                <w:sz w:val="24"/>
              </w:rPr>
              <w:t>учебного</w:t>
            </w:r>
            <w:r>
              <w:rPr>
                <w:spacing w:val="-1"/>
                <w:sz w:val="24"/>
              </w:rPr>
              <w:t xml:space="preserve"> </w:t>
            </w:r>
            <w:r>
              <w:rPr>
                <w:sz w:val="24"/>
              </w:rPr>
              <w:t>предмета «География» отводится 272</w:t>
            </w:r>
            <w:r>
              <w:rPr>
                <w:spacing w:val="1"/>
                <w:sz w:val="24"/>
              </w:rPr>
              <w:t xml:space="preserve"> </w:t>
            </w:r>
            <w:r>
              <w:rPr>
                <w:sz w:val="24"/>
              </w:rPr>
              <w:t>часа: по</w:t>
            </w:r>
            <w:r>
              <w:rPr>
                <w:spacing w:val="1"/>
                <w:sz w:val="24"/>
              </w:rPr>
              <w:t xml:space="preserve"> </w:t>
            </w:r>
            <w:r>
              <w:rPr>
                <w:sz w:val="24"/>
              </w:rPr>
              <w:t>одному часу в неделю</w:t>
            </w:r>
            <w:r>
              <w:rPr>
                <w:spacing w:val="-1"/>
                <w:sz w:val="24"/>
              </w:rPr>
              <w:t xml:space="preserve"> </w:t>
            </w:r>
            <w:r>
              <w:rPr>
                <w:sz w:val="24"/>
              </w:rPr>
              <w:t>в 5 и</w:t>
            </w:r>
            <w:r>
              <w:rPr>
                <w:spacing w:val="1"/>
                <w:sz w:val="24"/>
              </w:rPr>
              <w:t xml:space="preserve"> </w:t>
            </w:r>
            <w:r>
              <w:rPr>
                <w:sz w:val="24"/>
              </w:rPr>
              <w:t>6 классах</w:t>
            </w:r>
            <w:r>
              <w:rPr>
                <w:spacing w:val="1"/>
                <w:sz w:val="24"/>
              </w:rPr>
              <w:t xml:space="preserve"> </w:t>
            </w:r>
            <w:r>
              <w:rPr>
                <w:sz w:val="24"/>
              </w:rPr>
              <w:t>и по</w:t>
            </w:r>
            <w:r>
              <w:rPr>
                <w:spacing w:val="-1"/>
                <w:sz w:val="24"/>
              </w:rPr>
              <w:t xml:space="preserve"> </w:t>
            </w:r>
            <w:r>
              <w:rPr>
                <w:sz w:val="24"/>
              </w:rPr>
              <w:t>2</w:t>
            </w:r>
          </w:p>
        </w:tc>
      </w:tr>
      <w:tr w:rsidR="00EF6FDF" w14:paraId="259E9944" w14:textId="77777777">
        <w:trPr>
          <w:trHeight w:val="270"/>
        </w:trPr>
        <w:tc>
          <w:tcPr>
            <w:tcW w:w="2550" w:type="dxa"/>
            <w:tcBorders>
              <w:top w:val="nil"/>
            </w:tcBorders>
          </w:tcPr>
          <w:p w14:paraId="5DDBD81D" w14:textId="77777777" w:rsidR="00EF6FDF" w:rsidRDefault="00EF6FDF">
            <w:pPr>
              <w:pStyle w:val="TableParagraph"/>
              <w:rPr>
                <w:sz w:val="20"/>
              </w:rPr>
            </w:pPr>
          </w:p>
        </w:tc>
        <w:tc>
          <w:tcPr>
            <w:tcW w:w="11880" w:type="dxa"/>
            <w:tcBorders>
              <w:top w:val="nil"/>
            </w:tcBorders>
          </w:tcPr>
          <w:p w14:paraId="55FEA8CD" w14:textId="77777777" w:rsidR="00EF6FDF" w:rsidRDefault="000260A4">
            <w:pPr>
              <w:pStyle w:val="TableParagraph"/>
              <w:spacing w:line="250" w:lineRule="exact"/>
              <w:ind w:left="108"/>
              <w:rPr>
                <w:sz w:val="24"/>
              </w:rPr>
            </w:pPr>
            <w:r>
              <w:rPr>
                <w:sz w:val="24"/>
              </w:rPr>
              <w:t>часа в</w:t>
            </w:r>
            <w:r>
              <w:rPr>
                <w:spacing w:val="-1"/>
                <w:sz w:val="24"/>
              </w:rPr>
              <w:t xml:space="preserve"> </w:t>
            </w:r>
            <w:r>
              <w:rPr>
                <w:sz w:val="24"/>
              </w:rPr>
              <w:t>7, 8 и</w:t>
            </w:r>
            <w:r>
              <w:rPr>
                <w:spacing w:val="-2"/>
                <w:sz w:val="24"/>
              </w:rPr>
              <w:t xml:space="preserve"> </w:t>
            </w:r>
            <w:r>
              <w:rPr>
                <w:sz w:val="24"/>
              </w:rPr>
              <w:t>9 классах.</w:t>
            </w:r>
          </w:p>
        </w:tc>
      </w:tr>
      <w:tr w:rsidR="00EF6FDF" w14:paraId="3C985C53" w14:textId="77777777">
        <w:trPr>
          <w:trHeight w:val="282"/>
        </w:trPr>
        <w:tc>
          <w:tcPr>
            <w:tcW w:w="2550" w:type="dxa"/>
            <w:tcBorders>
              <w:bottom w:val="nil"/>
            </w:tcBorders>
          </w:tcPr>
          <w:p w14:paraId="506A828B" w14:textId="77777777" w:rsidR="00EF6FDF" w:rsidRDefault="00EF6FDF">
            <w:pPr>
              <w:pStyle w:val="TableParagraph"/>
              <w:rPr>
                <w:sz w:val="20"/>
              </w:rPr>
            </w:pPr>
          </w:p>
        </w:tc>
        <w:tc>
          <w:tcPr>
            <w:tcW w:w="11880" w:type="dxa"/>
            <w:tcBorders>
              <w:bottom w:val="nil"/>
            </w:tcBorders>
          </w:tcPr>
          <w:p w14:paraId="211EFB38" w14:textId="77777777" w:rsidR="00EF6FDF" w:rsidRDefault="000260A4">
            <w:pPr>
              <w:pStyle w:val="TableParagraph"/>
              <w:spacing w:before="1" w:line="261" w:lineRule="exact"/>
              <w:ind w:left="108"/>
              <w:rPr>
                <w:sz w:val="24"/>
              </w:rPr>
            </w:pPr>
            <w:r>
              <w:rPr>
                <w:sz w:val="24"/>
              </w:rPr>
              <w:t>Федеральная</w:t>
            </w:r>
            <w:r>
              <w:rPr>
                <w:spacing w:val="11"/>
                <w:sz w:val="24"/>
              </w:rPr>
              <w:t xml:space="preserve"> </w:t>
            </w:r>
            <w:r>
              <w:rPr>
                <w:sz w:val="24"/>
              </w:rPr>
              <w:t>рабочая</w:t>
            </w:r>
            <w:r>
              <w:rPr>
                <w:spacing w:val="11"/>
                <w:sz w:val="24"/>
              </w:rPr>
              <w:t xml:space="preserve"> </w:t>
            </w:r>
            <w:r>
              <w:rPr>
                <w:sz w:val="24"/>
              </w:rPr>
              <w:t>программа</w:t>
            </w:r>
            <w:r>
              <w:rPr>
                <w:spacing w:val="10"/>
                <w:sz w:val="24"/>
              </w:rPr>
              <w:t xml:space="preserve"> </w:t>
            </w:r>
            <w:r>
              <w:rPr>
                <w:sz w:val="24"/>
              </w:rPr>
              <w:t>учебного</w:t>
            </w:r>
            <w:r>
              <w:rPr>
                <w:spacing w:val="13"/>
                <w:sz w:val="24"/>
              </w:rPr>
              <w:t xml:space="preserve"> </w:t>
            </w:r>
            <w:r>
              <w:rPr>
                <w:sz w:val="24"/>
              </w:rPr>
              <w:t>предмета</w:t>
            </w:r>
            <w:r>
              <w:rPr>
                <w:spacing w:val="12"/>
                <w:sz w:val="24"/>
              </w:rPr>
              <w:t xml:space="preserve"> </w:t>
            </w:r>
            <w:r>
              <w:rPr>
                <w:sz w:val="24"/>
              </w:rPr>
              <w:t>«Основы</w:t>
            </w:r>
            <w:r>
              <w:rPr>
                <w:spacing w:val="10"/>
                <w:sz w:val="24"/>
              </w:rPr>
              <w:t xml:space="preserve"> </w:t>
            </w:r>
            <w:r>
              <w:rPr>
                <w:sz w:val="24"/>
              </w:rPr>
              <w:t>безопасности</w:t>
            </w:r>
            <w:r>
              <w:rPr>
                <w:spacing w:val="10"/>
                <w:sz w:val="24"/>
              </w:rPr>
              <w:t xml:space="preserve"> </w:t>
            </w:r>
            <w:r>
              <w:rPr>
                <w:sz w:val="24"/>
              </w:rPr>
              <w:t>жизнедеятельности»</w:t>
            </w:r>
            <w:r>
              <w:rPr>
                <w:spacing w:val="10"/>
                <w:sz w:val="24"/>
              </w:rPr>
              <w:t xml:space="preserve"> </w:t>
            </w:r>
            <w:r>
              <w:rPr>
                <w:sz w:val="24"/>
              </w:rPr>
              <w:t>разработана</w:t>
            </w:r>
            <w:r>
              <w:rPr>
                <w:spacing w:val="12"/>
                <w:sz w:val="24"/>
              </w:rPr>
              <w:t xml:space="preserve"> </w:t>
            </w:r>
            <w:r>
              <w:rPr>
                <w:sz w:val="24"/>
              </w:rPr>
              <w:t>на</w:t>
            </w:r>
          </w:p>
        </w:tc>
      </w:tr>
      <w:tr w:rsidR="00EF6FDF" w14:paraId="661E97E5" w14:textId="77777777">
        <w:trPr>
          <w:trHeight w:val="276"/>
        </w:trPr>
        <w:tc>
          <w:tcPr>
            <w:tcW w:w="2550" w:type="dxa"/>
            <w:tcBorders>
              <w:top w:val="nil"/>
              <w:bottom w:val="nil"/>
            </w:tcBorders>
          </w:tcPr>
          <w:p w14:paraId="3C1AB2D8" w14:textId="77777777" w:rsidR="00EF6FDF" w:rsidRDefault="00EF6FDF">
            <w:pPr>
              <w:pStyle w:val="TableParagraph"/>
              <w:rPr>
                <w:sz w:val="20"/>
              </w:rPr>
            </w:pPr>
          </w:p>
        </w:tc>
        <w:tc>
          <w:tcPr>
            <w:tcW w:w="11880" w:type="dxa"/>
            <w:tcBorders>
              <w:top w:val="nil"/>
              <w:bottom w:val="nil"/>
            </w:tcBorders>
          </w:tcPr>
          <w:p w14:paraId="674BE860" w14:textId="77777777" w:rsidR="00EF6FDF" w:rsidRDefault="000260A4">
            <w:pPr>
              <w:pStyle w:val="TableParagraph"/>
              <w:spacing w:line="256" w:lineRule="exact"/>
              <w:ind w:left="108"/>
              <w:rPr>
                <w:sz w:val="24"/>
              </w:rPr>
            </w:pPr>
            <w:r>
              <w:rPr>
                <w:sz w:val="24"/>
              </w:rPr>
              <w:t>основе</w:t>
            </w:r>
            <w:r>
              <w:rPr>
                <w:spacing w:val="5"/>
                <w:sz w:val="24"/>
              </w:rPr>
              <w:t xml:space="preserve"> </w:t>
            </w:r>
            <w:r>
              <w:rPr>
                <w:sz w:val="24"/>
              </w:rPr>
              <w:t>требований</w:t>
            </w:r>
            <w:r>
              <w:rPr>
                <w:spacing w:val="4"/>
                <w:sz w:val="24"/>
              </w:rPr>
              <w:t xml:space="preserve"> </w:t>
            </w:r>
            <w:r>
              <w:rPr>
                <w:sz w:val="24"/>
              </w:rPr>
              <w:t>к</w:t>
            </w:r>
            <w:r>
              <w:rPr>
                <w:spacing w:val="6"/>
                <w:sz w:val="24"/>
              </w:rPr>
              <w:t xml:space="preserve"> </w:t>
            </w:r>
            <w:r>
              <w:rPr>
                <w:sz w:val="24"/>
              </w:rPr>
              <w:t>результатам</w:t>
            </w:r>
            <w:r>
              <w:rPr>
                <w:spacing w:val="5"/>
                <w:sz w:val="24"/>
              </w:rPr>
              <w:t xml:space="preserve"> </w:t>
            </w:r>
            <w:r>
              <w:rPr>
                <w:sz w:val="24"/>
              </w:rPr>
              <w:t>освоения</w:t>
            </w:r>
            <w:r>
              <w:rPr>
                <w:spacing w:val="5"/>
                <w:sz w:val="24"/>
              </w:rPr>
              <w:t xml:space="preserve"> </w:t>
            </w:r>
            <w:r>
              <w:rPr>
                <w:sz w:val="24"/>
              </w:rPr>
              <w:t>программы</w:t>
            </w:r>
            <w:r>
              <w:rPr>
                <w:spacing w:val="5"/>
                <w:sz w:val="24"/>
              </w:rPr>
              <w:t xml:space="preserve"> </w:t>
            </w:r>
            <w:r>
              <w:rPr>
                <w:sz w:val="24"/>
              </w:rPr>
              <w:t>основного</w:t>
            </w:r>
            <w:r>
              <w:rPr>
                <w:spacing w:val="4"/>
                <w:sz w:val="24"/>
              </w:rPr>
              <w:t xml:space="preserve"> </w:t>
            </w:r>
            <w:r>
              <w:rPr>
                <w:sz w:val="24"/>
              </w:rPr>
              <w:t>общего</w:t>
            </w:r>
            <w:r>
              <w:rPr>
                <w:spacing w:val="5"/>
                <w:sz w:val="24"/>
              </w:rPr>
              <w:t xml:space="preserve"> </w:t>
            </w:r>
            <w:r>
              <w:rPr>
                <w:sz w:val="24"/>
              </w:rPr>
              <w:t>образования,</w:t>
            </w:r>
            <w:r>
              <w:rPr>
                <w:spacing w:val="5"/>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p>
        </w:tc>
      </w:tr>
      <w:tr w:rsidR="00EF6FDF" w14:paraId="6F99FF14" w14:textId="77777777">
        <w:trPr>
          <w:trHeight w:val="275"/>
        </w:trPr>
        <w:tc>
          <w:tcPr>
            <w:tcW w:w="2550" w:type="dxa"/>
            <w:tcBorders>
              <w:top w:val="nil"/>
              <w:bottom w:val="nil"/>
            </w:tcBorders>
          </w:tcPr>
          <w:p w14:paraId="3EB6110C" w14:textId="77777777" w:rsidR="00EF6FDF" w:rsidRDefault="00EF6FDF">
            <w:pPr>
              <w:pStyle w:val="TableParagraph"/>
              <w:rPr>
                <w:sz w:val="20"/>
              </w:rPr>
            </w:pPr>
          </w:p>
        </w:tc>
        <w:tc>
          <w:tcPr>
            <w:tcW w:w="11880" w:type="dxa"/>
            <w:tcBorders>
              <w:top w:val="nil"/>
              <w:bottom w:val="nil"/>
            </w:tcBorders>
          </w:tcPr>
          <w:p w14:paraId="69B8BF91" w14:textId="77777777" w:rsidR="00EF6FDF" w:rsidRDefault="000260A4">
            <w:pPr>
              <w:pStyle w:val="TableParagraph"/>
              <w:spacing w:line="256" w:lineRule="exact"/>
              <w:ind w:left="108"/>
              <w:rPr>
                <w:sz w:val="24"/>
              </w:rPr>
            </w:pPr>
            <w:r>
              <w:rPr>
                <w:sz w:val="24"/>
              </w:rPr>
              <w:t>ООО,</w:t>
            </w:r>
            <w:r>
              <w:rPr>
                <w:spacing w:val="3"/>
                <w:sz w:val="24"/>
              </w:rPr>
              <w:t xml:space="preserve"> </w:t>
            </w:r>
            <w:r>
              <w:rPr>
                <w:sz w:val="24"/>
              </w:rPr>
              <w:t>федеральной</w:t>
            </w:r>
            <w:r>
              <w:rPr>
                <w:spacing w:val="4"/>
                <w:sz w:val="24"/>
              </w:rPr>
              <w:t xml:space="preserve"> </w:t>
            </w:r>
            <w:r>
              <w:rPr>
                <w:sz w:val="24"/>
              </w:rPr>
              <w:t>программы</w:t>
            </w:r>
            <w:r>
              <w:rPr>
                <w:spacing w:val="5"/>
                <w:sz w:val="24"/>
              </w:rPr>
              <w:t xml:space="preserve"> </w:t>
            </w:r>
            <w:r>
              <w:rPr>
                <w:sz w:val="24"/>
              </w:rPr>
              <w:t>воспитания,</w:t>
            </w:r>
            <w:r>
              <w:rPr>
                <w:spacing w:val="5"/>
                <w:sz w:val="24"/>
              </w:rPr>
              <w:t xml:space="preserve"> </w:t>
            </w:r>
            <w:r>
              <w:rPr>
                <w:sz w:val="24"/>
              </w:rPr>
              <w:t>Концепции</w:t>
            </w:r>
            <w:r>
              <w:rPr>
                <w:spacing w:val="4"/>
                <w:sz w:val="24"/>
              </w:rPr>
              <w:t xml:space="preserve"> </w:t>
            </w:r>
            <w:r>
              <w:rPr>
                <w:sz w:val="24"/>
              </w:rPr>
              <w:t>преподавания</w:t>
            </w:r>
            <w:r>
              <w:rPr>
                <w:spacing w:val="5"/>
                <w:sz w:val="24"/>
              </w:rPr>
              <w:t xml:space="preserve"> </w:t>
            </w:r>
            <w:r>
              <w:rPr>
                <w:sz w:val="24"/>
              </w:rPr>
              <w:t>учебного</w:t>
            </w:r>
            <w:r>
              <w:rPr>
                <w:spacing w:val="5"/>
                <w:sz w:val="24"/>
              </w:rPr>
              <w:t xml:space="preserve"> </w:t>
            </w:r>
            <w:r>
              <w:rPr>
                <w:sz w:val="24"/>
              </w:rPr>
              <w:t>предмета</w:t>
            </w:r>
            <w:r>
              <w:rPr>
                <w:spacing w:val="3"/>
                <w:sz w:val="24"/>
              </w:rPr>
              <w:t xml:space="preserve"> </w:t>
            </w:r>
            <w:r>
              <w:rPr>
                <w:sz w:val="24"/>
              </w:rPr>
              <w:t>«Основы</w:t>
            </w:r>
            <w:r>
              <w:rPr>
                <w:spacing w:val="4"/>
                <w:sz w:val="24"/>
              </w:rPr>
              <w:t xml:space="preserve"> </w:t>
            </w:r>
            <w:r>
              <w:rPr>
                <w:sz w:val="24"/>
              </w:rPr>
              <w:t>безопасности</w:t>
            </w:r>
          </w:p>
        </w:tc>
      </w:tr>
      <w:tr w:rsidR="00EF6FDF" w14:paraId="4C78B588" w14:textId="77777777">
        <w:trPr>
          <w:trHeight w:val="275"/>
        </w:trPr>
        <w:tc>
          <w:tcPr>
            <w:tcW w:w="2550" w:type="dxa"/>
            <w:tcBorders>
              <w:top w:val="nil"/>
              <w:bottom w:val="nil"/>
            </w:tcBorders>
          </w:tcPr>
          <w:p w14:paraId="01DBA791" w14:textId="77777777" w:rsidR="00EF6FDF" w:rsidRDefault="00EF6FDF">
            <w:pPr>
              <w:pStyle w:val="TableParagraph"/>
              <w:rPr>
                <w:sz w:val="20"/>
              </w:rPr>
            </w:pPr>
          </w:p>
        </w:tc>
        <w:tc>
          <w:tcPr>
            <w:tcW w:w="11880" w:type="dxa"/>
            <w:tcBorders>
              <w:top w:val="nil"/>
              <w:bottom w:val="nil"/>
            </w:tcBorders>
          </w:tcPr>
          <w:p w14:paraId="62B81E8B" w14:textId="77777777" w:rsidR="00EF6FDF" w:rsidRDefault="000260A4">
            <w:pPr>
              <w:pStyle w:val="TableParagraph"/>
              <w:spacing w:line="256" w:lineRule="exact"/>
              <w:ind w:left="108"/>
              <w:rPr>
                <w:sz w:val="24"/>
              </w:rPr>
            </w:pPr>
            <w:r>
              <w:rPr>
                <w:sz w:val="24"/>
              </w:rPr>
              <w:t>жизнедеятельности»</w:t>
            </w:r>
            <w:r>
              <w:rPr>
                <w:spacing w:val="-5"/>
                <w:sz w:val="24"/>
              </w:rPr>
              <w:t xml:space="preserve"> </w:t>
            </w:r>
            <w:r>
              <w:rPr>
                <w:sz w:val="24"/>
              </w:rPr>
              <w:t>и</w:t>
            </w:r>
            <w:r>
              <w:rPr>
                <w:spacing w:val="-6"/>
                <w:sz w:val="24"/>
              </w:rPr>
              <w:t xml:space="preserve"> </w:t>
            </w:r>
            <w:r>
              <w:rPr>
                <w:sz w:val="24"/>
              </w:rPr>
              <w:t>предусматривает</w:t>
            </w:r>
            <w:r>
              <w:rPr>
                <w:spacing w:val="-5"/>
                <w:sz w:val="24"/>
              </w:rPr>
              <w:t xml:space="preserve"> </w:t>
            </w:r>
            <w:r>
              <w:rPr>
                <w:sz w:val="24"/>
              </w:rPr>
              <w:t>непосредственное</w:t>
            </w:r>
            <w:r>
              <w:rPr>
                <w:spacing w:val="-6"/>
                <w:sz w:val="24"/>
              </w:rPr>
              <w:t xml:space="preserve"> </w:t>
            </w:r>
            <w:r>
              <w:rPr>
                <w:sz w:val="24"/>
              </w:rPr>
              <w:t>применение</w:t>
            </w:r>
            <w:r>
              <w:rPr>
                <w:spacing w:val="-5"/>
                <w:sz w:val="24"/>
              </w:rPr>
              <w:t xml:space="preserve"> </w:t>
            </w:r>
            <w:r>
              <w:rPr>
                <w:sz w:val="24"/>
              </w:rPr>
              <w:t>при</w:t>
            </w:r>
            <w:r>
              <w:rPr>
                <w:spacing w:val="-6"/>
                <w:sz w:val="24"/>
              </w:rPr>
              <w:t xml:space="preserve"> </w:t>
            </w:r>
            <w:r>
              <w:rPr>
                <w:sz w:val="24"/>
              </w:rPr>
              <w:t>реализации</w:t>
            </w:r>
            <w:r>
              <w:rPr>
                <w:spacing w:val="-5"/>
                <w:sz w:val="24"/>
              </w:rPr>
              <w:t xml:space="preserve"> </w:t>
            </w:r>
            <w:r>
              <w:rPr>
                <w:sz w:val="24"/>
              </w:rPr>
              <w:t>ООП</w:t>
            </w:r>
            <w:r>
              <w:rPr>
                <w:spacing w:val="-5"/>
                <w:sz w:val="24"/>
              </w:rPr>
              <w:t xml:space="preserve"> </w:t>
            </w:r>
            <w:r>
              <w:rPr>
                <w:sz w:val="24"/>
              </w:rPr>
              <w:t>ООО.</w:t>
            </w:r>
          </w:p>
        </w:tc>
      </w:tr>
      <w:tr w:rsidR="00EF6FDF" w14:paraId="46CD178A" w14:textId="77777777">
        <w:trPr>
          <w:trHeight w:val="276"/>
        </w:trPr>
        <w:tc>
          <w:tcPr>
            <w:tcW w:w="2550" w:type="dxa"/>
            <w:tcBorders>
              <w:top w:val="nil"/>
              <w:bottom w:val="nil"/>
            </w:tcBorders>
          </w:tcPr>
          <w:p w14:paraId="4DD8F6A0" w14:textId="77777777" w:rsidR="00EF6FDF" w:rsidRDefault="00EF6FDF">
            <w:pPr>
              <w:pStyle w:val="TableParagraph"/>
              <w:rPr>
                <w:sz w:val="20"/>
              </w:rPr>
            </w:pPr>
          </w:p>
        </w:tc>
        <w:tc>
          <w:tcPr>
            <w:tcW w:w="11880" w:type="dxa"/>
            <w:tcBorders>
              <w:top w:val="nil"/>
              <w:bottom w:val="nil"/>
            </w:tcBorders>
          </w:tcPr>
          <w:p w14:paraId="177A3843" w14:textId="77777777" w:rsidR="00EF6FDF" w:rsidRDefault="000260A4">
            <w:pPr>
              <w:pStyle w:val="TableParagraph"/>
              <w:tabs>
                <w:tab w:val="left" w:pos="1309"/>
                <w:tab w:val="left" w:pos="2058"/>
                <w:tab w:val="left" w:pos="3458"/>
                <w:tab w:val="left" w:pos="3916"/>
                <w:tab w:val="left" w:pos="5421"/>
                <w:tab w:val="left" w:pos="7147"/>
                <w:tab w:val="left" w:pos="8265"/>
                <w:tab w:val="left" w:pos="9201"/>
                <w:tab w:val="left" w:pos="10396"/>
              </w:tabs>
              <w:spacing w:line="256" w:lineRule="exact"/>
              <w:ind w:left="108"/>
              <w:rPr>
                <w:sz w:val="24"/>
              </w:rPr>
            </w:pPr>
            <w:r>
              <w:rPr>
                <w:sz w:val="24"/>
              </w:rPr>
              <w:t>Изучение</w:t>
            </w:r>
            <w:r>
              <w:rPr>
                <w:sz w:val="24"/>
              </w:rPr>
              <w:tab/>
              <w:t>ОБЖ</w:t>
            </w:r>
            <w:r>
              <w:rPr>
                <w:sz w:val="24"/>
              </w:rPr>
              <w:tab/>
              <w:t>направлено</w:t>
            </w:r>
            <w:r>
              <w:rPr>
                <w:sz w:val="24"/>
              </w:rPr>
              <w:tab/>
              <w:t>на</w:t>
            </w:r>
            <w:r>
              <w:rPr>
                <w:sz w:val="24"/>
              </w:rPr>
              <w:tab/>
              <w:t>обеспечение</w:t>
            </w:r>
            <w:r>
              <w:rPr>
                <w:sz w:val="24"/>
              </w:rPr>
              <w:tab/>
              <w:t>формирования</w:t>
            </w:r>
            <w:r>
              <w:rPr>
                <w:sz w:val="24"/>
              </w:rPr>
              <w:tab/>
              <w:t>базового</w:t>
            </w:r>
            <w:r>
              <w:rPr>
                <w:sz w:val="24"/>
              </w:rPr>
              <w:tab/>
              <w:t>уровня</w:t>
            </w:r>
            <w:r>
              <w:rPr>
                <w:sz w:val="24"/>
              </w:rPr>
              <w:tab/>
              <w:t>культуры</w:t>
            </w:r>
            <w:r>
              <w:rPr>
                <w:sz w:val="24"/>
              </w:rPr>
              <w:tab/>
              <w:t>безопасности</w:t>
            </w:r>
          </w:p>
        </w:tc>
      </w:tr>
      <w:tr w:rsidR="00EF6FDF" w14:paraId="449D8ED0" w14:textId="77777777">
        <w:trPr>
          <w:trHeight w:val="1380"/>
        </w:trPr>
        <w:tc>
          <w:tcPr>
            <w:tcW w:w="2550" w:type="dxa"/>
            <w:tcBorders>
              <w:top w:val="nil"/>
              <w:bottom w:val="nil"/>
            </w:tcBorders>
          </w:tcPr>
          <w:p w14:paraId="450CE1A0" w14:textId="068D0E7C" w:rsidR="00EF6FDF" w:rsidRDefault="000260A4" w:rsidP="000260A4">
            <w:pPr>
              <w:pStyle w:val="TableParagraph"/>
              <w:spacing w:before="133"/>
              <w:ind w:left="215" w:right="204" w:hanging="2"/>
              <w:jc w:val="center"/>
              <w:rPr>
                <w:b/>
                <w:sz w:val="24"/>
              </w:rPr>
            </w:pPr>
            <w:r>
              <w:rPr>
                <w:b/>
                <w:sz w:val="24"/>
              </w:rPr>
              <w:t>Основы</w:t>
            </w:r>
            <w:r>
              <w:rPr>
                <w:b/>
                <w:spacing w:val="1"/>
                <w:sz w:val="24"/>
              </w:rPr>
              <w:t xml:space="preserve"> </w:t>
            </w:r>
            <w:r>
              <w:rPr>
                <w:b/>
                <w:sz w:val="24"/>
              </w:rPr>
              <w:t>безопасности</w:t>
            </w:r>
            <w:r>
              <w:rPr>
                <w:b/>
                <w:spacing w:val="1"/>
                <w:sz w:val="24"/>
              </w:rPr>
              <w:t xml:space="preserve"> </w:t>
            </w:r>
            <w:r>
              <w:rPr>
                <w:b/>
                <w:spacing w:val="-1"/>
                <w:sz w:val="24"/>
              </w:rPr>
              <w:t>жизнедеятельности</w:t>
            </w:r>
            <w:r>
              <w:rPr>
                <w:b/>
                <w:spacing w:val="-57"/>
                <w:sz w:val="24"/>
              </w:rPr>
              <w:t xml:space="preserve"> </w:t>
            </w:r>
            <w:r>
              <w:rPr>
                <w:b/>
                <w:sz w:val="24"/>
              </w:rPr>
              <w:t>(ФРП)</w:t>
            </w:r>
          </w:p>
        </w:tc>
        <w:tc>
          <w:tcPr>
            <w:tcW w:w="11880" w:type="dxa"/>
            <w:tcBorders>
              <w:top w:val="nil"/>
              <w:bottom w:val="nil"/>
            </w:tcBorders>
          </w:tcPr>
          <w:p w14:paraId="1A387E76" w14:textId="77777777" w:rsidR="00EF6FDF" w:rsidRDefault="000260A4">
            <w:pPr>
              <w:pStyle w:val="TableParagraph"/>
              <w:ind w:left="108" w:right="93"/>
              <w:jc w:val="both"/>
              <w:rPr>
                <w:sz w:val="24"/>
              </w:rPr>
            </w:pPr>
            <w:r>
              <w:rPr>
                <w:sz w:val="24"/>
              </w:rPr>
              <w:t>жизнедеятельности,</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выработке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умений</w:t>
            </w:r>
            <w:r>
              <w:rPr>
                <w:spacing w:val="1"/>
                <w:sz w:val="24"/>
              </w:rPr>
              <w:t xml:space="preserve"> </w:t>
            </w:r>
            <w:r>
              <w:rPr>
                <w:sz w:val="24"/>
              </w:rPr>
              <w:t>распознавать</w:t>
            </w:r>
            <w:r>
              <w:rPr>
                <w:spacing w:val="1"/>
                <w:sz w:val="24"/>
              </w:rPr>
              <w:t xml:space="preserve"> </w:t>
            </w:r>
            <w:r>
              <w:rPr>
                <w:sz w:val="24"/>
              </w:rPr>
              <w:t>угрозы,</w:t>
            </w:r>
            <w:r>
              <w:rPr>
                <w:spacing w:val="1"/>
                <w:sz w:val="24"/>
              </w:rPr>
              <w:t xml:space="preserve"> </w:t>
            </w:r>
            <w:r>
              <w:rPr>
                <w:sz w:val="24"/>
              </w:rPr>
              <w:t>избегать</w:t>
            </w:r>
            <w:r>
              <w:rPr>
                <w:spacing w:val="1"/>
                <w:sz w:val="24"/>
              </w:rPr>
              <w:t xml:space="preserve"> </w:t>
            </w:r>
            <w:r>
              <w:rPr>
                <w:sz w:val="24"/>
              </w:rPr>
              <w:t>опасности,</w:t>
            </w:r>
            <w:r>
              <w:rPr>
                <w:spacing w:val="-10"/>
                <w:sz w:val="24"/>
              </w:rPr>
              <w:t xml:space="preserve"> </w:t>
            </w:r>
            <w:r>
              <w:rPr>
                <w:sz w:val="24"/>
              </w:rPr>
              <w:t>нейтрализовывать</w:t>
            </w:r>
            <w:r>
              <w:rPr>
                <w:spacing w:val="-11"/>
                <w:sz w:val="24"/>
              </w:rPr>
              <w:t xml:space="preserve"> </w:t>
            </w:r>
            <w:r>
              <w:rPr>
                <w:sz w:val="24"/>
              </w:rPr>
              <w:t>конфликтные</w:t>
            </w:r>
            <w:r>
              <w:rPr>
                <w:spacing w:val="-11"/>
                <w:sz w:val="24"/>
              </w:rPr>
              <w:t xml:space="preserve"> </w:t>
            </w:r>
            <w:r>
              <w:rPr>
                <w:sz w:val="24"/>
              </w:rPr>
              <w:t>ситуации,</w:t>
            </w:r>
            <w:r>
              <w:rPr>
                <w:spacing w:val="-10"/>
                <w:sz w:val="24"/>
              </w:rPr>
              <w:t xml:space="preserve"> </w:t>
            </w:r>
            <w:r>
              <w:rPr>
                <w:sz w:val="24"/>
              </w:rPr>
              <w:t>решать</w:t>
            </w:r>
            <w:r>
              <w:rPr>
                <w:spacing w:val="-11"/>
                <w:sz w:val="24"/>
              </w:rPr>
              <w:t xml:space="preserve"> </w:t>
            </w:r>
            <w:r>
              <w:rPr>
                <w:sz w:val="24"/>
              </w:rPr>
              <w:t>сложные</w:t>
            </w:r>
            <w:r>
              <w:rPr>
                <w:spacing w:val="-11"/>
                <w:sz w:val="24"/>
              </w:rPr>
              <w:t xml:space="preserve"> </w:t>
            </w:r>
            <w:r>
              <w:rPr>
                <w:sz w:val="24"/>
              </w:rPr>
              <w:t>вопросы</w:t>
            </w:r>
            <w:r>
              <w:rPr>
                <w:spacing w:val="-9"/>
                <w:sz w:val="24"/>
              </w:rPr>
              <w:t xml:space="preserve"> </w:t>
            </w:r>
            <w:r>
              <w:rPr>
                <w:sz w:val="24"/>
              </w:rPr>
              <w:t>социального</w:t>
            </w:r>
            <w:r>
              <w:rPr>
                <w:spacing w:val="-10"/>
                <w:sz w:val="24"/>
              </w:rPr>
              <w:t xml:space="preserve"> </w:t>
            </w:r>
            <w:r>
              <w:rPr>
                <w:sz w:val="24"/>
              </w:rPr>
              <w:t>характера,</w:t>
            </w:r>
            <w:r>
              <w:rPr>
                <w:spacing w:val="-10"/>
                <w:sz w:val="24"/>
              </w:rPr>
              <w:t xml:space="preserve"> </w:t>
            </w:r>
            <w:r>
              <w:rPr>
                <w:sz w:val="24"/>
              </w:rPr>
              <w:t>грамотно</w:t>
            </w:r>
            <w:r>
              <w:rPr>
                <w:spacing w:val="-57"/>
                <w:sz w:val="24"/>
              </w:rPr>
              <w:t xml:space="preserve"> </w:t>
            </w:r>
            <w:r>
              <w:rPr>
                <w:sz w:val="24"/>
              </w:rPr>
              <w:t>вести</w:t>
            </w:r>
            <w:r>
              <w:rPr>
                <w:spacing w:val="-2"/>
                <w:sz w:val="24"/>
              </w:rPr>
              <w:t xml:space="preserve"> </w:t>
            </w:r>
            <w:r>
              <w:rPr>
                <w:sz w:val="24"/>
              </w:rPr>
              <w:t>себя в</w:t>
            </w:r>
            <w:r>
              <w:rPr>
                <w:spacing w:val="-1"/>
                <w:sz w:val="24"/>
              </w:rPr>
              <w:t xml:space="preserve"> </w:t>
            </w:r>
            <w:r>
              <w:rPr>
                <w:sz w:val="24"/>
              </w:rPr>
              <w:t>чрезвычайных ситуациях.</w:t>
            </w:r>
          </w:p>
          <w:p w14:paraId="0458255A" w14:textId="77777777" w:rsidR="00EF6FDF" w:rsidRDefault="000260A4">
            <w:pPr>
              <w:pStyle w:val="TableParagraph"/>
              <w:spacing w:line="270" w:lineRule="atLeast"/>
              <w:ind w:left="108" w:right="94"/>
              <w:jc w:val="both"/>
              <w:rPr>
                <w:sz w:val="24"/>
              </w:rPr>
            </w:pPr>
            <w:r>
              <w:rPr>
                <w:sz w:val="24"/>
              </w:rPr>
              <w:t>В</w:t>
            </w:r>
            <w:r>
              <w:rPr>
                <w:spacing w:val="1"/>
                <w:sz w:val="24"/>
              </w:rPr>
              <w:t xml:space="preserve"> </w:t>
            </w:r>
            <w:r>
              <w:rPr>
                <w:sz w:val="24"/>
              </w:rPr>
              <w:t>программе</w:t>
            </w:r>
            <w:r>
              <w:rPr>
                <w:spacing w:val="1"/>
                <w:sz w:val="24"/>
              </w:rPr>
              <w:t xml:space="preserve"> </w:t>
            </w:r>
            <w:r>
              <w:rPr>
                <w:sz w:val="24"/>
              </w:rPr>
              <w:t>ОБЖ</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ОБЖ</w:t>
            </w:r>
            <w:r>
              <w:rPr>
                <w:spacing w:val="1"/>
                <w:sz w:val="24"/>
              </w:rPr>
              <w:t xml:space="preserve"> </w:t>
            </w:r>
            <w:r>
              <w:rPr>
                <w:sz w:val="24"/>
              </w:rPr>
              <w:t>структурно</w:t>
            </w:r>
            <w:r>
              <w:rPr>
                <w:spacing w:val="1"/>
                <w:sz w:val="24"/>
              </w:rPr>
              <w:t xml:space="preserve"> </w:t>
            </w:r>
            <w:r>
              <w:rPr>
                <w:sz w:val="24"/>
              </w:rPr>
              <w:t>представлено</w:t>
            </w:r>
            <w:r>
              <w:rPr>
                <w:spacing w:val="1"/>
                <w:sz w:val="24"/>
              </w:rPr>
              <w:t xml:space="preserve"> </w:t>
            </w:r>
            <w:r>
              <w:rPr>
                <w:sz w:val="24"/>
              </w:rPr>
              <w:t>десятью</w:t>
            </w:r>
            <w:r>
              <w:rPr>
                <w:spacing w:val="1"/>
                <w:sz w:val="24"/>
              </w:rPr>
              <w:t xml:space="preserve"> </w:t>
            </w:r>
            <w:r>
              <w:rPr>
                <w:sz w:val="24"/>
              </w:rPr>
              <w:t>модулями</w:t>
            </w:r>
            <w:r>
              <w:rPr>
                <w:spacing w:val="-57"/>
                <w:sz w:val="24"/>
              </w:rPr>
              <w:t xml:space="preserve"> </w:t>
            </w:r>
            <w:r>
              <w:rPr>
                <w:sz w:val="24"/>
              </w:rPr>
              <w:t>(тематическими</w:t>
            </w:r>
            <w:r>
              <w:rPr>
                <w:spacing w:val="32"/>
                <w:sz w:val="24"/>
              </w:rPr>
              <w:t xml:space="preserve"> </w:t>
            </w:r>
            <w:r>
              <w:rPr>
                <w:sz w:val="24"/>
              </w:rPr>
              <w:t>линиями),</w:t>
            </w:r>
            <w:r>
              <w:rPr>
                <w:spacing w:val="33"/>
                <w:sz w:val="24"/>
              </w:rPr>
              <w:t xml:space="preserve"> </w:t>
            </w:r>
            <w:r>
              <w:rPr>
                <w:sz w:val="24"/>
              </w:rPr>
              <w:t>обеспечивающими</w:t>
            </w:r>
            <w:r>
              <w:rPr>
                <w:spacing w:val="32"/>
                <w:sz w:val="24"/>
              </w:rPr>
              <w:t xml:space="preserve"> </w:t>
            </w:r>
            <w:r>
              <w:rPr>
                <w:sz w:val="24"/>
              </w:rPr>
              <w:t>непрерывность</w:t>
            </w:r>
            <w:r>
              <w:rPr>
                <w:spacing w:val="32"/>
                <w:sz w:val="24"/>
              </w:rPr>
              <w:t xml:space="preserve"> </w:t>
            </w:r>
            <w:r>
              <w:rPr>
                <w:sz w:val="24"/>
              </w:rPr>
              <w:t>изучения</w:t>
            </w:r>
            <w:r>
              <w:rPr>
                <w:spacing w:val="33"/>
                <w:sz w:val="24"/>
              </w:rPr>
              <w:t xml:space="preserve"> </w:t>
            </w:r>
            <w:r>
              <w:rPr>
                <w:sz w:val="24"/>
              </w:rPr>
              <w:t>предмета</w:t>
            </w:r>
            <w:r>
              <w:rPr>
                <w:spacing w:val="32"/>
                <w:sz w:val="24"/>
              </w:rPr>
              <w:t xml:space="preserve"> </w:t>
            </w:r>
            <w:r>
              <w:rPr>
                <w:sz w:val="24"/>
              </w:rPr>
              <w:t>на</w:t>
            </w:r>
            <w:r>
              <w:rPr>
                <w:spacing w:val="32"/>
                <w:sz w:val="24"/>
              </w:rPr>
              <w:t xml:space="preserve"> </w:t>
            </w:r>
            <w:r>
              <w:rPr>
                <w:sz w:val="24"/>
              </w:rPr>
              <w:t>уровне</w:t>
            </w:r>
            <w:r>
              <w:rPr>
                <w:spacing w:val="32"/>
                <w:sz w:val="24"/>
              </w:rPr>
              <w:t xml:space="preserve"> </w:t>
            </w:r>
            <w:r>
              <w:rPr>
                <w:sz w:val="24"/>
              </w:rPr>
              <w:t>основного</w:t>
            </w:r>
            <w:r>
              <w:rPr>
                <w:spacing w:val="38"/>
                <w:sz w:val="24"/>
              </w:rPr>
              <w:t xml:space="preserve"> </w:t>
            </w:r>
            <w:r>
              <w:rPr>
                <w:sz w:val="24"/>
              </w:rPr>
              <w:t>общего</w:t>
            </w:r>
          </w:p>
        </w:tc>
      </w:tr>
      <w:tr w:rsidR="00EF6FDF" w14:paraId="1266FFC9" w14:textId="77777777">
        <w:trPr>
          <w:trHeight w:val="275"/>
        </w:trPr>
        <w:tc>
          <w:tcPr>
            <w:tcW w:w="2550" w:type="dxa"/>
            <w:tcBorders>
              <w:top w:val="nil"/>
              <w:bottom w:val="nil"/>
            </w:tcBorders>
          </w:tcPr>
          <w:p w14:paraId="6B7CA657" w14:textId="77777777" w:rsidR="00EF6FDF" w:rsidRDefault="00EF6FDF">
            <w:pPr>
              <w:pStyle w:val="TableParagraph"/>
              <w:rPr>
                <w:sz w:val="20"/>
              </w:rPr>
            </w:pPr>
          </w:p>
        </w:tc>
        <w:tc>
          <w:tcPr>
            <w:tcW w:w="11880" w:type="dxa"/>
            <w:tcBorders>
              <w:top w:val="nil"/>
              <w:bottom w:val="nil"/>
            </w:tcBorders>
          </w:tcPr>
          <w:p w14:paraId="28063D36" w14:textId="77777777" w:rsidR="00EF6FDF" w:rsidRDefault="000260A4">
            <w:pPr>
              <w:pStyle w:val="TableParagraph"/>
              <w:spacing w:line="256" w:lineRule="exact"/>
              <w:ind w:left="108"/>
              <w:rPr>
                <w:sz w:val="24"/>
              </w:rPr>
            </w:pPr>
            <w:r>
              <w:rPr>
                <w:sz w:val="24"/>
              </w:rPr>
              <w:t>образования</w:t>
            </w:r>
            <w:r>
              <w:rPr>
                <w:spacing w:val="-3"/>
                <w:sz w:val="24"/>
              </w:rPr>
              <w:t xml:space="preserve"> </w:t>
            </w:r>
            <w:r>
              <w:rPr>
                <w:sz w:val="24"/>
              </w:rPr>
              <w:t>и</w:t>
            </w:r>
            <w:r>
              <w:rPr>
                <w:spacing w:val="-3"/>
                <w:sz w:val="24"/>
              </w:rPr>
              <w:t xml:space="preserve"> </w:t>
            </w:r>
            <w:r>
              <w:rPr>
                <w:sz w:val="24"/>
              </w:rPr>
              <w:t>преемственность</w:t>
            </w:r>
            <w:r>
              <w:rPr>
                <w:spacing w:val="-4"/>
                <w:sz w:val="24"/>
              </w:rPr>
              <w:t xml:space="preserve"> </w:t>
            </w:r>
            <w:r>
              <w:rPr>
                <w:sz w:val="24"/>
              </w:rPr>
              <w:t>учебного</w:t>
            </w:r>
            <w:r>
              <w:rPr>
                <w:spacing w:val="-3"/>
                <w:sz w:val="24"/>
              </w:rPr>
              <w:t xml:space="preserve"> </w:t>
            </w:r>
            <w:r>
              <w:rPr>
                <w:sz w:val="24"/>
              </w:rPr>
              <w:t>процесса</w:t>
            </w:r>
            <w:r>
              <w:rPr>
                <w:spacing w:val="-3"/>
                <w:sz w:val="24"/>
              </w:rPr>
              <w:t xml:space="preserve"> </w:t>
            </w:r>
            <w:r>
              <w:rPr>
                <w:sz w:val="24"/>
              </w:rPr>
              <w:t>на</w:t>
            </w:r>
            <w:r>
              <w:rPr>
                <w:spacing w:val="-3"/>
                <w:sz w:val="24"/>
              </w:rPr>
              <w:t xml:space="preserve"> </w:t>
            </w:r>
            <w:r>
              <w:rPr>
                <w:sz w:val="24"/>
              </w:rPr>
              <w:t>уровне</w:t>
            </w:r>
            <w:r>
              <w:rPr>
                <w:spacing w:val="-2"/>
                <w:sz w:val="24"/>
              </w:rPr>
              <w:t xml:space="preserve"> </w:t>
            </w:r>
            <w:r>
              <w:rPr>
                <w:sz w:val="24"/>
              </w:rPr>
              <w:t>среднего</w:t>
            </w:r>
            <w:r>
              <w:rPr>
                <w:spacing w:val="-3"/>
                <w:sz w:val="24"/>
              </w:rPr>
              <w:t xml:space="preserve"> </w:t>
            </w:r>
            <w:r>
              <w:rPr>
                <w:sz w:val="24"/>
              </w:rPr>
              <w:t>общего</w:t>
            </w:r>
            <w:r>
              <w:rPr>
                <w:spacing w:val="-2"/>
                <w:sz w:val="24"/>
              </w:rPr>
              <w:t xml:space="preserve"> </w:t>
            </w:r>
            <w:r>
              <w:rPr>
                <w:sz w:val="24"/>
              </w:rPr>
              <w:t>образования:</w:t>
            </w:r>
          </w:p>
        </w:tc>
      </w:tr>
      <w:tr w:rsidR="00EF6FDF" w14:paraId="732B9FB3" w14:textId="77777777">
        <w:trPr>
          <w:trHeight w:val="276"/>
        </w:trPr>
        <w:tc>
          <w:tcPr>
            <w:tcW w:w="2550" w:type="dxa"/>
            <w:tcBorders>
              <w:top w:val="nil"/>
              <w:bottom w:val="nil"/>
            </w:tcBorders>
          </w:tcPr>
          <w:p w14:paraId="146F7A38" w14:textId="77777777" w:rsidR="00EF6FDF" w:rsidRDefault="00EF6FDF">
            <w:pPr>
              <w:pStyle w:val="TableParagraph"/>
              <w:rPr>
                <w:sz w:val="20"/>
              </w:rPr>
            </w:pPr>
          </w:p>
        </w:tc>
        <w:tc>
          <w:tcPr>
            <w:tcW w:w="11880" w:type="dxa"/>
            <w:tcBorders>
              <w:top w:val="nil"/>
              <w:bottom w:val="nil"/>
            </w:tcBorders>
          </w:tcPr>
          <w:p w14:paraId="13B072AA" w14:textId="77777777" w:rsidR="00EF6FDF" w:rsidRDefault="000260A4">
            <w:pPr>
              <w:pStyle w:val="TableParagraph"/>
              <w:spacing w:line="256" w:lineRule="exact"/>
              <w:ind w:left="108"/>
              <w:rPr>
                <w:sz w:val="24"/>
              </w:rPr>
            </w:pPr>
            <w:r>
              <w:rPr>
                <w:sz w:val="24"/>
              </w:rPr>
              <w:t>модуль</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«Культура</w:t>
            </w:r>
            <w:r>
              <w:rPr>
                <w:spacing w:val="-2"/>
                <w:sz w:val="24"/>
              </w:rPr>
              <w:t xml:space="preserve"> </w:t>
            </w:r>
            <w:r>
              <w:rPr>
                <w:sz w:val="24"/>
              </w:rPr>
              <w:t>безопасности</w:t>
            </w:r>
            <w:r>
              <w:rPr>
                <w:spacing w:val="-3"/>
                <w:sz w:val="24"/>
              </w:rPr>
              <w:t xml:space="preserve"> </w:t>
            </w:r>
            <w:r>
              <w:rPr>
                <w:sz w:val="24"/>
              </w:rPr>
              <w:t>жизнедеятельности</w:t>
            </w:r>
            <w:r>
              <w:rPr>
                <w:spacing w:val="-4"/>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обществе»;</w:t>
            </w:r>
          </w:p>
        </w:tc>
      </w:tr>
      <w:tr w:rsidR="00EF6FDF" w14:paraId="0F5456A2" w14:textId="77777777">
        <w:trPr>
          <w:trHeight w:val="275"/>
        </w:trPr>
        <w:tc>
          <w:tcPr>
            <w:tcW w:w="2550" w:type="dxa"/>
            <w:tcBorders>
              <w:top w:val="nil"/>
              <w:bottom w:val="nil"/>
            </w:tcBorders>
          </w:tcPr>
          <w:p w14:paraId="6B9A7BDA" w14:textId="77777777" w:rsidR="00EF6FDF" w:rsidRDefault="00EF6FDF">
            <w:pPr>
              <w:pStyle w:val="TableParagraph"/>
              <w:rPr>
                <w:sz w:val="20"/>
              </w:rPr>
            </w:pPr>
          </w:p>
        </w:tc>
        <w:tc>
          <w:tcPr>
            <w:tcW w:w="11880" w:type="dxa"/>
            <w:tcBorders>
              <w:top w:val="nil"/>
              <w:bottom w:val="nil"/>
            </w:tcBorders>
          </w:tcPr>
          <w:p w14:paraId="208E54B5" w14:textId="77777777" w:rsidR="00EF6FDF" w:rsidRDefault="000260A4">
            <w:pPr>
              <w:pStyle w:val="TableParagraph"/>
              <w:spacing w:line="255"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2</w:t>
            </w:r>
            <w:r>
              <w:rPr>
                <w:spacing w:val="-2"/>
                <w:sz w:val="24"/>
              </w:rPr>
              <w:t xml:space="preserve"> </w:t>
            </w:r>
            <w:r>
              <w:rPr>
                <w:sz w:val="24"/>
              </w:rPr>
              <w:t>«Безопасность в</w:t>
            </w:r>
            <w:r>
              <w:rPr>
                <w:spacing w:val="-2"/>
                <w:sz w:val="24"/>
              </w:rPr>
              <w:t xml:space="preserve"> </w:t>
            </w:r>
            <w:r>
              <w:rPr>
                <w:sz w:val="24"/>
              </w:rPr>
              <w:t>быту»;</w:t>
            </w:r>
          </w:p>
        </w:tc>
      </w:tr>
      <w:tr w:rsidR="00EF6FDF" w14:paraId="16378622" w14:textId="77777777">
        <w:trPr>
          <w:trHeight w:val="275"/>
        </w:trPr>
        <w:tc>
          <w:tcPr>
            <w:tcW w:w="2550" w:type="dxa"/>
            <w:tcBorders>
              <w:top w:val="nil"/>
              <w:bottom w:val="nil"/>
            </w:tcBorders>
          </w:tcPr>
          <w:p w14:paraId="318C4524" w14:textId="77777777" w:rsidR="00EF6FDF" w:rsidRDefault="00EF6FDF">
            <w:pPr>
              <w:pStyle w:val="TableParagraph"/>
              <w:rPr>
                <w:sz w:val="20"/>
              </w:rPr>
            </w:pPr>
          </w:p>
        </w:tc>
        <w:tc>
          <w:tcPr>
            <w:tcW w:w="11880" w:type="dxa"/>
            <w:tcBorders>
              <w:top w:val="nil"/>
              <w:bottom w:val="nil"/>
            </w:tcBorders>
          </w:tcPr>
          <w:p w14:paraId="6D454A12" w14:textId="77777777" w:rsidR="00EF6FDF" w:rsidRDefault="000260A4">
            <w:pPr>
              <w:pStyle w:val="TableParagraph"/>
              <w:spacing w:line="255" w:lineRule="exact"/>
              <w:ind w:left="108"/>
              <w:rPr>
                <w:sz w:val="24"/>
              </w:rPr>
            </w:pPr>
            <w:r>
              <w:rPr>
                <w:sz w:val="24"/>
              </w:rPr>
              <w:t>модуль</w:t>
            </w:r>
            <w:r>
              <w:rPr>
                <w:spacing w:val="-1"/>
                <w:sz w:val="24"/>
              </w:rPr>
              <w:t xml:space="preserve"> </w:t>
            </w:r>
            <w:r>
              <w:rPr>
                <w:sz w:val="24"/>
              </w:rPr>
              <w:t>№</w:t>
            </w:r>
            <w:r>
              <w:rPr>
                <w:spacing w:val="-2"/>
                <w:sz w:val="24"/>
              </w:rPr>
              <w:t xml:space="preserve"> </w:t>
            </w:r>
            <w:r>
              <w:rPr>
                <w:sz w:val="24"/>
              </w:rPr>
              <w:t>3</w:t>
            </w:r>
            <w:r>
              <w:rPr>
                <w:spacing w:val="-1"/>
                <w:sz w:val="24"/>
              </w:rPr>
              <w:t xml:space="preserve"> </w:t>
            </w:r>
            <w:r>
              <w:rPr>
                <w:sz w:val="24"/>
              </w:rPr>
              <w:t>«Безопасность</w:t>
            </w:r>
            <w:r>
              <w:rPr>
                <w:spacing w:val="-1"/>
                <w:sz w:val="24"/>
              </w:rPr>
              <w:t xml:space="preserve"> </w:t>
            </w:r>
            <w:r>
              <w:rPr>
                <w:sz w:val="24"/>
              </w:rPr>
              <w:t>на</w:t>
            </w:r>
            <w:r>
              <w:rPr>
                <w:spacing w:val="-2"/>
                <w:sz w:val="24"/>
              </w:rPr>
              <w:t xml:space="preserve"> </w:t>
            </w:r>
            <w:r>
              <w:rPr>
                <w:sz w:val="24"/>
              </w:rPr>
              <w:t>транспорте»;</w:t>
            </w:r>
          </w:p>
        </w:tc>
      </w:tr>
      <w:tr w:rsidR="00EF6FDF" w14:paraId="2EF07BEC" w14:textId="77777777">
        <w:trPr>
          <w:trHeight w:val="271"/>
        </w:trPr>
        <w:tc>
          <w:tcPr>
            <w:tcW w:w="2550" w:type="dxa"/>
            <w:tcBorders>
              <w:top w:val="nil"/>
            </w:tcBorders>
          </w:tcPr>
          <w:p w14:paraId="6B2187E9" w14:textId="77777777" w:rsidR="00EF6FDF" w:rsidRDefault="00EF6FDF">
            <w:pPr>
              <w:pStyle w:val="TableParagraph"/>
              <w:rPr>
                <w:sz w:val="20"/>
              </w:rPr>
            </w:pPr>
          </w:p>
        </w:tc>
        <w:tc>
          <w:tcPr>
            <w:tcW w:w="11880" w:type="dxa"/>
            <w:tcBorders>
              <w:top w:val="nil"/>
            </w:tcBorders>
          </w:tcPr>
          <w:p w14:paraId="0067F361" w14:textId="77777777" w:rsidR="00EF6FDF" w:rsidRDefault="000260A4">
            <w:pPr>
              <w:pStyle w:val="TableParagraph"/>
              <w:spacing w:line="252"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«Безопасность</w:t>
            </w:r>
            <w:r>
              <w:rPr>
                <w:spacing w:val="-1"/>
                <w:sz w:val="24"/>
              </w:rPr>
              <w:t xml:space="preserve"> </w:t>
            </w:r>
            <w:r>
              <w:rPr>
                <w:sz w:val="24"/>
              </w:rPr>
              <w:t>в</w:t>
            </w:r>
            <w:r>
              <w:rPr>
                <w:spacing w:val="-1"/>
                <w:sz w:val="24"/>
              </w:rPr>
              <w:t xml:space="preserve"> </w:t>
            </w:r>
            <w:r>
              <w:rPr>
                <w:sz w:val="24"/>
              </w:rPr>
              <w:t>общественных местах»;</w:t>
            </w:r>
          </w:p>
        </w:tc>
      </w:tr>
    </w:tbl>
    <w:p w14:paraId="5ACEE29A" w14:textId="77777777" w:rsidR="00EF6FDF" w:rsidRDefault="00EF6FDF">
      <w:pPr>
        <w:spacing w:line="252"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68497FA" w14:textId="77777777">
        <w:trPr>
          <w:trHeight w:val="2207"/>
        </w:trPr>
        <w:tc>
          <w:tcPr>
            <w:tcW w:w="2550" w:type="dxa"/>
          </w:tcPr>
          <w:p w14:paraId="4DD81C50" w14:textId="77777777" w:rsidR="00EF6FDF" w:rsidRDefault="00EF6FDF">
            <w:pPr>
              <w:pStyle w:val="TableParagraph"/>
              <w:rPr>
                <w:sz w:val="24"/>
              </w:rPr>
            </w:pPr>
          </w:p>
        </w:tc>
        <w:tc>
          <w:tcPr>
            <w:tcW w:w="11880" w:type="dxa"/>
          </w:tcPr>
          <w:p w14:paraId="76C31841" w14:textId="77777777" w:rsidR="00EF6FDF" w:rsidRDefault="000260A4">
            <w:pPr>
              <w:pStyle w:val="TableParagraph"/>
              <w:ind w:left="108"/>
              <w:rPr>
                <w:sz w:val="24"/>
              </w:rPr>
            </w:pPr>
            <w:r>
              <w:rPr>
                <w:sz w:val="24"/>
              </w:rPr>
              <w:t>модуль</w:t>
            </w:r>
            <w:r>
              <w:rPr>
                <w:spacing w:val="-1"/>
                <w:sz w:val="24"/>
              </w:rPr>
              <w:t xml:space="preserve"> </w:t>
            </w:r>
            <w:r>
              <w:rPr>
                <w:sz w:val="24"/>
              </w:rPr>
              <w:t>№</w:t>
            </w:r>
            <w:r>
              <w:rPr>
                <w:spacing w:val="-2"/>
                <w:sz w:val="24"/>
              </w:rPr>
              <w:t xml:space="preserve"> </w:t>
            </w:r>
            <w:r>
              <w:rPr>
                <w:sz w:val="24"/>
              </w:rPr>
              <w:t>5</w:t>
            </w:r>
            <w:r>
              <w:rPr>
                <w:spacing w:val="-2"/>
                <w:sz w:val="24"/>
              </w:rPr>
              <w:t xml:space="preserve"> </w:t>
            </w:r>
            <w:r>
              <w:rPr>
                <w:sz w:val="24"/>
              </w:rPr>
              <w:t>«Безопасность в</w:t>
            </w:r>
            <w:r>
              <w:rPr>
                <w:spacing w:val="-2"/>
                <w:sz w:val="24"/>
              </w:rPr>
              <w:t xml:space="preserve"> </w:t>
            </w:r>
            <w:r>
              <w:rPr>
                <w:sz w:val="24"/>
              </w:rPr>
              <w:t>природной</w:t>
            </w:r>
            <w:r>
              <w:rPr>
                <w:spacing w:val="-1"/>
                <w:sz w:val="24"/>
              </w:rPr>
              <w:t xml:space="preserve"> </w:t>
            </w:r>
            <w:r>
              <w:rPr>
                <w:sz w:val="24"/>
              </w:rPr>
              <w:t>среде»;</w:t>
            </w:r>
          </w:p>
          <w:p w14:paraId="358664BC" w14:textId="77777777" w:rsidR="00EF6FDF" w:rsidRDefault="000260A4">
            <w:pPr>
              <w:pStyle w:val="TableParagraph"/>
              <w:ind w:left="108" w:right="4090"/>
              <w:rPr>
                <w:sz w:val="24"/>
              </w:rPr>
            </w:pPr>
            <w:r>
              <w:rPr>
                <w:sz w:val="24"/>
              </w:rPr>
              <w:t>модуль № 6 «Здоровье и как его сохранить Основы медицинских знаний»;</w:t>
            </w:r>
            <w:r>
              <w:rPr>
                <w:spacing w:val="-57"/>
                <w:sz w:val="24"/>
              </w:rPr>
              <w:t xml:space="preserve"> </w:t>
            </w:r>
            <w:r>
              <w:rPr>
                <w:sz w:val="24"/>
              </w:rPr>
              <w:t>модуль</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«Безопасность в</w:t>
            </w:r>
            <w:r>
              <w:rPr>
                <w:spacing w:val="-1"/>
                <w:sz w:val="24"/>
              </w:rPr>
              <w:t xml:space="preserve"> </w:t>
            </w:r>
            <w:r>
              <w:rPr>
                <w:sz w:val="24"/>
              </w:rPr>
              <w:t>социуме»;</w:t>
            </w:r>
          </w:p>
          <w:p w14:paraId="7FD34228" w14:textId="77777777" w:rsidR="00EF6FDF" w:rsidRDefault="000260A4">
            <w:pPr>
              <w:pStyle w:val="TableParagraph"/>
              <w:ind w:left="108"/>
              <w:rPr>
                <w:sz w:val="24"/>
              </w:rPr>
            </w:pPr>
            <w:r>
              <w:rPr>
                <w:sz w:val="24"/>
              </w:rPr>
              <w:t>модуль</w:t>
            </w:r>
            <w:r>
              <w:rPr>
                <w:spacing w:val="-2"/>
                <w:sz w:val="24"/>
              </w:rPr>
              <w:t xml:space="preserve"> </w:t>
            </w:r>
            <w:r>
              <w:rPr>
                <w:sz w:val="24"/>
              </w:rPr>
              <w:t>№</w:t>
            </w:r>
            <w:r>
              <w:rPr>
                <w:spacing w:val="-3"/>
                <w:sz w:val="24"/>
              </w:rPr>
              <w:t xml:space="preserve"> </w:t>
            </w:r>
            <w:r>
              <w:rPr>
                <w:sz w:val="24"/>
              </w:rPr>
              <w:t>8</w:t>
            </w:r>
            <w:r>
              <w:rPr>
                <w:spacing w:val="-2"/>
                <w:sz w:val="24"/>
              </w:rPr>
              <w:t xml:space="preserve"> </w:t>
            </w:r>
            <w:r>
              <w:rPr>
                <w:sz w:val="24"/>
              </w:rPr>
              <w:t>«Безопасность</w:t>
            </w:r>
            <w:r>
              <w:rPr>
                <w:spacing w:val="-2"/>
                <w:sz w:val="24"/>
              </w:rPr>
              <w:t xml:space="preserve"> </w:t>
            </w:r>
            <w:r>
              <w:rPr>
                <w:sz w:val="24"/>
              </w:rPr>
              <w:t>в</w:t>
            </w:r>
            <w:r>
              <w:rPr>
                <w:spacing w:val="-3"/>
                <w:sz w:val="24"/>
              </w:rPr>
              <w:t xml:space="preserve"> </w:t>
            </w:r>
            <w:r>
              <w:rPr>
                <w:sz w:val="24"/>
              </w:rPr>
              <w:t>информационном</w:t>
            </w:r>
            <w:r>
              <w:rPr>
                <w:spacing w:val="-1"/>
                <w:sz w:val="24"/>
              </w:rPr>
              <w:t xml:space="preserve"> </w:t>
            </w:r>
            <w:r>
              <w:rPr>
                <w:sz w:val="24"/>
              </w:rPr>
              <w:t>пространстве»;</w:t>
            </w:r>
          </w:p>
          <w:p w14:paraId="669DEBC5" w14:textId="77777777" w:rsidR="00EF6FDF" w:rsidRDefault="000260A4">
            <w:pPr>
              <w:pStyle w:val="TableParagraph"/>
              <w:ind w:left="108"/>
              <w:rPr>
                <w:sz w:val="24"/>
              </w:rPr>
            </w:pPr>
            <w:r>
              <w:rPr>
                <w:sz w:val="24"/>
              </w:rPr>
              <w:t>модуль</w:t>
            </w:r>
            <w:r>
              <w:rPr>
                <w:spacing w:val="-2"/>
                <w:sz w:val="24"/>
              </w:rPr>
              <w:t xml:space="preserve"> </w:t>
            </w:r>
            <w:r>
              <w:rPr>
                <w:sz w:val="24"/>
              </w:rPr>
              <w:t>№</w:t>
            </w:r>
            <w:r>
              <w:rPr>
                <w:spacing w:val="-1"/>
                <w:sz w:val="24"/>
              </w:rPr>
              <w:t xml:space="preserve"> </w:t>
            </w:r>
            <w:r>
              <w:rPr>
                <w:sz w:val="24"/>
              </w:rPr>
              <w:t>9</w:t>
            </w:r>
            <w:r>
              <w:rPr>
                <w:spacing w:val="-3"/>
                <w:sz w:val="24"/>
              </w:rPr>
              <w:t xml:space="preserve"> </w:t>
            </w:r>
            <w:r>
              <w:rPr>
                <w:sz w:val="24"/>
              </w:rPr>
              <w:t>«Основы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и</w:t>
            </w:r>
            <w:r>
              <w:rPr>
                <w:spacing w:val="-2"/>
                <w:sz w:val="24"/>
              </w:rPr>
              <w:t xml:space="preserve"> </w:t>
            </w:r>
            <w:r>
              <w:rPr>
                <w:sz w:val="24"/>
              </w:rPr>
              <w:t>терроризму»;</w:t>
            </w:r>
          </w:p>
          <w:p w14:paraId="536ACC7E" w14:textId="77777777" w:rsidR="00EF6FDF" w:rsidRDefault="000260A4">
            <w:pPr>
              <w:pStyle w:val="TableParagraph"/>
              <w:ind w:left="108" w:right="95"/>
              <w:rPr>
                <w:sz w:val="24"/>
              </w:rPr>
            </w:pPr>
            <w:r>
              <w:rPr>
                <w:sz w:val="24"/>
              </w:rPr>
              <w:t>модуль</w:t>
            </w:r>
            <w:r>
              <w:rPr>
                <w:spacing w:val="2"/>
                <w:sz w:val="24"/>
              </w:rPr>
              <w:t xml:space="preserve"> </w:t>
            </w:r>
            <w:r>
              <w:rPr>
                <w:sz w:val="24"/>
              </w:rPr>
              <w:t>№</w:t>
            </w:r>
            <w:r>
              <w:rPr>
                <w:spacing w:val="3"/>
                <w:sz w:val="24"/>
              </w:rPr>
              <w:t xml:space="preserve"> </w:t>
            </w:r>
            <w:r>
              <w:rPr>
                <w:sz w:val="24"/>
              </w:rPr>
              <w:t>10</w:t>
            </w:r>
            <w:r>
              <w:rPr>
                <w:spacing w:val="3"/>
                <w:sz w:val="24"/>
              </w:rPr>
              <w:t xml:space="preserve"> </w:t>
            </w:r>
            <w:r>
              <w:rPr>
                <w:sz w:val="24"/>
              </w:rPr>
              <w:t>«Взаимодействие</w:t>
            </w:r>
            <w:r>
              <w:rPr>
                <w:spacing w:val="3"/>
                <w:sz w:val="24"/>
              </w:rPr>
              <w:t xml:space="preserve"> </w:t>
            </w:r>
            <w:r>
              <w:rPr>
                <w:sz w:val="24"/>
              </w:rPr>
              <w:t>личности,</w:t>
            </w:r>
            <w:r>
              <w:rPr>
                <w:spacing w:val="3"/>
                <w:sz w:val="24"/>
              </w:rPr>
              <w:t xml:space="preserve"> </w:t>
            </w:r>
            <w:r>
              <w:rPr>
                <w:sz w:val="24"/>
              </w:rPr>
              <w:t>общества</w:t>
            </w:r>
            <w:r>
              <w:rPr>
                <w:spacing w:val="3"/>
                <w:sz w:val="24"/>
              </w:rPr>
              <w:t xml:space="preserve"> </w:t>
            </w:r>
            <w:r>
              <w:rPr>
                <w:sz w:val="24"/>
              </w:rPr>
              <w:t>и</w:t>
            </w:r>
            <w:r>
              <w:rPr>
                <w:spacing w:val="3"/>
                <w:sz w:val="24"/>
              </w:rPr>
              <w:t xml:space="preserve"> </w:t>
            </w:r>
            <w:r>
              <w:rPr>
                <w:sz w:val="24"/>
              </w:rPr>
              <w:t>государства</w:t>
            </w:r>
            <w:r>
              <w:rPr>
                <w:spacing w:val="3"/>
                <w:sz w:val="24"/>
              </w:rPr>
              <w:t xml:space="preserve"> </w:t>
            </w:r>
            <w:r>
              <w:rPr>
                <w:sz w:val="24"/>
              </w:rPr>
              <w:t>в</w:t>
            </w:r>
            <w:r>
              <w:rPr>
                <w:spacing w:val="2"/>
                <w:sz w:val="24"/>
              </w:rPr>
              <w:t xml:space="preserve"> </w:t>
            </w:r>
            <w:r>
              <w:rPr>
                <w:sz w:val="24"/>
              </w:rPr>
              <w:t>обеспечении</w:t>
            </w:r>
            <w:r>
              <w:rPr>
                <w:spacing w:val="3"/>
                <w:sz w:val="24"/>
              </w:rPr>
              <w:t xml:space="preserve"> </w:t>
            </w:r>
            <w:r>
              <w:rPr>
                <w:sz w:val="24"/>
              </w:rPr>
              <w:t>безопасности</w:t>
            </w:r>
            <w:r>
              <w:rPr>
                <w:spacing w:val="3"/>
                <w:sz w:val="24"/>
              </w:rPr>
              <w:t xml:space="preserve"> </w:t>
            </w:r>
            <w:r>
              <w:rPr>
                <w:sz w:val="24"/>
              </w:rPr>
              <w:t>жизни</w:t>
            </w:r>
            <w:r>
              <w:rPr>
                <w:spacing w:val="3"/>
                <w:sz w:val="24"/>
              </w:rPr>
              <w:t xml:space="preserve"> </w:t>
            </w:r>
            <w:r>
              <w:rPr>
                <w:sz w:val="24"/>
              </w:rPr>
              <w:t>и</w:t>
            </w:r>
            <w:r>
              <w:rPr>
                <w:spacing w:val="3"/>
                <w:sz w:val="24"/>
              </w:rPr>
              <w:t xml:space="preserve"> </w:t>
            </w:r>
            <w:r>
              <w:rPr>
                <w:sz w:val="24"/>
              </w:rPr>
              <w:t>здоровья</w:t>
            </w:r>
            <w:r>
              <w:rPr>
                <w:spacing w:val="-57"/>
                <w:sz w:val="24"/>
              </w:rPr>
              <w:t xml:space="preserve"> </w:t>
            </w:r>
            <w:r>
              <w:rPr>
                <w:sz w:val="24"/>
              </w:rPr>
              <w:t>населения».</w:t>
            </w:r>
          </w:p>
          <w:p w14:paraId="4333D524" w14:textId="77777777" w:rsidR="00EF6FDF" w:rsidRDefault="000260A4">
            <w:pPr>
              <w:pStyle w:val="TableParagraph"/>
              <w:spacing w:line="255" w:lineRule="exact"/>
              <w:ind w:left="108"/>
              <w:rPr>
                <w:sz w:val="24"/>
              </w:rPr>
            </w:pPr>
            <w:r>
              <w:rPr>
                <w:sz w:val="24"/>
              </w:rPr>
              <w:t>В</w:t>
            </w:r>
            <w:r>
              <w:rPr>
                <w:spacing w:val="-2"/>
                <w:sz w:val="24"/>
              </w:rPr>
              <w:t xml:space="preserve"> </w:t>
            </w:r>
            <w:r>
              <w:rPr>
                <w:sz w:val="24"/>
              </w:rPr>
              <w:t>8—9</w:t>
            </w:r>
            <w:r>
              <w:rPr>
                <w:spacing w:val="-2"/>
                <w:sz w:val="24"/>
              </w:rPr>
              <w:t xml:space="preserve"> </w:t>
            </w:r>
            <w:r>
              <w:rPr>
                <w:sz w:val="24"/>
              </w:rPr>
              <w:t>классах</w:t>
            </w:r>
            <w:r>
              <w:rPr>
                <w:spacing w:val="-1"/>
                <w:sz w:val="24"/>
              </w:rPr>
              <w:t xml:space="preserve"> </w:t>
            </w:r>
            <w:r>
              <w:rPr>
                <w:sz w:val="24"/>
              </w:rPr>
              <w:t>предмет</w:t>
            </w:r>
            <w:r>
              <w:rPr>
                <w:spacing w:val="-2"/>
                <w:sz w:val="24"/>
              </w:rPr>
              <w:t xml:space="preserve"> </w:t>
            </w:r>
            <w:r>
              <w:rPr>
                <w:sz w:val="24"/>
              </w:rPr>
              <w:t>изучается</w:t>
            </w:r>
            <w:r>
              <w:rPr>
                <w:spacing w:val="-2"/>
                <w:sz w:val="24"/>
              </w:rPr>
              <w:t xml:space="preserve"> </w:t>
            </w:r>
            <w:r>
              <w:rPr>
                <w:sz w:val="24"/>
              </w:rPr>
              <w:t>из</w:t>
            </w:r>
            <w:r>
              <w:rPr>
                <w:spacing w:val="-3"/>
                <w:sz w:val="24"/>
              </w:rPr>
              <w:t xml:space="preserve"> </w:t>
            </w:r>
            <w:r>
              <w:rPr>
                <w:sz w:val="24"/>
              </w:rPr>
              <w:t>расчёта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r>
              <w:rPr>
                <w:spacing w:val="-2"/>
                <w:sz w:val="24"/>
              </w:rPr>
              <w:t xml:space="preserve"> </w:t>
            </w:r>
            <w:r>
              <w:rPr>
                <w:sz w:val="24"/>
              </w:rPr>
              <w:t>(всего</w:t>
            </w:r>
            <w:r>
              <w:rPr>
                <w:spacing w:val="-2"/>
                <w:sz w:val="24"/>
              </w:rPr>
              <w:t xml:space="preserve"> </w:t>
            </w:r>
            <w:r>
              <w:rPr>
                <w:sz w:val="24"/>
              </w:rPr>
              <w:t>68</w:t>
            </w:r>
            <w:r>
              <w:rPr>
                <w:spacing w:val="-1"/>
                <w:sz w:val="24"/>
              </w:rPr>
              <w:t xml:space="preserve"> </w:t>
            </w:r>
            <w:r>
              <w:rPr>
                <w:sz w:val="24"/>
              </w:rPr>
              <w:t>часов).</w:t>
            </w:r>
          </w:p>
        </w:tc>
      </w:tr>
    </w:tbl>
    <w:p w14:paraId="705D17DE" w14:textId="77777777" w:rsidR="00EF6FDF" w:rsidRDefault="00EF6FDF">
      <w:pPr>
        <w:spacing w:line="270" w:lineRule="atLeas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04CCA653" w14:textId="77777777">
        <w:trPr>
          <w:trHeight w:val="4140"/>
        </w:trPr>
        <w:tc>
          <w:tcPr>
            <w:tcW w:w="2550" w:type="dxa"/>
          </w:tcPr>
          <w:p w14:paraId="2196C929" w14:textId="77777777" w:rsidR="00EF6FDF" w:rsidRDefault="00EF6FDF">
            <w:pPr>
              <w:pStyle w:val="TableParagraph"/>
              <w:rPr>
                <w:b/>
                <w:sz w:val="26"/>
              </w:rPr>
            </w:pPr>
          </w:p>
          <w:p w14:paraId="30AFEA09" w14:textId="77777777" w:rsidR="00EF6FDF" w:rsidRDefault="00EF6FDF">
            <w:pPr>
              <w:pStyle w:val="TableParagraph"/>
              <w:rPr>
                <w:b/>
                <w:sz w:val="26"/>
              </w:rPr>
            </w:pPr>
          </w:p>
          <w:p w14:paraId="67B22153" w14:textId="77777777" w:rsidR="00EF6FDF" w:rsidRDefault="00EF6FDF">
            <w:pPr>
              <w:pStyle w:val="TableParagraph"/>
              <w:rPr>
                <w:b/>
                <w:sz w:val="26"/>
              </w:rPr>
            </w:pPr>
          </w:p>
          <w:p w14:paraId="37B566FD" w14:textId="77777777" w:rsidR="00EF6FDF" w:rsidRDefault="00EF6FDF">
            <w:pPr>
              <w:pStyle w:val="TableParagraph"/>
              <w:rPr>
                <w:b/>
                <w:sz w:val="26"/>
              </w:rPr>
            </w:pPr>
          </w:p>
          <w:p w14:paraId="453CB8B9" w14:textId="77777777" w:rsidR="00EF6FDF" w:rsidRDefault="00EF6FDF">
            <w:pPr>
              <w:pStyle w:val="TableParagraph"/>
              <w:rPr>
                <w:b/>
                <w:sz w:val="26"/>
              </w:rPr>
            </w:pPr>
          </w:p>
          <w:p w14:paraId="45876F9E" w14:textId="77777777" w:rsidR="00EF6FDF" w:rsidRDefault="00EF6FDF">
            <w:pPr>
              <w:pStyle w:val="TableParagraph"/>
              <w:rPr>
                <w:b/>
                <w:sz w:val="38"/>
              </w:rPr>
            </w:pPr>
          </w:p>
          <w:p w14:paraId="34373BBA" w14:textId="77777777" w:rsidR="00EF6FDF" w:rsidRDefault="000260A4">
            <w:pPr>
              <w:pStyle w:val="TableParagraph"/>
              <w:ind w:left="590"/>
              <w:rPr>
                <w:b/>
                <w:sz w:val="24"/>
              </w:rPr>
            </w:pPr>
            <w:r>
              <w:rPr>
                <w:b/>
                <w:sz w:val="24"/>
              </w:rPr>
              <w:t>Математика</w:t>
            </w:r>
          </w:p>
          <w:p w14:paraId="77D1D524" w14:textId="631EA51E" w:rsidR="000260A4" w:rsidRDefault="000260A4">
            <w:pPr>
              <w:pStyle w:val="TableParagraph"/>
              <w:ind w:left="590"/>
              <w:rPr>
                <w:b/>
                <w:sz w:val="24"/>
              </w:rPr>
            </w:pPr>
          </w:p>
        </w:tc>
        <w:tc>
          <w:tcPr>
            <w:tcW w:w="11880" w:type="dxa"/>
          </w:tcPr>
          <w:p w14:paraId="47EAB0A0" w14:textId="77777777" w:rsidR="00EF6FDF" w:rsidRDefault="000260A4">
            <w:pPr>
              <w:pStyle w:val="TableParagraph"/>
              <w:ind w:left="108" w:right="96"/>
              <w:jc w:val="both"/>
              <w:rPr>
                <w:sz w:val="24"/>
              </w:rPr>
            </w:pPr>
            <w:proofErr w:type="gramStart"/>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математике</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5-9</w:t>
            </w:r>
            <w:r>
              <w:rPr>
                <w:spacing w:val="1"/>
                <w:sz w:val="24"/>
              </w:rPr>
              <w:t xml:space="preserve"> </w:t>
            </w:r>
            <w:r>
              <w:rPr>
                <w:sz w:val="24"/>
              </w:rPr>
              <w:t>классов</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 образовательного стандарта основного общего образования с учётом и современных мировых</w:t>
            </w:r>
            <w:r>
              <w:rPr>
                <w:spacing w:val="1"/>
                <w:sz w:val="24"/>
              </w:rPr>
              <w:t xml:space="preserve"> </w:t>
            </w:r>
            <w:r>
              <w:rPr>
                <w:sz w:val="24"/>
              </w:rPr>
              <w:t>требований, предъявляемых к математическому образованию, и традиций</w:t>
            </w:r>
            <w:r>
              <w:rPr>
                <w:spacing w:val="1"/>
                <w:sz w:val="24"/>
              </w:rPr>
              <w:t xml:space="preserve"> </w:t>
            </w:r>
            <w:r>
              <w:rPr>
                <w:sz w:val="24"/>
              </w:rPr>
              <w:t>российского образования, которые</w:t>
            </w:r>
            <w:r>
              <w:rPr>
                <w:spacing w:val="1"/>
                <w:sz w:val="24"/>
              </w:rPr>
              <w:t xml:space="preserve"> </w:t>
            </w:r>
            <w:r>
              <w:rPr>
                <w:sz w:val="24"/>
              </w:rPr>
              <w:t>обеспечивают овладение ключевыми компетенциями, составляющими основу для непрерывного образования и</w:t>
            </w:r>
            <w:r>
              <w:rPr>
                <w:spacing w:val="1"/>
                <w:sz w:val="24"/>
              </w:rPr>
              <w:t xml:space="preserve"> </w:t>
            </w:r>
            <w:r>
              <w:rPr>
                <w:sz w:val="24"/>
              </w:rPr>
              <w:t>саморазвития, а также целостность общекультурного, личностного и познавательного развития обучающихся.</w:t>
            </w:r>
            <w:proofErr w:type="gramEnd"/>
            <w:r>
              <w:rPr>
                <w:sz w:val="24"/>
              </w:rPr>
              <w:t xml:space="preserve"> В</w:t>
            </w:r>
            <w:r>
              <w:rPr>
                <w:spacing w:val="1"/>
                <w:sz w:val="24"/>
              </w:rPr>
              <w:t xml:space="preserve"> </w:t>
            </w:r>
            <w:r>
              <w:rPr>
                <w:sz w:val="24"/>
              </w:rPr>
              <w:t>рабочей программе учтены идеи и положения Концепции развития математического образования в Российской</w:t>
            </w:r>
            <w:r>
              <w:rPr>
                <w:spacing w:val="1"/>
                <w:sz w:val="24"/>
              </w:rPr>
              <w:t xml:space="preserve"> </w:t>
            </w:r>
            <w:r>
              <w:rPr>
                <w:sz w:val="24"/>
              </w:rPr>
              <w:t>Федерации.</w:t>
            </w:r>
          </w:p>
          <w:p w14:paraId="1186CF5B" w14:textId="77777777" w:rsidR="00EF6FDF" w:rsidRDefault="000260A4">
            <w:pPr>
              <w:pStyle w:val="TableParagraph"/>
              <w:ind w:left="108" w:right="96"/>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5-9</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1"/>
                <w:sz w:val="24"/>
              </w:rPr>
              <w:t xml:space="preserve"> </w:t>
            </w:r>
            <w:r>
              <w:rPr>
                <w:sz w:val="24"/>
              </w:rPr>
              <w:t>(«Алгебраические</w:t>
            </w:r>
            <w:r>
              <w:rPr>
                <w:spacing w:val="-13"/>
                <w:sz w:val="24"/>
              </w:rPr>
              <w:t xml:space="preserve"> </w:t>
            </w:r>
            <w:r>
              <w:rPr>
                <w:sz w:val="24"/>
              </w:rPr>
              <w:t>выражения»,</w:t>
            </w:r>
            <w:r>
              <w:rPr>
                <w:spacing w:val="-12"/>
                <w:sz w:val="24"/>
              </w:rPr>
              <w:t xml:space="preserve"> </w:t>
            </w:r>
            <w:r>
              <w:rPr>
                <w:sz w:val="24"/>
              </w:rPr>
              <w:t>«Уравнения</w:t>
            </w:r>
            <w:r>
              <w:rPr>
                <w:spacing w:val="-13"/>
                <w:sz w:val="24"/>
              </w:rPr>
              <w:t xml:space="preserve"> </w:t>
            </w:r>
            <w:r>
              <w:rPr>
                <w:sz w:val="24"/>
              </w:rPr>
              <w:t>и</w:t>
            </w:r>
            <w:r>
              <w:rPr>
                <w:spacing w:val="-12"/>
                <w:sz w:val="24"/>
              </w:rPr>
              <w:t xml:space="preserve"> </w:t>
            </w:r>
            <w:r>
              <w:rPr>
                <w:sz w:val="24"/>
              </w:rPr>
              <w:t>неравенства»),</w:t>
            </w:r>
            <w:r>
              <w:rPr>
                <w:spacing w:val="-13"/>
                <w:sz w:val="24"/>
              </w:rPr>
              <w:t xml:space="preserve"> </w:t>
            </w:r>
            <w:r>
              <w:rPr>
                <w:sz w:val="24"/>
              </w:rPr>
              <w:t>«Функции»,</w:t>
            </w:r>
            <w:r>
              <w:rPr>
                <w:spacing w:val="-12"/>
                <w:sz w:val="24"/>
              </w:rPr>
              <w:t xml:space="preserve"> </w:t>
            </w:r>
            <w:r>
              <w:rPr>
                <w:sz w:val="24"/>
              </w:rPr>
              <w:t>«Геометрия»</w:t>
            </w:r>
            <w:r>
              <w:rPr>
                <w:spacing w:val="-12"/>
                <w:sz w:val="24"/>
              </w:rPr>
              <w:t xml:space="preserve"> </w:t>
            </w:r>
            <w:r>
              <w:rPr>
                <w:sz w:val="24"/>
              </w:rPr>
              <w:t>(«Геометрические</w:t>
            </w:r>
            <w:r>
              <w:rPr>
                <w:spacing w:val="-12"/>
                <w:sz w:val="24"/>
              </w:rPr>
              <w:t xml:space="preserve"> </w:t>
            </w:r>
            <w:r>
              <w:rPr>
                <w:sz w:val="24"/>
              </w:rPr>
              <w:t>фигуры</w:t>
            </w:r>
            <w:r>
              <w:rPr>
                <w:spacing w:val="-58"/>
                <w:sz w:val="24"/>
              </w:rPr>
              <w:t xml:space="preserve"> </w:t>
            </w:r>
            <w:r>
              <w:rPr>
                <w:sz w:val="24"/>
              </w:rPr>
              <w:t>и</w:t>
            </w:r>
            <w:r>
              <w:rPr>
                <w:spacing w:val="-2"/>
                <w:sz w:val="24"/>
              </w:rPr>
              <w:t xml:space="preserve"> </w:t>
            </w:r>
            <w:r>
              <w:rPr>
                <w:sz w:val="24"/>
              </w:rPr>
              <w:t>их</w:t>
            </w:r>
            <w:r>
              <w:rPr>
                <w:spacing w:val="-1"/>
                <w:sz w:val="24"/>
              </w:rPr>
              <w:t xml:space="preserve"> </w:t>
            </w:r>
            <w:r>
              <w:rPr>
                <w:sz w:val="24"/>
              </w:rPr>
              <w:t>свойства»,</w:t>
            </w:r>
            <w:r>
              <w:rPr>
                <w:spacing w:val="-1"/>
                <w:sz w:val="24"/>
              </w:rPr>
              <w:t xml:space="preserve"> </w:t>
            </w:r>
            <w:r>
              <w:rPr>
                <w:sz w:val="24"/>
              </w:rPr>
              <w:t>«Измерение</w:t>
            </w:r>
            <w:r>
              <w:rPr>
                <w:spacing w:val="-1"/>
                <w:sz w:val="24"/>
              </w:rPr>
              <w:t xml:space="preserve"> </w:t>
            </w:r>
            <w:r>
              <w:rPr>
                <w:sz w:val="24"/>
              </w:rPr>
              <w:t>геометрических величин»),</w:t>
            </w:r>
            <w:r>
              <w:rPr>
                <w:spacing w:val="-2"/>
                <w:sz w:val="24"/>
              </w:rPr>
              <w:t xml:space="preserve"> </w:t>
            </w:r>
            <w:r>
              <w:rPr>
                <w:sz w:val="24"/>
              </w:rPr>
              <w:t>«Вероятность и</w:t>
            </w:r>
            <w:r>
              <w:rPr>
                <w:spacing w:val="-2"/>
                <w:sz w:val="24"/>
              </w:rPr>
              <w:t xml:space="preserve"> </w:t>
            </w:r>
            <w:r>
              <w:rPr>
                <w:sz w:val="24"/>
              </w:rPr>
              <w:t>статистика».</w:t>
            </w:r>
          </w:p>
          <w:p w14:paraId="7BCD98BE" w14:textId="77777777" w:rsidR="00EF6FDF" w:rsidRDefault="000260A4">
            <w:pPr>
              <w:pStyle w:val="TableParagraph"/>
              <w:ind w:left="108" w:right="96"/>
              <w:jc w:val="both"/>
              <w:rPr>
                <w:sz w:val="24"/>
              </w:rPr>
            </w:pPr>
            <w:r>
              <w:rPr>
                <w:sz w:val="24"/>
              </w:rPr>
              <w:t>В соответствии с Федеральным государственным образовательным стандартом основного общего образования</w:t>
            </w:r>
            <w:r>
              <w:rPr>
                <w:spacing w:val="1"/>
                <w:sz w:val="24"/>
              </w:rPr>
              <w:t xml:space="preserve"> </w:t>
            </w:r>
            <w:r>
              <w:rPr>
                <w:sz w:val="24"/>
              </w:rPr>
              <w:t>математика</w:t>
            </w:r>
            <w:r>
              <w:rPr>
                <w:spacing w:val="22"/>
                <w:sz w:val="24"/>
              </w:rPr>
              <w:t xml:space="preserve"> </w:t>
            </w:r>
            <w:r>
              <w:rPr>
                <w:sz w:val="24"/>
              </w:rPr>
              <w:t>является</w:t>
            </w:r>
            <w:r>
              <w:rPr>
                <w:spacing w:val="23"/>
                <w:sz w:val="24"/>
              </w:rPr>
              <w:t xml:space="preserve"> </w:t>
            </w:r>
            <w:r>
              <w:rPr>
                <w:sz w:val="24"/>
              </w:rPr>
              <w:t>обязательным</w:t>
            </w:r>
            <w:r>
              <w:rPr>
                <w:spacing w:val="23"/>
                <w:sz w:val="24"/>
              </w:rPr>
              <w:t xml:space="preserve"> </w:t>
            </w:r>
            <w:r>
              <w:rPr>
                <w:sz w:val="24"/>
              </w:rPr>
              <w:t>предметом</w:t>
            </w:r>
            <w:r>
              <w:rPr>
                <w:spacing w:val="24"/>
                <w:sz w:val="24"/>
              </w:rPr>
              <w:t xml:space="preserve"> </w:t>
            </w:r>
            <w:r>
              <w:rPr>
                <w:sz w:val="24"/>
              </w:rPr>
              <w:t>на</w:t>
            </w:r>
            <w:r>
              <w:rPr>
                <w:spacing w:val="24"/>
                <w:sz w:val="24"/>
              </w:rPr>
              <w:t xml:space="preserve"> </w:t>
            </w:r>
            <w:r>
              <w:rPr>
                <w:sz w:val="24"/>
              </w:rPr>
              <w:t>данном</w:t>
            </w:r>
            <w:r>
              <w:rPr>
                <w:spacing w:val="24"/>
                <w:sz w:val="24"/>
              </w:rPr>
              <w:t xml:space="preserve"> </w:t>
            </w:r>
            <w:r>
              <w:rPr>
                <w:sz w:val="24"/>
              </w:rPr>
              <w:t>уровне</w:t>
            </w:r>
            <w:r>
              <w:rPr>
                <w:spacing w:val="23"/>
                <w:sz w:val="24"/>
              </w:rPr>
              <w:t xml:space="preserve"> </w:t>
            </w:r>
            <w:r>
              <w:rPr>
                <w:sz w:val="24"/>
              </w:rPr>
              <w:t>образования.</w:t>
            </w:r>
            <w:r>
              <w:rPr>
                <w:spacing w:val="24"/>
                <w:sz w:val="24"/>
              </w:rPr>
              <w:t xml:space="preserve"> </w:t>
            </w:r>
            <w:r>
              <w:rPr>
                <w:sz w:val="24"/>
              </w:rPr>
              <w:t>В</w:t>
            </w:r>
            <w:r>
              <w:rPr>
                <w:spacing w:val="23"/>
                <w:sz w:val="24"/>
              </w:rPr>
              <w:t xml:space="preserve"> </w:t>
            </w:r>
            <w:r>
              <w:rPr>
                <w:sz w:val="24"/>
              </w:rPr>
              <w:t>5-9</w:t>
            </w:r>
            <w:r>
              <w:rPr>
                <w:spacing w:val="23"/>
                <w:sz w:val="24"/>
              </w:rPr>
              <w:t xml:space="preserve"> </w:t>
            </w:r>
            <w:r>
              <w:rPr>
                <w:sz w:val="24"/>
              </w:rPr>
              <w:t>классах</w:t>
            </w:r>
            <w:r>
              <w:rPr>
                <w:spacing w:val="24"/>
                <w:sz w:val="24"/>
              </w:rPr>
              <w:t xml:space="preserve"> </w:t>
            </w:r>
            <w:r>
              <w:rPr>
                <w:sz w:val="24"/>
              </w:rPr>
              <w:t>учебный</w:t>
            </w:r>
            <w:r>
              <w:rPr>
                <w:spacing w:val="23"/>
                <w:sz w:val="24"/>
              </w:rPr>
              <w:t xml:space="preserve"> </w:t>
            </w:r>
            <w:r>
              <w:rPr>
                <w:sz w:val="24"/>
              </w:rPr>
              <w:t>предмет</w:t>
            </w:r>
          </w:p>
          <w:p w14:paraId="1969A431" w14:textId="77777777" w:rsidR="00EF6FDF" w:rsidRDefault="000260A4">
            <w:pPr>
              <w:pStyle w:val="TableParagraph"/>
              <w:spacing w:line="270" w:lineRule="atLeast"/>
              <w:ind w:left="108" w:right="94"/>
              <w:jc w:val="both"/>
              <w:rPr>
                <w:sz w:val="24"/>
              </w:rPr>
            </w:pPr>
            <w:r>
              <w:rPr>
                <w:spacing w:val="-1"/>
                <w:sz w:val="24"/>
              </w:rPr>
              <w:t>«Математика»</w:t>
            </w:r>
            <w:r>
              <w:rPr>
                <w:spacing w:val="-14"/>
                <w:sz w:val="24"/>
              </w:rPr>
              <w:t xml:space="preserve"> </w:t>
            </w:r>
            <w:r>
              <w:rPr>
                <w:sz w:val="24"/>
              </w:rPr>
              <w:t>традиционно</w:t>
            </w:r>
            <w:r>
              <w:rPr>
                <w:spacing w:val="-15"/>
                <w:sz w:val="24"/>
              </w:rPr>
              <w:t xml:space="preserve"> </w:t>
            </w:r>
            <w:r>
              <w:rPr>
                <w:sz w:val="24"/>
              </w:rPr>
              <w:t>изучается</w:t>
            </w:r>
            <w:r>
              <w:rPr>
                <w:spacing w:val="-14"/>
                <w:sz w:val="24"/>
              </w:rPr>
              <w:t xml:space="preserve"> </w:t>
            </w:r>
            <w:r>
              <w:rPr>
                <w:sz w:val="24"/>
              </w:rPr>
              <w:t>в</w:t>
            </w:r>
            <w:r>
              <w:rPr>
                <w:spacing w:val="-15"/>
                <w:sz w:val="24"/>
              </w:rPr>
              <w:t xml:space="preserve"> </w:t>
            </w:r>
            <w:r>
              <w:rPr>
                <w:sz w:val="24"/>
              </w:rPr>
              <w:t>рамках</w:t>
            </w:r>
            <w:r>
              <w:rPr>
                <w:spacing w:val="-13"/>
                <w:sz w:val="24"/>
              </w:rPr>
              <w:t xml:space="preserve"> </w:t>
            </w:r>
            <w:r>
              <w:rPr>
                <w:sz w:val="24"/>
              </w:rPr>
              <w:t>следующих</w:t>
            </w:r>
            <w:r>
              <w:rPr>
                <w:spacing w:val="-15"/>
                <w:sz w:val="24"/>
              </w:rPr>
              <w:t xml:space="preserve"> </w:t>
            </w:r>
            <w:r>
              <w:rPr>
                <w:sz w:val="24"/>
              </w:rPr>
              <w:t>учебных</w:t>
            </w:r>
            <w:r>
              <w:rPr>
                <w:spacing w:val="-14"/>
                <w:sz w:val="24"/>
              </w:rPr>
              <w:t xml:space="preserve"> </w:t>
            </w:r>
            <w:r>
              <w:rPr>
                <w:sz w:val="24"/>
              </w:rPr>
              <w:t>курсов:</w:t>
            </w:r>
            <w:r>
              <w:rPr>
                <w:spacing w:val="-15"/>
                <w:sz w:val="24"/>
              </w:rPr>
              <w:t xml:space="preserve"> </w:t>
            </w:r>
            <w:r>
              <w:rPr>
                <w:sz w:val="24"/>
              </w:rPr>
              <w:t>в</w:t>
            </w:r>
            <w:r>
              <w:rPr>
                <w:spacing w:val="-14"/>
                <w:sz w:val="24"/>
              </w:rPr>
              <w:t xml:space="preserve"> </w:t>
            </w:r>
            <w:r>
              <w:rPr>
                <w:sz w:val="24"/>
              </w:rPr>
              <w:t>5-6</w:t>
            </w:r>
            <w:r>
              <w:rPr>
                <w:spacing w:val="-15"/>
                <w:sz w:val="24"/>
              </w:rPr>
              <w:t xml:space="preserve"> </w:t>
            </w:r>
            <w:r>
              <w:rPr>
                <w:sz w:val="24"/>
              </w:rPr>
              <w:t>классах</w:t>
            </w:r>
            <w:r>
              <w:rPr>
                <w:spacing w:val="-13"/>
                <w:sz w:val="24"/>
              </w:rPr>
              <w:t xml:space="preserve"> </w:t>
            </w:r>
            <w:r>
              <w:rPr>
                <w:sz w:val="24"/>
              </w:rPr>
              <w:t>—</w:t>
            </w:r>
            <w:r>
              <w:rPr>
                <w:spacing w:val="-15"/>
                <w:sz w:val="24"/>
              </w:rPr>
              <w:t xml:space="preserve"> </w:t>
            </w:r>
            <w:r>
              <w:rPr>
                <w:sz w:val="24"/>
              </w:rPr>
              <w:t>курса</w:t>
            </w:r>
            <w:r>
              <w:rPr>
                <w:spacing w:val="-13"/>
                <w:sz w:val="24"/>
              </w:rPr>
              <w:t xml:space="preserve"> </w:t>
            </w:r>
            <w:r>
              <w:rPr>
                <w:sz w:val="24"/>
              </w:rPr>
              <w:t>«Математика»,</w:t>
            </w:r>
            <w:r>
              <w:rPr>
                <w:spacing w:val="-58"/>
                <w:sz w:val="24"/>
              </w:rPr>
              <w:t xml:space="preserve"> </w:t>
            </w:r>
            <w:r>
              <w:rPr>
                <w:sz w:val="24"/>
              </w:rPr>
              <w:t>в 7—9 классах — курсов «Алгебра» (включая элементы статистики и теории вероятностей) и «Геометрия».</w:t>
            </w:r>
            <w:r>
              <w:rPr>
                <w:spacing w:val="1"/>
                <w:sz w:val="24"/>
              </w:rPr>
              <w:t xml:space="preserve"> </w:t>
            </w:r>
            <w:r>
              <w:rPr>
                <w:sz w:val="24"/>
              </w:rPr>
              <w:t>Настоящей</w:t>
            </w:r>
            <w:r>
              <w:rPr>
                <w:spacing w:val="-2"/>
                <w:sz w:val="24"/>
              </w:rPr>
              <w:t xml:space="preserve"> </w:t>
            </w:r>
            <w:r>
              <w:rPr>
                <w:sz w:val="24"/>
              </w:rPr>
              <w:t>программой</w:t>
            </w:r>
            <w:r>
              <w:rPr>
                <w:spacing w:val="-2"/>
                <w:sz w:val="24"/>
              </w:rPr>
              <w:t xml:space="preserve"> </w:t>
            </w:r>
            <w:r>
              <w:rPr>
                <w:sz w:val="24"/>
              </w:rPr>
              <w:t>вводится самостоятельный</w:t>
            </w:r>
            <w:r>
              <w:rPr>
                <w:spacing w:val="-2"/>
                <w:sz w:val="24"/>
              </w:rPr>
              <w:t xml:space="preserve"> </w:t>
            </w:r>
            <w:r>
              <w:rPr>
                <w:sz w:val="24"/>
              </w:rPr>
              <w:t>учебный</w:t>
            </w:r>
            <w:r>
              <w:rPr>
                <w:spacing w:val="-1"/>
                <w:sz w:val="24"/>
              </w:rPr>
              <w:t xml:space="preserve"> </w:t>
            </w:r>
            <w:r>
              <w:rPr>
                <w:sz w:val="24"/>
              </w:rPr>
              <w:t>курс «Вероятность</w:t>
            </w:r>
            <w:r>
              <w:rPr>
                <w:spacing w:val="-1"/>
                <w:sz w:val="24"/>
              </w:rPr>
              <w:t xml:space="preserve"> </w:t>
            </w:r>
            <w:r>
              <w:rPr>
                <w:sz w:val="24"/>
              </w:rPr>
              <w:t>и</w:t>
            </w:r>
            <w:r>
              <w:rPr>
                <w:spacing w:val="-1"/>
                <w:sz w:val="24"/>
              </w:rPr>
              <w:t xml:space="preserve"> </w:t>
            </w:r>
            <w:r>
              <w:rPr>
                <w:sz w:val="24"/>
              </w:rPr>
              <w:t>статистика».</w:t>
            </w:r>
          </w:p>
        </w:tc>
      </w:tr>
    </w:tbl>
    <w:p w14:paraId="3A156C4F"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02E6FD5A" w14:textId="77777777">
        <w:trPr>
          <w:trHeight w:val="551"/>
        </w:trPr>
        <w:tc>
          <w:tcPr>
            <w:tcW w:w="2550" w:type="dxa"/>
          </w:tcPr>
          <w:p w14:paraId="62E8E857" w14:textId="77777777" w:rsidR="00EF6FDF" w:rsidRDefault="00EF6FDF">
            <w:pPr>
              <w:pStyle w:val="TableParagraph"/>
              <w:rPr>
                <w:sz w:val="24"/>
              </w:rPr>
            </w:pPr>
          </w:p>
        </w:tc>
        <w:tc>
          <w:tcPr>
            <w:tcW w:w="11880" w:type="dxa"/>
          </w:tcPr>
          <w:p w14:paraId="1C26430D" w14:textId="77777777" w:rsidR="00EF6FDF" w:rsidRDefault="000260A4">
            <w:pPr>
              <w:pStyle w:val="TableParagraph"/>
              <w:spacing w:line="270" w:lineRule="atLeast"/>
              <w:ind w:left="108" w:right="99"/>
              <w:rPr>
                <w:sz w:val="24"/>
              </w:rPr>
            </w:pPr>
            <w:r>
              <w:rPr>
                <w:sz w:val="24"/>
              </w:rPr>
              <w:t>На</w:t>
            </w:r>
            <w:r>
              <w:rPr>
                <w:spacing w:val="-1"/>
                <w:sz w:val="24"/>
              </w:rPr>
              <w:t xml:space="preserve"> </w:t>
            </w:r>
            <w:r>
              <w:rPr>
                <w:sz w:val="24"/>
              </w:rPr>
              <w:t>изучение математики</w:t>
            </w:r>
            <w:r>
              <w:rPr>
                <w:spacing w:val="1"/>
                <w:sz w:val="24"/>
              </w:rPr>
              <w:t xml:space="preserve"> </w:t>
            </w:r>
            <w:r>
              <w:rPr>
                <w:sz w:val="24"/>
              </w:rPr>
              <w:t>в</w:t>
            </w:r>
            <w:r>
              <w:rPr>
                <w:spacing w:val="-1"/>
                <w:sz w:val="24"/>
              </w:rPr>
              <w:t xml:space="preserve"> </w:t>
            </w:r>
            <w:r>
              <w:rPr>
                <w:sz w:val="24"/>
              </w:rPr>
              <w:t>5—6</w:t>
            </w:r>
            <w:r>
              <w:rPr>
                <w:spacing w:val="1"/>
                <w:sz w:val="24"/>
              </w:rPr>
              <w:t xml:space="preserve"> </w:t>
            </w:r>
            <w:r>
              <w:rPr>
                <w:sz w:val="24"/>
              </w:rPr>
              <w:t>классах отводится 5</w:t>
            </w:r>
            <w:r>
              <w:rPr>
                <w:spacing w:val="1"/>
                <w:sz w:val="24"/>
              </w:rPr>
              <w:t xml:space="preserve"> </w:t>
            </w:r>
            <w:r>
              <w:rPr>
                <w:sz w:val="24"/>
              </w:rPr>
              <w:t>учебных</w:t>
            </w:r>
            <w:r>
              <w:rPr>
                <w:spacing w:val="1"/>
                <w:sz w:val="24"/>
              </w:rPr>
              <w:t xml:space="preserve"> </w:t>
            </w:r>
            <w:r>
              <w:rPr>
                <w:sz w:val="24"/>
              </w:rPr>
              <w:t>часов</w:t>
            </w:r>
            <w:r>
              <w:rPr>
                <w:spacing w:val="-2"/>
                <w:sz w:val="24"/>
              </w:rPr>
              <w:t xml:space="preserve"> </w:t>
            </w:r>
            <w:r>
              <w:rPr>
                <w:sz w:val="24"/>
              </w:rPr>
              <w:t>в неделю в</w:t>
            </w:r>
            <w:r>
              <w:rPr>
                <w:spacing w:val="-2"/>
                <w:sz w:val="24"/>
              </w:rPr>
              <w:t xml:space="preserve"> </w:t>
            </w:r>
            <w:r>
              <w:rPr>
                <w:sz w:val="24"/>
              </w:rPr>
              <w:t>течение</w:t>
            </w:r>
            <w:r>
              <w:rPr>
                <w:spacing w:val="1"/>
                <w:sz w:val="24"/>
              </w:rPr>
              <w:t xml:space="preserve"> </w:t>
            </w:r>
            <w:r>
              <w:rPr>
                <w:sz w:val="24"/>
              </w:rPr>
              <w:t>каждого</w:t>
            </w:r>
            <w:r>
              <w:rPr>
                <w:spacing w:val="1"/>
                <w:sz w:val="24"/>
              </w:rPr>
              <w:t xml:space="preserve"> </w:t>
            </w:r>
            <w:r>
              <w:rPr>
                <w:sz w:val="24"/>
              </w:rPr>
              <w:t>года обучения, в</w:t>
            </w:r>
            <w:r>
              <w:rPr>
                <w:spacing w:val="-57"/>
                <w:sz w:val="24"/>
              </w:rPr>
              <w:t xml:space="preserve"> </w:t>
            </w:r>
            <w:r>
              <w:rPr>
                <w:sz w:val="24"/>
              </w:rPr>
              <w:t>7-9</w:t>
            </w:r>
            <w:r>
              <w:rPr>
                <w:spacing w:val="-1"/>
                <w:sz w:val="24"/>
              </w:rPr>
              <w:t xml:space="preserve"> </w:t>
            </w:r>
            <w:r>
              <w:rPr>
                <w:sz w:val="24"/>
              </w:rPr>
              <w:t>классах</w:t>
            </w:r>
            <w:r>
              <w:rPr>
                <w:spacing w:val="-2"/>
                <w:sz w:val="24"/>
              </w:rPr>
              <w:t xml:space="preserve"> </w:t>
            </w:r>
            <w:r>
              <w:rPr>
                <w:sz w:val="24"/>
              </w:rPr>
              <w:t>6</w:t>
            </w:r>
            <w:r>
              <w:rPr>
                <w:spacing w:val="-1"/>
                <w:sz w:val="24"/>
              </w:rPr>
              <w:t xml:space="preserve"> </w:t>
            </w:r>
            <w:r>
              <w:rPr>
                <w:sz w:val="24"/>
              </w:rPr>
              <w:t>учебных</w:t>
            </w:r>
            <w:r>
              <w:rPr>
                <w:spacing w:val="-2"/>
                <w:sz w:val="24"/>
              </w:rPr>
              <w:t xml:space="preserve"> </w:t>
            </w:r>
            <w:r>
              <w:rPr>
                <w:sz w:val="24"/>
              </w:rPr>
              <w:t>часов в</w:t>
            </w:r>
            <w:r>
              <w:rPr>
                <w:spacing w:val="-2"/>
                <w:sz w:val="24"/>
              </w:rPr>
              <w:t xml:space="preserve"> </w:t>
            </w:r>
            <w:r>
              <w:rPr>
                <w:sz w:val="24"/>
              </w:rPr>
              <w:t>неделю</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каждого года обучения,</w:t>
            </w:r>
            <w:r>
              <w:rPr>
                <w:spacing w:val="-2"/>
                <w:sz w:val="24"/>
              </w:rPr>
              <w:t xml:space="preserve"> </w:t>
            </w:r>
            <w:r>
              <w:rPr>
                <w:sz w:val="24"/>
              </w:rPr>
              <w:t>всего</w:t>
            </w:r>
            <w:r>
              <w:rPr>
                <w:spacing w:val="-1"/>
                <w:sz w:val="24"/>
              </w:rPr>
              <w:t xml:space="preserve"> </w:t>
            </w:r>
            <w:r>
              <w:rPr>
                <w:sz w:val="24"/>
              </w:rPr>
              <w:t>952 учебных</w:t>
            </w:r>
            <w:r>
              <w:rPr>
                <w:spacing w:val="-3"/>
                <w:sz w:val="24"/>
              </w:rPr>
              <w:t xml:space="preserve"> </w:t>
            </w:r>
            <w:r>
              <w:rPr>
                <w:sz w:val="24"/>
              </w:rPr>
              <w:t>часа.</w:t>
            </w:r>
          </w:p>
        </w:tc>
      </w:tr>
      <w:tr w:rsidR="00EF6FDF" w14:paraId="18473C99" w14:textId="77777777">
        <w:trPr>
          <w:trHeight w:val="3316"/>
        </w:trPr>
        <w:tc>
          <w:tcPr>
            <w:tcW w:w="2550" w:type="dxa"/>
          </w:tcPr>
          <w:p w14:paraId="72921EF0" w14:textId="77777777" w:rsidR="00EF6FDF" w:rsidRDefault="00EF6FDF">
            <w:pPr>
              <w:pStyle w:val="TableParagraph"/>
              <w:rPr>
                <w:b/>
                <w:sz w:val="26"/>
              </w:rPr>
            </w:pPr>
          </w:p>
          <w:p w14:paraId="6AB9D4B3" w14:textId="77777777" w:rsidR="00EF6FDF" w:rsidRDefault="00EF6FDF">
            <w:pPr>
              <w:pStyle w:val="TableParagraph"/>
              <w:rPr>
                <w:b/>
                <w:sz w:val="26"/>
              </w:rPr>
            </w:pPr>
          </w:p>
          <w:p w14:paraId="7621BD00" w14:textId="77777777" w:rsidR="00EF6FDF" w:rsidRDefault="00EF6FDF">
            <w:pPr>
              <w:pStyle w:val="TableParagraph"/>
              <w:rPr>
                <w:b/>
                <w:sz w:val="26"/>
              </w:rPr>
            </w:pPr>
          </w:p>
          <w:p w14:paraId="075CB160" w14:textId="77777777" w:rsidR="00EF6FDF" w:rsidRDefault="00EF6FDF">
            <w:pPr>
              <w:pStyle w:val="TableParagraph"/>
              <w:rPr>
                <w:b/>
                <w:sz w:val="26"/>
              </w:rPr>
            </w:pPr>
          </w:p>
          <w:p w14:paraId="0A0D5378" w14:textId="77777777" w:rsidR="00EF6FDF" w:rsidRDefault="00EF6FDF">
            <w:pPr>
              <w:pStyle w:val="TableParagraph"/>
              <w:spacing w:before="2"/>
              <w:rPr>
                <w:b/>
                <w:sz w:val="28"/>
              </w:rPr>
            </w:pPr>
          </w:p>
          <w:p w14:paraId="3C47E0C9" w14:textId="77777777" w:rsidR="00EF6FDF" w:rsidRDefault="000260A4">
            <w:pPr>
              <w:pStyle w:val="TableParagraph"/>
              <w:ind w:left="181" w:right="171"/>
              <w:jc w:val="center"/>
              <w:rPr>
                <w:b/>
                <w:sz w:val="24"/>
              </w:rPr>
            </w:pPr>
            <w:r>
              <w:rPr>
                <w:b/>
                <w:sz w:val="24"/>
              </w:rPr>
              <w:t>Информатика</w:t>
            </w:r>
          </w:p>
        </w:tc>
        <w:tc>
          <w:tcPr>
            <w:tcW w:w="11880" w:type="dxa"/>
          </w:tcPr>
          <w:p w14:paraId="2C874FB8" w14:textId="77777777" w:rsidR="00EF6FDF" w:rsidRDefault="000260A4">
            <w:pPr>
              <w:pStyle w:val="TableParagraph"/>
              <w:spacing w:before="1"/>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информатике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14:paraId="5E0A115F" w14:textId="77777777" w:rsidR="00EF6FDF" w:rsidRDefault="000260A4">
            <w:pPr>
              <w:pStyle w:val="TableParagraph"/>
              <w:ind w:left="108" w:right="96"/>
              <w:jc w:val="both"/>
              <w:rPr>
                <w:sz w:val="24"/>
              </w:rPr>
            </w:pPr>
            <w:r>
              <w:rPr>
                <w:sz w:val="24"/>
              </w:rPr>
              <w:t>Цели</w:t>
            </w:r>
            <w:r>
              <w:rPr>
                <w:spacing w:val="-6"/>
                <w:sz w:val="24"/>
              </w:rPr>
              <w:t xml:space="preserve"> </w:t>
            </w:r>
            <w:r>
              <w:rPr>
                <w:sz w:val="24"/>
              </w:rPr>
              <w:t>и</w:t>
            </w:r>
            <w:r>
              <w:rPr>
                <w:spacing w:val="-6"/>
                <w:sz w:val="24"/>
              </w:rPr>
              <w:t xml:space="preserve"> </w:t>
            </w:r>
            <w:r>
              <w:rPr>
                <w:sz w:val="24"/>
              </w:rPr>
              <w:t>задачи</w:t>
            </w:r>
            <w:r>
              <w:rPr>
                <w:spacing w:val="-6"/>
                <w:sz w:val="24"/>
              </w:rPr>
              <w:t xml:space="preserve"> </w:t>
            </w:r>
            <w:r>
              <w:rPr>
                <w:sz w:val="24"/>
              </w:rPr>
              <w:t>изучения</w:t>
            </w:r>
            <w:r>
              <w:rPr>
                <w:spacing w:val="-7"/>
                <w:sz w:val="24"/>
              </w:rPr>
              <w:t xml:space="preserve"> </w:t>
            </w:r>
            <w:r>
              <w:rPr>
                <w:sz w:val="24"/>
              </w:rPr>
              <w:t>информатики</w:t>
            </w:r>
            <w:r>
              <w:rPr>
                <w:spacing w:val="-5"/>
                <w:sz w:val="24"/>
              </w:rPr>
              <w:t xml:space="preserve"> </w:t>
            </w:r>
            <w:r>
              <w:rPr>
                <w:sz w:val="24"/>
              </w:rPr>
              <w:t>на</w:t>
            </w:r>
            <w:r>
              <w:rPr>
                <w:spacing w:val="-6"/>
                <w:sz w:val="24"/>
              </w:rPr>
              <w:t xml:space="preserve"> </w:t>
            </w:r>
            <w:r>
              <w:rPr>
                <w:sz w:val="24"/>
              </w:rPr>
              <w:t>уровне</w:t>
            </w:r>
            <w:r>
              <w:rPr>
                <w:spacing w:val="-6"/>
                <w:sz w:val="24"/>
              </w:rPr>
              <w:t xml:space="preserve"> </w:t>
            </w:r>
            <w:r>
              <w:rPr>
                <w:sz w:val="24"/>
              </w:rPr>
              <w:t>основного</w:t>
            </w:r>
            <w:r>
              <w:rPr>
                <w:spacing w:val="-6"/>
                <w:sz w:val="24"/>
              </w:rPr>
              <w:t xml:space="preserve"> </w:t>
            </w:r>
            <w:r>
              <w:rPr>
                <w:sz w:val="24"/>
              </w:rPr>
              <w:t>общего</w:t>
            </w:r>
            <w:r>
              <w:rPr>
                <w:spacing w:val="-5"/>
                <w:sz w:val="24"/>
              </w:rPr>
              <w:t xml:space="preserve"> </w:t>
            </w:r>
            <w:r>
              <w:rPr>
                <w:sz w:val="24"/>
              </w:rPr>
              <w:t>образования</w:t>
            </w:r>
            <w:r>
              <w:rPr>
                <w:spacing w:val="-6"/>
                <w:sz w:val="24"/>
              </w:rPr>
              <w:t xml:space="preserve"> </w:t>
            </w:r>
            <w:r>
              <w:rPr>
                <w:sz w:val="24"/>
              </w:rPr>
              <w:t>определяют</w:t>
            </w:r>
            <w:r>
              <w:rPr>
                <w:spacing w:val="-7"/>
                <w:sz w:val="24"/>
              </w:rPr>
              <w:t xml:space="preserve"> </w:t>
            </w:r>
            <w:r>
              <w:rPr>
                <w:sz w:val="24"/>
              </w:rPr>
              <w:t>структуру</w:t>
            </w:r>
            <w:r>
              <w:rPr>
                <w:spacing w:val="-6"/>
                <w:sz w:val="24"/>
              </w:rPr>
              <w:t xml:space="preserve"> </w:t>
            </w:r>
            <w:r>
              <w:rPr>
                <w:sz w:val="24"/>
              </w:rPr>
              <w:t>основного</w:t>
            </w:r>
            <w:r>
              <w:rPr>
                <w:spacing w:val="-57"/>
                <w:sz w:val="24"/>
              </w:rPr>
              <w:t xml:space="preserve"> </w:t>
            </w:r>
            <w:r>
              <w:rPr>
                <w:sz w:val="24"/>
              </w:rPr>
              <w:t>содержания</w:t>
            </w:r>
            <w:r>
              <w:rPr>
                <w:spacing w:val="-1"/>
                <w:sz w:val="24"/>
              </w:rPr>
              <w:t xml:space="preserve"> </w:t>
            </w:r>
            <w:r>
              <w:rPr>
                <w:sz w:val="24"/>
              </w:rPr>
              <w:t>учебного предмета в</w:t>
            </w:r>
            <w:r>
              <w:rPr>
                <w:spacing w:val="-1"/>
                <w:sz w:val="24"/>
              </w:rPr>
              <w:t xml:space="preserve"> </w:t>
            </w:r>
            <w:r>
              <w:rPr>
                <w:sz w:val="24"/>
              </w:rPr>
              <w:t>виде</w:t>
            </w:r>
            <w:r>
              <w:rPr>
                <w:spacing w:val="-1"/>
                <w:sz w:val="24"/>
              </w:rPr>
              <w:t xml:space="preserve"> </w:t>
            </w:r>
            <w:r>
              <w:rPr>
                <w:sz w:val="24"/>
              </w:rPr>
              <w:t>следующих четырёх</w:t>
            </w:r>
            <w:r>
              <w:rPr>
                <w:spacing w:val="-1"/>
                <w:sz w:val="24"/>
              </w:rPr>
              <w:t xml:space="preserve"> </w:t>
            </w:r>
            <w:r>
              <w:rPr>
                <w:sz w:val="24"/>
              </w:rPr>
              <w:t>тематических разделов:</w:t>
            </w:r>
          </w:p>
          <w:p w14:paraId="434946F3" w14:textId="77777777" w:rsidR="00EF6FDF" w:rsidRDefault="000260A4">
            <w:pPr>
              <w:pStyle w:val="TableParagraph"/>
              <w:numPr>
                <w:ilvl w:val="0"/>
                <w:numId w:val="9"/>
              </w:numPr>
              <w:tabs>
                <w:tab w:val="left" w:pos="828"/>
                <w:tab w:val="left" w:pos="829"/>
              </w:tabs>
              <w:ind w:hanging="361"/>
              <w:rPr>
                <w:sz w:val="24"/>
              </w:rPr>
            </w:pPr>
            <w:r>
              <w:rPr>
                <w:sz w:val="24"/>
              </w:rPr>
              <w:t>цифровая</w:t>
            </w:r>
            <w:r>
              <w:rPr>
                <w:spacing w:val="-7"/>
                <w:sz w:val="24"/>
              </w:rPr>
              <w:t xml:space="preserve"> </w:t>
            </w:r>
            <w:r>
              <w:rPr>
                <w:sz w:val="24"/>
              </w:rPr>
              <w:t>грамотность;</w:t>
            </w:r>
          </w:p>
          <w:p w14:paraId="6D339F28" w14:textId="77777777" w:rsidR="00EF6FDF" w:rsidRDefault="000260A4">
            <w:pPr>
              <w:pStyle w:val="TableParagraph"/>
              <w:numPr>
                <w:ilvl w:val="0"/>
                <w:numId w:val="9"/>
              </w:numPr>
              <w:tabs>
                <w:tab w:val="left" w:pos="828"/>
                <w:tab w:val="left" w:pos="829"/>
              </w:tabs>
              <w:spacing w:before="1"/>
              <w:ind w:hanging="361"/>
              <w:rPr>
                <w:sz w:val="24"/>
              </w:rPr>
            </w:pPr>
            <w:r>
              <w:rPr>
                <w:sz w:val="24"/>
              </w:rPr>
              <w:t>теоретические</w:t>
            </w:r>
            <w:r>
              <w:rPr>
                <w:spacing w:val="-3"/>
                <w:sz w:val="24"/>
              </w:rPr>
              <w:t xml:space="preserve"> </w:t>
            </w:r>
            <w:r>
              <w:rPr>
                <w:sz w:val="24"/>
              </w:rPr>
              <w:t>основы</w:t>
            </w:r>
            <w:r>
              <w:rPr>
                <w:spacing w:val="-2"/>
                <w:sz w:val="24"/>
              </w:rPr>
              <w:t xml:space="preserve"> </w:t>
            </w:r>
            <w:r>
              <w:rPr>
                <w:sz w:val="24"/>
              </w:rPr>
              <w:t>информатики;</w:t>
            </w:r>
          </w:p>
          <w:p w14:paraId="706DBB49" w14:textId="77777777" w:rsidR="00EF6FDF" w:rsidRDefault="000260A4">
            <w:pPr>
              <w:pStyle w:val="TableParagraph"/>
              <w:numPr>
                <w:ilvl w:val="0"/>
                <w:numId w:val="9"/>
              </w:numPr>
              <w:tabs>
                <w:tab w:val="left" w:pos="828"/>
                <w:tab w:val="left" w:pos="829"/>
              </w:tabs>
              <w:ind w:hanging="361"/>
              <w:rPr>
                <w:sz w:val="24"/>
              </w:rPr>
            </w:pPr>
            <w:r>
              <w:rPr>
                <w:sz w:val="24"/>
              </w:rPr>
              <w:t>алгоритмы</w:t>
            </w:r>
            <w:r>
              <w:rPr>
                <w:spacing w:val="-6"/>
                <w:sz w:val="24"/>
              </w:rPr>
              <w:t xml:space="preserve"> </w:t>
            </w:r>
            <w:r>
              <w:rPr>
                <w:sz w:val="24"/>
              </w:rPr>
              <w:t>и</w:t>
            </w:r>
            <w:r>
              <w:rPr>
                <w:spacing w:val="-6"/>
                <w:sz w:val="24"/>
              </w:rPr>
              <w:t xml:space="preserve"> </w:t>
            </w:r>
            <w:r>
              <w:rPr>
                <w:sz w:val="24"/>
              </w:rPr>
              <w:t>программирование;</w:t>
            </w:r>
          </w:p>
          <w:p w14:paraId="3CB6E62B" w14:textId="77777777" w:rsidR="00EF6FDF" w:rsidRDefault="000260A4">
            <w:pPr>
              <w:pStyle w:val="TableParagraph"/>
              <w:numPr>
                <w:ilvl w:val="0"/>
                <w:numId w:val="9"/>
              </w:numPr>
              <w:tabs>
                <w:tab w:val="left" w:pos="828"/>
                <w:tab w:val="left" w:pos="829"/>
              </w:tabs>
              <w:spacing w:before="2"/>
              <w:ind w:hanging="361"/>
              <w:rPr>
                <w:sz w:val="24"/>
              </w:rPr>
            </w:pPr>
            <w:r>
              <w:rPr>
                <w:sz w:val="24"/>
              </w:rPr>
              <w:t>информационные</w:t>
            </w:r>
            <w:r>
              <w:rPr>
                <w:spacing w:val="-3"/>
                <w:sz w:val="24"/>
              </w:rPr>
              <w:t xml:space="preserve"> </w:t>
            </w:r>
            <w:r>
              <w:rPr>
                <w:sz w:val="24"/>
              </w:rPr>
              <w:t>технологии.</w:t>
            </w:r>
          </w:p>
          <w:p w14:paraId="4FA8C2D5" w14:textId="77777777" w:rsidR="00EF6FDF" w:rsidRDefault="000260A4">
            <w:pPr>
              <w:pStyle w:val="TableParagraph"/>
              <w:spacing w:line="270" w:lineRule="atLeast"/>
              <w:ind w:left="108" w:right="83"/>
              <w:rPr>
                <w:sz w:val="24"/>
              </w:rPr>
            </w:pPr>
            <w:r>
              <w:rPr>
                <w:sz w:val="24"/>
              </w:rPr>
              <w:t>Учебным планом на изучение информатики на базовом уровне отведено 102 учебных часа – по 1 часу в неделю в</w:t>
            </w:r>
            <w:r>
              <w:rPr>
                <w:spacing w:val="-57"/>
                <w:sz w:val="24"/>
              </w:rPr>
              <w:t xml:space="preserve"> </w:t>
            </w:r>
            <w:r>
              <w:rPr>
                <w:sz w:val="24"/>
              </w:rPr>
              <w:t>7,</w:t>
            </w:r>
            <w:r>
              <w:rPr>
                <w:spacing w:val="-1"/>
                <w:sz w:val="24"/>
              </w:rPr>
              <w:t xml:space="preserve"> </w:t>
            </w:r>
            <w:r>
              <w:rPr>
                <w:sz w:val="24"/>
              </w:rPr>
              <w:t>8 и</w:t>
            </w:r>
            <w:r>
              <w:rPr>
                <w:spacing w:val="-1"/>
                <w:sz w:val="24"/>
              </w:rPr>
              <w:t xml:space="preserve"> </w:t>
            </w:r>
            <w:r>
              <w:rPr>
                <w:sz w:val="24"/>
              </w:rPr>
              <w:t>9 классах соответственно.</w:t>
            </w:r>
          </w:p>
        </w:tc>
      </w:tr>
      <w:tr w:rsidR="004D2BFD" w14:paraId="4336F030" w14:textId="77777777">
        <w:trPr>
          <w:trHeight w:val="3316"/>
        </w:trPr>
        <w:tc>
          <w:tcPr>
            <w:tcW w:w="2550" w:type="dxa"/>
          </w:tcPr>
          <w:p w14:paraId="2DA94A30" w14:textId="77777777" w:rsidR="004D2BFD" w:rsidRDefault="004D2BFD">
            <w:pPr>
              <w:pStyle w:val="TableParagraph"/>
              <w:rPr>
                <w:b/>
                <w:sz w:val="26"/>
              </w:rPr>
            </w:pPr>
          </w:p>
          <w:p w14:paraId="528FEABA" w14:textId="77777777" w:rsidR="004D2BFD" w:rsidRDefault="004D2BFD">
            <w:pPr>
              <w:pStyle w:val="TableParagraph"/>
              <w:rPr>
                <w:b/>
                <w:sz w:val="26"/>
              </w:rPr>
            </w:pPr>
          </w:p>
          <w:p w14:paraId="762CD2DC" w14:textId="77777777" w:rsidR="004D2BFD" w:rsidRDefault="004D2BFD">
            <w:pPr>
              <w:pStyle w:val="TableParagraph"/>
              <w:rPr>
                <w:b/>
                <w:sz w:val="26"/>
              </w:rPr>
            </w:pPr>
          </w:p>
          <w:p w14:paraId="66D84E4F" w14:textId="0352DBFE" w:rsidR="004D2BFD" w:rsidRDefault="004D2BFD">
            <w:pPr>
              <w:pStyle w:val="TableParagraph"/>
              <w:rPr>
                <w:b/>
                <w:sz w:val="26"/>
              </w:rPr>
            </w:pPr>
            <w:r>
              <w:rPr>
                <w:b/>
                <w:sz w:val="26"/>
              </w:rPr>
              <w:t xml:space="preserve">  Английский язык</w:t>
            </w:r>
          </w:p>
        </w:tc>
        <w:tc>
          <w:tcPr>
            <w:tcW w:w="11880" w:type="dxa"/>
          </w:tcPr>
          <w:p w14:paraId="134117B3" w14:textId="76C81F94" w:rsidR="004D2BFD" w:rsidRDefault="004D2BFD" w:rsidP="004D2BFD">
            <w:pPr>
              <w:pStyle w:val="TableParagraph"/>
              <w:spacing w:before="1"/>
              <w:ind w:left="108" w:right="94"/>
              <w:jc w:val="both"/>
              <w:rPr>
                <w:sz w:val="24"/>
              </w:rPr>
            </w:pPr>
            <w: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bookmarkStart w:id="0" w:name="_GoBack"/>
            <w:bookmarkEnd w:id="0"/>
            <w:r>
              <w:t xml:space="preserve">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w:t>
            </w:r>
            <w:proofErr w:type="spellStart"/>
            <w:r>
              <w:t>метапредметных</w:t>
            </w:r>
            <w:proofErr w:type="spellEnd"/>
            <w: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Целью иноязычного образования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основных видах речевой деятельности (говорении, </w:t>
            </w:r>
            <w:proofErr w:type="spellStart"/>
            <w:r>
              <w:t>аудировании</w:t>
            </w:r>
            <w:proofErr w:type="spellEnd"/>
            <w:r>
              <w:t xml:space="preserve">,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w:t>
            </w:r>
            <w:proofErr w:type="gramStart"/>
            <w:r>
              <w:t xml:space="preserve">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w:t>
            </w:r>
            <w:r>
              <w:lastRenderedPageBreak/>
              <w:t>культуру в условиях межкультурного общения;</w:t>
            </w:r>
            <w:proofErr w:type="gramEnd"/>
            <w:r>
              <w:t xml:space="preserve">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w:t>
            </w:r>
            <w:proofErr w:type="gramStart"/>
            <w:r>
              <w:t>дств пр</w:t>
            </w:r>
            <w:proofErr w:type="gramEnd"/>
            <w:r>
              <w:t xml:space="preserve">и получении и передаче информации.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Основными подходами к обучению иностранному (английскому) языку признаются </w:t>
            </w:r>
            <w:proofErr w:type="spellStart"/>
            <w:r>
              <w:t>компетентностный</w:t>
            </w:r>
            <w:proofErr w:type="spellEnd"/>
            <w:r>
              <w:t>, системно-</w:t>
            </w:r>
            <w:proofErr w:type="spellStart"/>
            <w:r>
              <w:t>деятельностный</w:t>
            </w:r>
            <w:proofErr w:type="spellEnd"/>
            <w: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roofErr w:type="gramStart"/>
            <w: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p>
        </w:tc>
      </w:tr>
      <w:tr w:rsidR="00EF6FDF" w14:paraId="02424EE5" w14:textId="77777777">
        <w:trPr>
          <w:trHeight w:val="3035"/>
        </w:trPr>
        <w:tc>
          <w:tcPr>
            <w:tcW w:w="2550" w:type="dxa"/>
          </w:tcPr>
          <w:p w14:paraId="7FEC7D8A" w14:textId="77777777" w:rsidR="00EF6FDF" w:rsidRDefault="00EF6FDF">
            <w:pPr>
              <w:pStyle w:val="TableParagraph"/>
              <w:rPr>
                <w:b/>
                <w:sz w:val="26"/>
              </w:rPr>
            </w:pPr>
          </w:p>
          <w:p w14:paraId="2E990DAC" w14:textId="77777777" w:rsidR="00EF6FDF" w:rsidRDefault="00EF6FDF">
            <w:pPr>
              <w:pStyle w:val="TableParagraph"/>
              <w:rPr>
                <w:b/>
                <w:sz w:val="26"/>
              </w:rPr>
            </w:pPr>
          </w:p>
          <w:p w14:paraId="40AE40BF" w14:textId="77777777" w:rsidR="00EF6FDF" w:rsidRDefault="00EF6FDF">
            <w:pPr>
              <w:pStyle w:val="TableParagraph"/>
              <w:rPr>
                <w:b/>
                <w:sz w:val="26"/>
              </w:rPr>
            </w:pPr>
          </w:p>
          <w:p w14:paraId="77F6C13D" w14:textId="77777777" w:rsidR="00EF6FDF" w:rsidRDefault="00EF6FDF">
            <w:pPr>
              <w:pStyle w:val="TableParagraph"/>
              <w:rPr>
                <w:b/>
                <w:sz w:val="26"/>
              </w:rPr>
            </w:pPr>
          </w:p>
          <w:p w14:paraId="506049E7" w14:textId="77777777" w:rsidR="00EF6FDF" w:rsidRDefault="000260A4">
            <w:pPr>
              <w:pStyle w:val="TableParagraph"/>
              <w:spacing w:before="184"/>
              <w:ind w:left="179" w:right="171"/>
              <w:jc w:val="center"/>
              <w:rPr>
                <w:b/>
                <w:sz w:val="24"/>
              </w:rPr>
            </w:pPr>
            <w:r>
              <w:rPr>
                <w:b/>
                <w:sz w:val="24"/>
              </w:rPr>
              <w:t>Биология</w:t>
            </w:r>
          </w:p>
        </w:tc>
        <w:tc>
          <w:tcPr>
            <w:tcW w:w="11880" w:type="dxa"/>
          </w:tcPr>
          <w:p w14:paraId="19000FCB" w14:textId="77777777" w:rsidR="00EF6FDF" w:rsidRDefault="000260A4">
            <w:pPr>
              <w:pStyle w:val="TableParagraph"/>
              <w:ind w:left="108" w:right="95"/>
              <w:jc w:val="both"/>
              <w:rPr>
                <w:sz w:val="24"/>
              </w:rPr>
            </w:pPr>
            <w:r>
              <w:rPr>
                <w:sz w:val="24"/>
              </w:rPr>
              <w:t>Рабочая программа по биологии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программы</w:t>
            </w:r>
            <w:r>
              <w:rPr>
                <w:spacing w:val="-3"/>
                <w:sz w:val="24"/>
              </w:rPr>
              <w:t xml:space="preserve"> </w:t>
            </w:r>
            <w:r>
              <w:rPr>
                <w:sz w:val="24"/>
              </w:rPr>
              <w:t>воспитания.</w:t>
            </w:r>
          </w:p>
          <w:p w14:paraId="326A8F4D" w14:textId="77777777" w:rsidR="00EF6FDF" w:rsidRDefault="000260A4">
            <w:pPr>
              <w:pStyle w:val="TableParagraph"/>
              <w:ind w:left="108" w:right="95"/>
              <w:jc w:val="both"/>
              <w:rPr>
                <w:sz w:val="24"/>
              </w:rPr>
            </w:pPr>
            <w:r>
              <w:rPr>
                <w:sz w:val="24"/>
              </w:rPr>
              <w:t>Программа направлена на формирование естественно-научной грамотности учащихся и организацию изучения</w:t>
            </w:r>
            <w:r>
              <w:rPr>
                <w:spacing w:val="1"/>
                <w:sz w:val="24"/>
              </w:rPr>
              <w:t xml:space="preserve"> </w:t>
            </w:r>
            <w:r>
              <w:rPr>
                <w:sz w:val="24"/>
              </w:rPr>
              <w:t>биологии на деятельностной основе. В программе учитываются возможности предмета в реализации Требований</w:t>
            </w:r>
            <w:r>
              <w:rPr>
                <w:spacing w:val="-57"/>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реализация</w:t>
            </w:r>
            <w:r>
              <w:rPr>
                <w:spacing w:val="1"/>
                <w:sz w:val="24"/>
              </w:rPr>
              <w:t xml:space="preserve"> </w:t>
            </w:r>
            <w:r>
              <w:rPr>
                <w:sz w:val="24"/>
              </w:rPr>
              <w:t>межпредметных</w:t>
            </w:r>
            <w:r>
              <w:rPr>
                <w:spacing w:val="-2"/>
                <w:sz w:val="24"/>
              </w:rPr>
              <w:t xml:space="preserve"> </w:t>
            </w:r>
            <w:r>
              <w:rPr>
                <w:sz w:val="24"/>
              </w:rPr>
              <w:t>связей</w:t>
            </w:r>
            <w:r>
              <w:rPr>
                <w:spacing w:val="-2"/>
                <w:sz w:val="24"/>
              </w:rPr>
              <w:t xml:space="preserve"> </w:t>
            </w:r>
            <w:r>
              <w:rPr>
                <w:sz w:val="24"/>
              </w:rPr>
              <w:t>естественно-научных</w:t>
            </w:r>
            <w:r>
              <w:rPr>
                <w:spacing w:val="-2"/>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p>
          <w:p w14:paraId="3D084B6C" w14:textId="77777777" w:rsidR="00EF6FDF" w:rsidRDefault="000260A4">
            <w:pPr>
              <w:pStyle w:val="TableParagraph"/>
              <w:spacing w:line="270" w:lineRule="atLeast"/>
              <w:ind w:left="108" w:right="97"/>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биология</w:t>
            </w:r>
            <w:r>
              <w:rPr>
                <w:spacing w:val="1"/>
                <w:sz w:val="24"/>
              </w:rPr>
              <w:t xml:space="preserve"> </w:t>
            </w:r>
            <w:r>
              <w:rPr>
                <w:sz w:val="24"/>
              </w:rPr>
              <w:t>является</w:t>
            </w:r>
            <w:r>
              <w:rPr>
                <w:spacing w:val="1"/>
                <w:sz w:val="24"/>
              </w:rPr>
              <w:t xml:space="preserve"> </w:t>
            </w:r>
            <w:r>
              <w:rPr>
                <w:sz w:val="24"/>
              </w:rPr>
              <w:t>обязательным</w:t>
            </w:r>
            <w:r>
              <w:rPr>
                <w:spacing w:val="1"/>
                <w:sz w:val="24"/>
              </w:rPr>
              <w:t xml:space="preserve"> </w:t>
            </w:r>
            <w:r>
              <w:rPr>
                <w:sz w:val="24"/>
              </w:rPr>
              <w:t>предметом</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3"/>
                <w:sz w:val="24"/>
              </w:rPr>
              <w:t xml:space="preserve"> </w:t>
            </w:r>
            <w:r>
              <w:rPr>
                <w:sz w:val="24"/>
              </w:rPr>
              <w:t>Данная</w:t>
            </w:r>
            <w:r>
              <w:rPr>
                <w:spacing w:val="-4"/>
                <w:sz w:val="24"/>
              </w:rPr>
              <w:t xml:space="preserve"> </w:t>
            </w:r>
            <w:r>
              <w:rPr>
                <w:sz w:val="24"/>
              </w:rPr>
              <w:t>программа</w:t>
            </w:r>
            <w:r>
              <w:rPr>
                <w:spacing w:val="-3"/>
                <w:sz w:val="24"/>
              </w:rPr>
              <w:t xml:space="preserve"> </w:t>
            </w:r>
            <w:r>
              <w:rPr>
                <w:sz w:val="24"/>
              </w:rPr>
              <w:t>предусматривает</w:t>
            </w:r>
            <w:r>
              <w:rPr>
                <w:spacing w:val="-3"/>
                <w:sz w:val="24"/>
              </w:rPr>
              <w:t xml:space="preserve"> </w:t>
            </w:r>
            <w:r>
              <w:rPr>
                <w:sz w:val="24"/>
              </w:rPr>
              <w:t>изучение</w:t>
            </w:r>
            <w:r>
              <w:rPr>
                <w:spacing w:val="-4"/>
                <w:sz w:val="24"/>
              </w:rPr>
              <w:t xml:space="preserve"> </w:t>
            </w:r>
            <w:r>
              <w:rPr>
                <w:sz w:val="24"/>
              </w:rPr>
              <w:t>биологии</w:t>
            </w:r>
            <w:r>
              <w:rPr>
                <w:spacing w:val="-4"/>
                <w:sz w:val="24"/>
              </w:rPr>
              <w:t xml:space="preserve"> </w:t>
            </w:r>
            <w:r>
              <w:rPr>
                <w:sz w:val="24"/>
              </w:rPr>
              <w:t>в</w:t>
            </w:r>
            <w:r>
              <w:rPr>
                <w:spacing w:val="-3"/>
                <w:sz w:val="24"/>
              </w:rPr>
              <w:t xml:space="preserve"> </w:t>
            </w:r>
            <w:r>
              <w:rPr>
                <w:sz w:val="24"/>
              </w:rPr>
              <w:t>объёме</w:t>
            </w:r>
            <w:r>
              <w:rPr>
                <w:spacing w:val="-4"/>
                <w:sz w:val="24"/>
              </w:rPr>
              <w:t xml:space="preserve"> </w:t>
            </w:r>
            <w:r>
              <w:rPr>
                <w:sz w:val="24"/>
              </w:rPr>
              <w:t>238</w:t>
            </w:r>
            <w:r>
              <w:rPr>
                <w:spacing w:val="-3"/>
                <w:sz w:val="24"/>
              </w:rPr>
              <w:t xml:space="preserve"> </w:t>
            </w:r>
            <w:r>
              <w:rPr>
                <w:sz w:val="24"/>
              </w:rPr>
              <w:t>часов</w:t>
            </w:r>
            <w:r>
              <w:rPr>
                <w:spacing w:val="-3"/>
                <w:sz w:val="24"/>
              </w:rPr>
              <w:t xml:space="preserve"> </w:t>
            </w:r>
            <w:r>
              <w:rPr>
                <w:sz w:val="24"/>
              </w:rPr>
              <w:t>за</w:t>
            </w:r>
            <w:r>
              <w:rPr>
                <w:spacing w:val="-2"/>
                <w:sz w:val="24"/>
              </w:rPr>
              <w:t xml:space="preserve"> </w:t>
            </w:r>
            <w:r>
              <w:rPr>
                <w:sz w:val="24"/>
              </w:rPr>
              <w:t>пять</w:t>
            </w:r>
            <w:r>
              <w:rPr>
                <w:spacing w:val="-4"/>
                <w:sz w:val="24"/>
              </w:rPr>
              <w:t xml:space="preserve"> </w:t>
            </w:r>
            <w:r>
              <w:rPr>
                <w:sz w:val="24"/>
              </w:rPr>
              <w:t>лет</w:t>
            </w:r>
            <w:r>
              <w:rPr>
                <w:spacing w:val="-4"/>
                <w:sz w:val="24"/>
              </w:rPr>
              <w:t xml:space="preserve"> </w:t>
            </w:r>
            <w:r>
              <w:rPr>
                <w:sz w:val="24"/>
              </w:rPr>
              <w:t>обучения:</w:t>
            </w:r>
            <w:r>
              <w:rPr>
                <w:spacing w:val="-2"/>
                <w:sz w:val="24"/>
              </w:rPr>
              <w:t xml:space="preserve"> </w:t>
            </w:r>
            <w:r>
              <w:rPr>
                <w:sz w:val="24"/>
              </w:rPr>
              <w:t>из</w:t>
            </w:r>
            <w:r>
              <w:rPr>
                <w:spacing w:val="-58"/>
                <w:sz w:val="24"/>
              </w:rPr>
              <w:t xml:space="preserve"> </w:t>
            </w:r>
            <w:r>
              <w:rPr>
                <w:sz w:val="24"/>
              </w:rPr>
              <w:t>расчёта</w:t>
            </w:r>
            <w:r>
              <w:rPr>
                <w:spacing w:val="-1"/>
                <w:sz w:val="24"/>
              </w:rPr>
              <w:t xml:space="preserve"> </w:t>
            </w:r>
            <w:r>
              <w:rPr>
                <w:sz w:val="24"/>
              </w:rPr>
              <w:t>с 5</w:t>
            </w:r>
            <w:r>
              <w:rPr>
                <w:spacing w:val="-1"/>
                <w:sz w:val="24"/>
              </w:rPr>
              <w:t xml:space="preserve"> </w:t>
            </w:r>
            <w:r>
              <w:rPr>
                <w:sz w:val="24"/>
              </w:rPr>
              <w:t>по</w:t>
            </w:r>
            <w:r>
              <w:rPr>
                <w:spacing w:val="-1"/>
                <w:sz w:val="24"/>
              </w:rPr>
              <w:t xml:space="preserve"> </w:t>
            </w:r>
            <w:r>
              <w:rPr>
                <w:sz w:val="24"/>
              </w:rPr>
              <w:t>7 класс –</w:t>
            </w:r>
            <w:r>
              <w:rPr>
                <w:spacing w:val="-2"/>
                <w:sz w:val="24"/>
              </w:rPr>
              <w:t xml:space="preserve"> </w:t>
            </w:r>
            <w:r>
              <w:rPr>
                <w:sz w:val="24"/>
              </w:rPr>
              <w:t>1</w:t>
            </w:r>
            <w:r>
              <w:rPr>
                <w:spacing w:val="-1"/>
                <w:sz w:val="24"/>
              </w:rPr>
              <w:t xml:space="preserve"> </w:t>
            </w:r>
            <w:r>
              <w:rPr>
                <w:sz w:val="24"/>
              </w:rPr>
              <w:t>час в</w:t>
            </w:r>
            <w:r>
              <w:rPr>
                <w:spacing w:val="-1"/>
                <w:sz w:val="24"/>
              </w:rPr>
              <w:t xml:space="preserve"> </w:t>
            </w:r>
            <w:r>
              <w:rPr>
                <w:sz w:val="24"/>
              </w:rPr>
              <w:t>неделю, в</w:t>
            </w:r>
            <w:r>
              <w:rPr>
                <w:spacing w:val="-1"/>
                <w:sz w:val="24"/>
              </w:rPr>
              <w:t xml:space="preserve"> </w:t>
            </w:r>
            <w:r>
              <w:rPr>
                <w:sz w:val="24"/>
              </w:rPr>
              <w:t>8-9 классах –</w:t>
            </w:r>
            <w:r>
              <w:rPr>
                <w:spacing w:val="-1"/>
                <w:sz w:val="24"/>
              </w:rPr>
              <w:t xml:space="preserve"> </w:t>
            </w:r>
            <w:r>
              <w:rPr>
                <w:sz w:val="24"/>
              </w:rPr>
              <w:t>2</w:t>
            </w:r>
            <w:r>
              <w:rPr>
                <w:spacing w:val="-2"/>
                <w:sz w:val="24"/>
              </w:rPr>
              <w:t xml:space="preserve"> </w:t>
            </w:r>
            <w:r>
              <w:rPr>
                <w:sz w:val="24"/>
              </w:rPr>
              <w:t>часа в</w:t>
            </w:r>
            <w:r>
              <w:rPr>
                <w:spacing w:val="-1"/>
                <w:sz w:val="24"/>
              </w:rPr>
              <w:t xml:space="preserve"> </w:t>
            </w:r>
            <w:r>
              <w:rPr>
                <w:sz w:val="24"/>
              </w:rPr>
              <w:t>неделю.</w:t>
            </w:r>
          </w:p>
        </w:tc>
      </w:tr>
      <w:tr w:rsidR="00EF6FDF" w14:paraId="4CA25686" w14:textId="77777777">
        <w:trPr>
          <w:trHeight w:val="3037"/>
        </w:trPr>
        <w:tc>
          <w:tcPr>
            <w:tcW w:w="2550" w:type="dxa"/>
          </w:tcPr>
          <w:p w14:paraId="44D966CE" w14:textId="77777777" w:rsidR="00EF6FDF" w:rsidRDefault="00EF6FDF">
            <w:pPr>
              <w:pStyle w:val="TableParagraph"/>
              <w:rPr>
                <w:b/>
                <w:sz w:val="26"/>
              </w:rPr>
            </w:pPr>
          </w:p>
          <w:p w14:paraId="6349CED8" w14:textId="77777777" w:rsidR="00EF6FDF" w:rsidRDefault="00EF6FDF">
            <w:pPr>
              <w:pStyle w:val="TableParagraph"/>
              <w:rPr>
                <w:b/>
                <w:sz w:val="26"/>
              </w:rPr>
            </w:pPr>
          </w:p>
          <w:p w14:paraId="2191156E" w14:textId="77777777" w:rsidR="00EF6FDF" w:rsidRDefault="00EF6FDF">
            <w:pPr>
              <w:pStyle w:val="TableParagraph"/>
              <w:rPr>
                <w:b/>
                <w:sz w:val="26"/>
              </w:rPr>
            </w:pPr>
          </w:p>
          <w:p w14:paraId="55EFD216" w14:textId="77777777" w:rsidR="00EF6FDF" w:rsidRDefault="00EF6FDF">
            <w:pPr>
              <w:pStyle w:val="TableParagraph"/>
              <w:rPr>
                <w:b/>
                <w:sz w:val="26"/>
              </w:rPr>
            </w:pPr>
          </w:p>
          <w:p w14:paraId="6C5B6783" w14:textId="77777777" w:rsidR="00EF6FDF" w:rsidRDefault="000260A4">
            <w:pPr>
              <w:pStyle w:val="TableParagraph"/>
              <w:spacing w:before="184"/>
              <w:ind w:left="178" w:right="171"/>
              <w:jc w:val="center"/>
              <w:rPr>
                <w:b/>
                <w:sz w:val="24"/>
              </w:rPr>
            </w:pPr>
            <w:r>
              <w:rPr>
                <w:b/>
                <w:sz w:val="24"/>
              </w:rPr>
              <w:t>Физика</w:t>
            </w:r>
          </w:p>
        </w:tc>
        <w:tc>
          <w:tcPr>
            <w:tcW w:w="11880" w:type="dxa"/>
          </w:tcPr>
          <w:p w14:paraId="099EFE69" w14:textId="77777777" w:rsidR="00EF6FDF" w:rsidRDefault="000260A4">
            <w:pPr>
              <w:pStyle w:val="TableParagraph"/>
              <w:spacing w:before="1"/>
              <w:ind w:left="108" w:right="97"/>
              <w:jc w:val="both"/>
              <w:rPr>
                <w:sz w:val="24"/>
              </w:rPr>
            </w:pPr>
            <w:r>
              <w:rPr>
                <w:sz w:val="24"/>
              </w:rPr>
              <w:t>Рабочая программа по физике на уровне основного общего образования составлена на основе положений и</w:t>
            </w:r>
            <w:r>
              <w:rPr>
                <w:spacing w:val="1"/>
                <w:sz w:val="24"/>
              </w:rPr>
              <w:t xml:space="preserve"> </w:t>
            </w:r>
            <w:r>
              <w:rPr>
                <w:sz w:val="24"/>
              </w:rPr>
              <w:t>требований к результатам освоения на базовом уровне основной образовательной программы, представленных в</w:t>
            </w:r>
            <w:r>
              <w:rPr>
                <w:spacing w:val="1"/>
                <w:sz w:val="24"/>
              </w:rPr>
              <w:t xml:space="preserve"> </w:t>
            </w:r>
            <w:r>
              <w:rPr>
                <w:sz w:val="24"/>
              </w:rPr>
              <w:t>Федеральном</w:t>
            </w:r>
            <w:r>
              <w:rPr>
                <w:spacing w:val="-3"/>
                <w:sz w:val="24"/>
              </w:rPr>
              <w:t xml:space="preserve"> </w:t>
            </w:r>
            <w:r>
              <w:rPr>
                <w:sz w:val="24"/>
              </w:rPr>
              <w:t>государственном</w:t>
            </w:r>
            <w:r>
              <w:rPr>
                <w:spacing w:val="-3"/>
                <w:sz w:val="24"/>
              </w:rPr>
              <w:t xml:space="preserve"> </w:t>
            </w:r>
            <w:r>
              <w:rPr>
                <w:sz w:val="24"/>
              </w:rPr>
              <w:t>образовательном</w:t>
            </w:r>
            <w:r>
              <w:rPr>
                <w:spacing w:val="-2"/>
                <w:sz w:val="24"/>
              </w:rPr>
              <w:t xml:space="preserve"> </w:t>
            </w:r>
            <w:r>
              <w:rPr>
                <w:sz w:val="24"/>
              </w:rPr>
              <w:t>стандарте</w:t>
            </w:r>
            <w:r>
              <w:rPr>
                <w:spacing w:val="-4"/>
                <w:sz w:val="24"/>
              </w:rPr>
              <w:t xml:space="preserve"> </w:t>
            </w:r>
            <w:r>
              <w:rPr>
                <w:sz w:val="24"/>
              </w:rPr>
              <w:t>основного</w:t>
            </w:r>
            <w:r>
              <w:rPr>
                <w:spacing w:val="-4"/>
                <w:sz w:val="24"/>
              </w:rPr>
              <w:t xml:space="preserve"> </w:t>
            </w:r>
            <w:r>
              <w:rPr>
                <w:sz w:val="24"/>
              </w:rPr>
              <w:t>общего</w:t>
            </w:r>
            <w:r>
              <w:rPr>
                <w:spacing w:val="-2"/>
                <w:sz w:val="24"/>
              </w:rPr>
              <w:t xml:space="preserve"> </w:t>
            </w:r>
            <w:r>
              <w:rPr>
                <w:sz w:val="24"/>
              </w:rPr>
              <w:t>образования</w:t>
            </w:r>
            <w:r>
              <w:rPr>
                <w:spacing w:val="-3"/>
                <w:sz w:val="24"/>
              </w:rPr>
              <w:t xml:space="preserve"> </w:t>
            </w:r>
            <w:r>
              <w:rPr>
                <w:sz w:val="24"/>
              </w:rPr>
              <w:t>(ФГОС</w:t>
            </w:r>
            <w:r>
              <w:rPr>
                <w:spacing w:val="-5"/>
                <w:sz w:val="24"/>
              </w:rPr>
              <w:t xml:space="preserve"> </w:t>
            </w:r>
            <w:r>
              <w:rPr>
                <w:sz w:val="24"/>
              </w:rPr>
              <w:t>ООО),</w:t>
            </w:r>
            <w:r>
              <w:rPr>
                <w:spacing w:val="-3"/>
                <w:sz w:val="24"/>
              </w:rPr>
              <w:t xml:space="preserve"> </w:t>
            </w:r>
            <w:r>
              <w:rPr>
                <w:sz w:val="24"/>
              </w:rPr>
              <w:t>а</w:t>
            </w:r>
            <w:r>
              <w:rPr>
                <w:spacing w:val="-3"/>
                <w:sz w:val="24"/>
              </w:rPr>
              <w:t xml:space="preserve"> </w:t>
            </w:r>
            <w:r>
              <w:rPr>
                <w:sz w:val="24"/>
              </w:rPr>
              <w:t>также</w:t>
            </w:r>
            <w:r>
              <w:rPr>
                <w:spacing w:val="-57"/>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«Физика»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57"/>
                <w:sz w:val="24"/>
              </w:rPr>
              <w:t xml:space="preserve"> </w:t>
            </w:r>
            <w:r>
              <w:rPr>
                <w:sz w:val="24"/>
              </w:rPr>
              <w:t>программы.</w:t>
            </w:r>
          </w:p>
          <w:p w14:paraId="3392B253" w14:textId="77777777" w:rsidR="00EF6FDF" w:rsidRDefault="000260A4">
            <w:pPr>
              <w:pStyle w:val="TableParagraph"/>
              <w:ind w:left="108" w:right="94"/>
              <w:jc w:val="both"/>
              <w:rPr>
                <w:sz w:val="24"/>
              </w:rPr>
            </w:pPr>
            <w:r>
              <w:rPr>
                <w:sz w:val="24"/>
              </w:rPr>
              <w:t>Содержание</w:t>
            </w:r>
            <w:r>
              <w:rPr>
                <w:spacing w:val="1"/>
                <w:sz w:val="24"/>
              </w:rPr>
              <w:t xml:space="preserve"> </w:t>
            </w:r>
            <w:r>
              <w:rPr>
                <w:sz w:val="24"/>
              </w:rPr>
              <w:t>Программы</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естественно-научной</w:t>
            </w:r>
            <w:r>
              <w:rPr>
                <w:spacing w:val="1"/>
                <w:sz w:val="24"/>
              </w:rPr>
              <w:t xml:space="preserve"> </w:t>
            </w:r>
            <w:r>
              <w:rPr>
                <w:sz w:val="24"/>
              </w:rPr>
              <w:t>грамотности</w:t>
            </w:r>
            <w:r>
              <w:rPr>
                <w:spacing w:val="1"/>
                <w:sz w:val="24"/>
              </w:rPr>
              <w:t xml:space="preserve"> </w:t>
            </w:r>
            <w:r>
              <w:rPr>
                <w:sz w:val="24"/>
              </w:rPr>
              <w:t>учащихся</w:t>
            </w:r>
            <w:r>
              <w:rPr>
                <w:spacing w:val="1"/>
                <w:sz w:val="24"/>
              </w:rPr>
              <w:t xml:space="preserve"> </w:t>
            </w:r>
            <w:r>
              <w:rPr>
                <w:sz w:val="24"/>
              </w:rPr>
              <w:t>и</w:t>
            </w:r>
            <w:r>
              <w:rPr>
                <w:spacing w:val="1"/>
                <w:sz w:val="24"/>
              </w:rPr>
              <w:t xml:space="preserve"> </w:t>
            </w:r>
            <w:r>
              <w:rPr>
                <w:spacing w:val="-1"/>
                <w:sz w:val="24"/>
              </w:rPr>
              <w:t>организацию</w:t>
            </w:r>
            <w:r>
              <w:rPr>
                <w:spacing w:val="-14"/>
                <w:sz w:val="24"/>
              </w:rPr>
              <w:t xml:space="preserve"> </w:t>
            </w:r>
            <w:r>
              <w:rPr>
                <w:spacing w:val="-1"/>
                <w:sz w:val="24"/>
              </w:rPr>
              <w:t>изучения</w:t>
            </w:r>
            <w:r>
              <w:rPr>
                <w:spacing w:val="-12"/>
                <w:sz w:val="24"/>
              </w:rPr>
              <w:t xml:space="preserve"> </w:t>
            </w:r>
            <w:r>
              <w:rPr>
                <w:spacing w:val="-1"/>
                <w:sz w:val="24"/>
              </w:rPr>
              <w:t>физики</w:t>
            </w:r>
            <w:r>
              <w:rPr>
                <w:spacing w:val="-12"/>
                <w:sz w:val="24"/>
              </w:rPr>
              <w:t xml:space="preserve"> </w:t>
            </w:r>
            <w:r>
              <w:rPr>
                <w:sz w:val="24"/>
              </w:rPr>
              <w:t>на</w:t>
            </w:r>
            <w:r>
              <w:rPr>
                <w:spacing w:val="-14"/>
                <w:sz w:val="24"/>
              </w:rPr>
              <w:t xml:space="preserve"> </w:t>
            </w:r>
            <w:r>
              <w:rPr>
                <w:sz w:val="24"/>
              </w:rPr>
              <w:t>деятельностной</w:t>
            </w:r>
            <w:r>
              <w:rPr>
                <w:spacing w:val="-14"/>
                <w:sz w:val="24"/>
              </w:rPr>
              <w:t xml:space="preserve"> </w:t>
            </w:r>
            <w:r>
              <w:rPr>
                <w:sz w:val="24"/>
              </w:rPr>
              <w:t>основе.</w:t>
            </w:r>
            <w:r>
              <w:rPr>
                <w:spacing w:val="-11"/>
                <w:sz w:val="24"/>
              </w:rPr>
              <w:t xml:space="preserve"> </w:t>
            </w:r>
            <w:r>
              <w:rPr>
                <w:sz w:val="24"/>
              </w:rPr>
              <w:t>В</w:t>
            </w:r>
            <w:r>
              <w:rPr>
                <w:spacing w:val="-14"/>
                <w:sz w:val="24"/>
              </w:rPr>
              <w:t xml:space="preserve"> </w:t>
            </w:r>
            <w:r>
              <w:rPr>
                <w:sz w:val="24"/>
              </w:rPr>
              <w:t>ней</w:t>
            </w:r>
            <w:r>
              <w:rPr>
                <w:spacing w:val="-13"/>
                <w:sz w:val="24"/>
              </w:rPr>
              <w:t xml:space="preserve"> </w:t>
            </w:r>
            <w:r>
              <w:rPr>
                <w:sz w:val="24"/>
              </w:rPr>
              <w:t>учитываются</w:t>
            </w:r>
            <w:r>
              <w:rPr>
                <w:spacing w:val="-12"/>
                <w:sz w:val="24"/>
              </w:rPr>
              <w:t xml:space="preserve"> </w:t>
            </w:r>
            <w:r>
              <w:rPr>
                <w:sz w:val="24"/>
              </w:rPr>
              <w:t>возможности</w:t>
            </w:r>
            <w:r>
              <w:rPr>
                <w:spacing w:val="-14"/>
                <w:sz w:val="24"/>
              </w:rPr>
              <w:t xml:space="preserve"> </w:t>
            </w:r>
            <w:r>
              <w:rPr>
                <w:sz w:val="24"/>
              </w:rPr>
              <w:t>предмета</w:t>
            </w:r>
            <w:r>
              <w:rPr>
                <w:spacing w:val="-13"/>
                <w:sz w:val="24"/>
              </w:rPr>
              <w:t xml:space="preserve"> </w:t>
            </w:r>
            <w:r>
              <w:rPr>
                <w:sz w:val="24"/>
              </w:rPr>
              <w:t>в</w:t>
            </w:r>
            <w:r>
              <w:rPr>
                <w:spacing w:val="-14"/>
                <w:sz w:val="24"/>
              </w:rPr>
              <w:t xml:space="preserve"> </w:t>
            </w:r>
            <w:r>
              <w:rPr>
                <w:sz w:val="24"/>
              </w:rPr>
              <w:t>реализации</w:t>
            </w:r>
            <w:r>
              <w:rPr>
                <w:spacing w:val="-57"/>
                <w:sz w:val="24"/>
              </w:rPr>
              <w:t xml:space="preserve"> </w:t>
            </w:r>
            <w:r>
              <w:rPr>
                <w:sz w:val="24"/>
              </w:rPr>
              <w:t>требований</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межпредметные</w:t>
            </w:r>
            <w:r>
              <w:rPr>
                <w:spacing w:val="-2"/>
                <w:sz w:val="24"/>
              </w:rPr>
              <w:t xml:space="preserve"> </w:t>
            </w:r>
            <w:r>
              <w:rPr>
                <w:sz w:val="24"/>
              </w:rPr>
              <w:t>связи естественно-научных</w:t>
            </w:r>
            <w:r>
              <w:rPr>
                <w:spacing w:val="-3"/>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14:paraId="1DCFEC20" w14:textId="77777777" w:rsidR="00EF6FDF" w:rsidRDefault="000260A4">
            <w:pPr>
              <w:pStyle w:val="TableParagraph"/>
              <w:spacing w:line="257" w:lineRule="exact"/>
              <w:ind w:left="108"/>
              <w:jc w:val="both"/>
              <w:rPr>
                <w:sz w:val="24"/>
              </w:rPr>
            </w:pPr>
            <w:r>
              <w:rPr>
                <w:sz w:val="24"/>
              </w:rPr>
              <w:t>Цели</w:t>
            </w:r>
            <w:r>
              <w:rPr>
                <w:spacing w:val="-4"/>
                <w:sz w:val="24"/>
              </w:rPr>
              <w:t xml:space="preserve"> </w:t>
            </w:r>
            <w:r>
              <w:rPr>
                <w:sz w:val="24"/>
              </w:rPr>
              <w:t>изучения</w:t>
            </w:r>
            <w:r>
              <w:rPr>
                <w:spacing w:val="-4"/>
                <w:sz w:val="24"/>
              </w:rPr>
              <w:t xml:space="preserve"> </w:t>
            </w:r>
            <w:r>
              <w:rPr>
                <w:sz w:val="24"/>
              </w:rPr>
              <w:t>физики:</w:t>
            </w:r>
          </w:p>
        </w:tc>
      </w:tr>
    </w:tbl>
    <w:p w14:paraId="0ADE36CA" w14:textId="77777777" w:rsidR="00EF6FDF" w:rsidRDefault="00EF6FDF">
      <w:pPr>
        <w:spacing w:line="257"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5848F65F" w14:textId="77777777">
        <w:trPr>
          <w:trHeight w:val="3317"/>
        </w:trPr>
        <w:tc>
          <w:tcPr>
            <w:tcW w:w="2550" w:type="dxa"/>
          </w:tcPr>
          <w:p w14:paraId="09E88A46" w14:textId="77777777" w:rsidR="00EF6FDF" w:rsidRDefault="00EF6FDF">
            <w:pPr>
              <w:pStyle w:val="TableParagraph"/>
              <w:rPr>
                <w:sz w:val="24"/>
              </w:rPr>
            </w:pPr>
          </w:p>
        </w:tc>
        <w:tc>
          <w:tcPr>
            <w:tcW w:w="11880" w:type="dxa"/>
          </w:tcPr>
          <w:p w14:paraId="390D5D52" w14:textId="77777777" w:rsidR="00EF6FDF" w:rsidRDefault="000260A4">
            <w:pPr>
              <w:pStyle w:val="TableParagraph"/>
              <w:numPr>
                <w:ilvl w:val="0"/>
                <w:numId w:val="8"/>
              </w:numPr>
              <w:tabs>
                <w:tab w:val="left" w:pos="828"/>
                <w:tab w:val="left" w:pos="829"/>
              </w:tabs>
              <w:ind w:right="101"/>
              <w:rPr>
                <w:sz w:val="24"/>
              </w:rPr>
            </w:pPr>
            <w:r>
              <w:rPr>
                <w:sz w:val="24"/>
              </w:rPr>
              <w:t>приобретение</w:t>
            </w:r>
            <w:r>
              <w:rPr>
                <w:spacing w:val="41"/>
                <w:sz w:val="24"/>
              </w:rPr>
              <w:t xml:space="preserve"> </w:t>
            </w:r>
            <w:r>
              <w:rPr>
                <w:sz w:val="24"/>
              </w:rPr>
              <w:t>интереса</w:t>
            </w:r>
            <w:r>
              <w:rPr>
                <w:spacing w:val="41"/>
                <w:sz w:val="24"/>
              </w:rPr>
              <w:t xml:space="preserve"> </w:t>
            </w:r>
            <w:r>
              <w:rPr>
                <w:sz w:val="24"/>
              </w:rPr>
              <w:t>и</w:t>
            </w:r>
            <w:r>
              <w:rPr>
                <w:spacing w:val="41"/>
                <w:sz w:val="24"/>
              </w:rPr>
              <w:t xml:space="preserve"> </w:t>
            </w:r>
            <w:r>
              <w:rPr>
                <w:sz w:val="24"/>
              </w:rPr>
              <w:t>стремления</w:t>
            </w:r>
            <w:r>
              <w:rPr>
                <w:spacing w:val="41"/>
                <w:sz w:val="24"/>
              </w:rPr>
              <w:t xml:space="preserve"> </w:t>
            </w:r>
            <w:r>
              <w:rPr>
                <w:sz w:val="24"/>
              </w:rPr>
              <w:t>обучающихся</w:t>
            </w:r>
            <w:r>
              <w:rPr>
                <w:spacing w:val="40"/>
                <w:sz w:val="24"/>
              </w:rPr>
              <w:t xml:space="preserve"> </w:t>
            </w:r>
            <w:r>
              <w:rPr>
                <w:sz w:val="24"/>
              </w:rPr>
              <w:t>к</w:t>
            </w:r>
            <w:r>
              <w:rPr>
                <w:spacing w:val="41"/>
                <w:sz w:val="24"/>
              </w:rPr>
              <w:t xml:space="preserve"> </w:t>
            </w:r>
            <w:r>
              <w:rPr>
                <w:sz w:val="24"/>
              </w:rPr>
              <w:t>научному</w:t>
            </w:r>
            <w:r>
              <w:rPr>
                <w:spacing w:val="41"/>
                <w:sz w:val="24"/>
              </w:rPr>
              <w:t xml:space="preserve"> </w:t>
            </w:r>
            <w:r>
              <w:rPr>
                <w:sz w:val="24"/>
              </w:rPr>
              <w:t>изучению</w:t>
            </w:r>
            <w:r>
              <w:rPr>
                <w:spacing w:val="40"/>
                <w:sz w:val="24"/>
              </w:rPr>
              <w:t xml:space="preserve"> </w:t>
            </w:r>
            <w:r>
              <w:rPr>
                <w:sz w:val="24"/>
              </w:rPr>
              <w:t>природы,</w:t>
            </w:r>
            <w:r>
              <w:rPr>
                <w:spacing w:val="41"/>
                <w:sz w:val="24"/>
              </w:rPr>
              <w:t xml:space="preserve"> </w:t>
            </w:r>
            <w:r>
              <w:rPr>
                <w:sz w:val="24"/>
              </w:rPr>
              <w:t>развитие</w:t>
            </w:r>
            <w:r>
              <w:rPr>
                <w:spacing w:val="41"/>
                <w:sz w:val="24"/>
              </w:rPr>
              <w:t xml:space="preserve"> </w:t>
            </w:r>
            <w:r>
              <w:rPr>
                <w:sz w:val="24"/>
              </w:rPr>
              <w:t>их</w:t>
            </w:r>
            <w:r>
              <w:rPr>
                <w:spacing w:val="-57"/>
                <w:sz w:val="24"/>
              </w:rPr>
              <w:t xml:space="preserve"> </w:t>
            </w:r>
            <w:r>
              <w:rPr>
                <w:sz w:val="24"/>
              </w:rPr>
              <w:t>интеллектуальных</w:t>
            </w:r>
            <w:r>
              <w:rPr>
                <w:spacing w:val="-2"/>
                <w:sz w:val="24"/>
              </w:rPr>
              <w:t xml:space="preserve"> </w:t>
            </w:r>
            <w:r>
              <w:rPr>
                <w:sz w:val="24"/>
              </w:rPr>
              <w:t>и</w:t>
            </w:r>
            <w:r>
              <w:rPr>
                <w:spacing w:val="-1"/>
                <w:sz w:val="24"/>
              </w:rPr>
              <w:t xml:space="preserve"> </w:t>
            </w:r>
            <w:r>
              <w:rPr>
                <w:sz w:val="24"/>
              </w:rPr>
              <w:t>творческих способностей;</w:t>
            </w:r>
          </w:p>
          <w:p w14:paraId="50C1EDFA" w14:textId="77777777" w:rsidR="00EF6FDF" w:rsidRDefault="000260A4">
            <w:pPr>
              <w:pStyle w:val="TableParagraph"/>
              <w:numPr>
                <w:ilvl w:val="0"/>
                <w:numId w:val="8"/>
              </w:numPr>
              <w:tabs>
                <w:tab w:val="left" w:pos="828"/>
                <w:tab w:val="left" w:pos="829"/>
              </w:tabs>
              <w:spacing w:before="1"/>
              <w:ind w:right="101"/>
              <w:rPr>
                <w:sz w:val="24"/>
              </w:rPr>
            </w:pPr>
            <w:r>
              <w:rPr>
                <w:sz w:val="24"/>
              </w:rPr>
              <w:t>развитие</w:t>
            </w:r>
            <w:r>
              <w:rPr>
                <w:spacing w:val="30"/>
                <w:sz w:val="24"/>
              </w:rPr>
              <w:t xml:space="preserve"> </w:t>
            </w:r>
            <w:r>
              <w:rPr>
                <w:sz w:val="24"/>
              </w:rPr>
              <w:t>представлений</w:t>
            </w:r>
            <w:r>
              <w:rPr>
                <w:spacing w:val="31"/>
                <w:sz w:val="24"/>
              </w:rPr>
              <w:t xml:space="preserve"> </w:t>
            </w:r>
            <w:r>
              <w:rPr>
                <w:sz w:val="24"/>
              </w:rPr>
              <w:t>о</w:t>
            </w:r>
            <w:r>
              <w:rPr>
                <w:spacing w:val="31"/>
                <w:sz w:val="24"/>
              </w:rPr>
              <w:t xml:space="preserve"> </w:t>
            </w:r>
            <w:r>
              <w:rPr>
                <w:sz w:val="24"/>
              </w:rPr>
              <w:t>научном</w:t>
            </w:r>
            <w:r>
              <w:rPr>
                <w:spacing w:val="31"/>
                <w:sz w:val="24"/>
              </w:rPr>
              <w:t xml:space="preserve"> </w:t>
            </w:r>
            <w:r>
              <w:rPr>
                <w:sz w:val="24"/>
              </w:rPr>
              <w:t>методе</w:t>
            </w:r>
            <w:r>
              <w:rPr>
                <w:spacing w:val="30"/>
                <w:sz w:val="24"/>
              </w:rPr>
              <w:t xml:space="preserve"> </w:t>
            </w:r>
            <w:r>
              <w:rPr>
                <w:sz w:val="24"/>
              </w:rPr>
              <w:t>познания</w:t>
            </w:r>
            <w:r>
              <w:rPr>
                <w:spacing w:val="30"/>
                <w:sz w:val="24"/>
              </w:rPr>
              <w:t xml:space="preserve"> </w:t>
            </w:r>
            <w:r>
              <w:rPr>
                <w:sz w:val="24"/>
              </w:rPr>
              <w:t>и</w:t>
            </w:r>
            <w:r>
              <w:rPr>
                <w:spacing w:val="31"/>
                <w:sz w:val="24"/>
              </w:rPr>
              <w:t xml:space="preserve"> </w:t>
            </w:r>
            <w:r>
              <w:rPr>
                <w:sz w:val="24"/>
              </w:rPr>
              <w:t>формирование</w:t>
            </w:r>
            <w:r>
              <w:rPr>
                <w:spacing w:val="31"/>
                <w:sz w:val="24"/>
              </w:rPr>
              <w:t xml:space="preserve"> </w:t>
            </w:r>
            <w:r>
              <w:rPr>
                <w:sz w:val="24"/>
              </w:rPr>
              <w:t>исследовательского</w:t>
            </w:r>
            <w:r>
              <w:rPr>
                <w:spacing w:val="32"/>
                <w:sz w:val="24"/>
              </w:rPr>
              <w:t xml:space="preserve"> </w:t>
            </w:r>
            <w:r>
              <w:rPr>
                <w:sz w:val="24"/>
              </w:rPr>
              <w:t>отношения</w:t>
            </w:r>
            <w:r>
              <w:rPr>
                <w:spacing w:val="31"/>
                <w:sz w:val="24"/>
              </w:rPr>
              <w:t xml:space="preserve"> </w:t>
            </w:r>
            <w:r>
              <w:rPr>
                <w:sz w:val="24"/>
              </w:rPr>
              <w:t>к</w:t>
            </w:r>
            <w:r>
              <w:rPr>
                <w:spacing w:val="-57"/>
                <w:sz w:val="24"/>
              </w:rPr>
              <w:t xml:space="preserve"> </w:t>
            </w:r>
            <w:r>
              <w:rPr>
                <w:sz w:val="24"/>
              </w:rPr>
              <w:t>окружающим</w:t>
            </w:r>
            <w:r>
              <w:rPr>
                <w:spacing w:val="-2"/>
                <w:sz w:val="24"/>
              </w:rPr>
              <w:t xml:space="preserve"> </w:t>
            </w:r>
            <w:r>
              <w:rPr>
                <w:sz w:val="24"/>
              </w:rPr>
              <w:t>явлениям;</w:t>
            </w:r>
          </w:p>
          <w:p w14:paraId="3AD36BD5" w14:textId="77777777" w:rsidR="00EF6FDF" w:rsidRDefault="000260A4">
            <w:pPr>
              <w:pStyle w:val="TableParagraph"/>
              <w:numPr>
                <w:ilvl w:val="0"/>
                <w:numId w:val="8"/>
              </w:numPr>
              <w:tabs>
                <w:tab w:val="left" w:pos="828"/>
                <w:tab w:val="left" w:pos="829"/>
                <w:tab w:val="left" w:pos="2560"/>
                <w:tab w:val="left" w:pos="3735"/>
                <w:tab w:val="left" w:pos="5507"/>
                <w:tab w:val="left" w:pos="6080"/>
                <w:tab w:val="left" w:pos="7407"/>
                <w:tab w:val="left" w:pos="8581"/>
                <w:tab w:val="left" w:pos="9401"/>
                <w:tab w:val="left" w:pos="10561"/>
                <w:tab w:val="left" w:pos="11641"/>
              </w:tabs>
              <w:spacing w:before="2"/>
              <w:ind w:right="97"/>
              <w:rPr>
                <w:sz w:val="24"/>
              </w:rPr>
            </w:pPr>
            <w:r>
              <w:rPr>
                <w:sz w:val="24"/>
              </w:rPr>
              <w:t>формирование</w:t>
            </w:r>
            <w:r>
              <w:rPr>
                <w:sz w:val="24"/>
              </w:rPr>
              <w:tab/>
              <w:t>научного</w:t>
            </w:r>
            <w:r>
              <w:rPr>
                <w:sz w:val="24"/>
              </w:rPr>
              <w:tab/>
              <w:t>мировоззрения</w:t>
            </w:r>
            <w:r>
              <w:rPr>
                <w:sz w:val="24"/>
              </w:rPr>
              <w:tab/>
              <w:t>как</w:t>
            </w:r>
            <w:r>
              <w:rPr>
                <w:sz w:val="24"/>
              </w:rPr>
              <w:tab/>
              <w:t>результата</w:t>
            </w:r>
            <w:r>
              <w:rPr>
                <w:sz w:val="24"/>
              </w:rPr>
              <w:tab/>
              <w:t>изучения</w:t>
            </w:r>
            <w:r>
              <w:rPr>
                <w:sz w:val="24"/>
              </w:rPr>
              <w:tab/>
              <w:t>основ</w:t>
            </w:r>
            <w:r>
              <w:rPr>
                <w:sz w:val="24"/>
              </w:rPr>
              <w:tab/>
              <w:t>строения</w:t>
            </w:r>
            <w:r>
              <w:rPr>
                <w:sz w:val="24"/>
              </w:rPr>
              <w:tab/>
              <w:t>материи</w:t>
            </w:r>
            <w:r>
              <w:rPr>
                <w:sz w:val="24"/>
              </w:rPr>
              <w:tab/>
            </w:r>
            <w:r>
              <w:rPr>
                <w:spacing w:val="-4"/>
                <w:sz w:val="24"/>
              </w:rPr>
              <w:t>и</w:t>
            </w:r>
            <w:r>
              <w:rPr>
                <w:spacing w:val="-57"/>
                <w:sz w:val="24"/>
              </w:rPr>
              <w:t xml:space="preserve"> </w:t>
            </w:r>
            <w:r>
              <w:rPr>
                <w:sz w:val="24"/>
              </w:rPr>
              <w:t>фундаментальных законов</w:t>
            </w:r>
            <w:r>
              <w:rPr>
                <w:spacing w:val="-1"/>
                <w:sz w:val="24"/>
              </w:rPr>
              <w:t xml:space="preserve"> </w:t>
            </w:r>
            <w:r>
              <w:rPr>
                <w:sz w:val="24"/>
              </w:rPr>
              <w:t>физики;</w:t>
            </w:r>
          </w:p>
          <w:p w14:paraId="5BDCA651" w14:textId="77777777" w:rsidR="00EF6FDF" w:rsidRDefault="000260A4">
            <w:pPr>
              <w:pStyle w:val="TableParagraph"/>
              <w:numPr>
                <w:ilvl w:val="0"/>
                <w:numId w:val="8"/>
              </w:numPr>
              <w:tabs>
                <w:tab w:val="left" w:pos="828"/>
                <w:tab w:val="left" w:pos="829"/>
              </w:tabs>
              <w:spacing w:before="1"/>
              <w:ind w:right="99"/>
              <w:rPr>
                <w:sz w:val="24"/>
              </w:rPr>
            </w:pPr>
            <w:r>
              <w:rPr>
                <w:sz w:val="24"/>
              </w:rPr>
              <w:t>формирование</w:t>
            </w:r>
            <w:r>
              <w:rPr>
                <w:spacing w:val="33"/>
                <w:sz w:val="24"/>
              </w:rPr>
              <w:t xml:space="preserve"> </w:t>
            </w:r>
            <w:r>
              <w:rPr>
                <w:sz w:val="24"/>
              </w:rPr>
              <w:t>представлений</w:t>
            </w:r>
            <w:r>
              <w:rPr>
                <w:spacing w:val="33"/>
                <w:sz w:val="24"/>
              </w:rPr>
              <w:t xml:space="preserve"> </w:t>
            </w:r>
            <w:r>
              <w:rPr>
                <w:sz w:val="24"/>
              </w:rPr>
              <w:t>о</w:t>
            </w:r>
            <w:r>
              <w:rPr>
                <w:spacing w:val="33"/>
                <w:sz w:val="24"/>
              </w:rPr>
              <w:t xml:space="preserve"> </w:t>
            </w:r>
            <w:r>
              <w:rPr>
                <w:sz w:val="24"/>
              </w:rPr>
              <w:t>роли</w:t>
            </w:r>
            <w:r>
              <w:rPr>
                <w:spacing w:val="33"/>
                <w:sz w:val="24"/>
              </w:rPr>
              <w:t xml:space="preserve"> </w:t>
            </w:r>
            <w:r>
              <w:rPr>
                <w:sz w:val="24"/>
              </w:rPr>
              <w:t>физики</w:t>
            </w:r>
            <w:r>
              <w:rPr>
                <w:spacing w:val="33"/>
                <w:sz w:val="24"/>
              </w:rPr>
              <w:t xml:space="preserve"> </w:t>
            </w:r>
            <w:r>
              <w:rPr>
                <w:sz w:val="24"/>
              </w:rPr>
              <w:t>для</w:t>
            </w:r>
            <w:r>
              <w:rPr>
                <w:spacing w:val="34"/>
                <w:sz w:val="24"/>
              </w:rPr>
              <w:t xml:space="preserve"> </w:t>
            </w:r>
            <w:r>
              <w:rPr>
                <w:sz w:val="24"/>
              </w:rPr>
              <w:t>развития</w:t>
            </w:r>
            <w:r>
              <w:rPr>
                <w:spacing w:val="33"/>
                <w:sz w:val="24"/>
              </w:rPr>
              <w:t xml:space="preserve"> </w:t>
            </w:r>
            <w:r>
              <w:rPr>
                <w:sz w:val="24"/>
              </w:rPr>
              <w:t>других</w:t>
            </w:r>
            <w:r>
              <w:rPr>
                <w:spacing w:val="33"/>
                <w:sz w:val="24"/>
              </w:rPr>
              <w:t xml:space="preserve"> </w:t>
            </w:r>
            <w:r>
              <w:rPr>
                <w:sz w:val="24"/>
              </w:rPr>
              <w:t>естественных</w:t>
            </w:r>
            <w:r>
              <w:rPr>
                <w:spacing w:val="34"/>
                <w:sz w:val="24"/>
              </w:rPr>
              <w:t xml:space="preserve"> </w:t>
            </w:r>
            <w:r>
              <w:rPr>
                <w:sz w:val="24"/>
              </w:rPr>
              <w:t>наук,</w:t>
            </w:r>
            <w:r>
              <w:rPr>
                <w:spacing w:val="33"/>
                <w:sz w:val="24"/>
              </w:rPr>
              <w:t xml:space="preserve"> </w:t>
            </w:r>
            <w:r>
              <w:rPr>
                <w:sz w:val="24"/>
              </w:rPr>
              <w:t>техники</w:t>
            </w:r>
            <w:r>
              <w:rPr>
                <w:spacing w:val="33"/>
                <w:sz w:val="24"/>
              </w:rPr>
              <w:t xml:space="preserve"> </w:t>
            </w:r>
            <w:r>
              <w:rPr>
                <w:sz w:val="24"/>
              </w:rPr>
              <w:t>и</w:t>
            </w:r>
            <w:r>
              <w:rPr>
                <w:spacing w:val="-57"/>
                <w:sz w:val="24"/>
              </w:rPr>
              <w:t xml:space="preserve"> </w:t>
            </w:r>
            <w:r>
              <w:rPr>
                <w:sz w:val="24"/>
              </w:rPr>
              <w:t>технологий;</w:t>
            </w:r>
          </w:p>
          <w:p w14:paraId="3AE54665" w14:textId="77777777" w:rsidR="00EF6FDF" w:rsidRDefault="000260A4">
            <w:pPr>
              <w:pStyle w:val="TableParagraph"/>
              <w:numPr>
                <w:ilvl w:val="0"/>
                <w:numId w:val="8"/>
              </w:numPr>
              <w:tabs>
                <w:tab w:val="left" w:pos="828"/>
                <w:tab w:val="left" w:pos="829"/>
              </w:tabs>
              <w:spacing w:before="1"/>
              <w:ind w:right="98"/>
              <w:rPr>
                <w:sz w:val="24"/>
              </w:rPr>
            </w:pPr>
            <w:r>
              <w:rPr>
                <w:sz w:val="24"/>
              </w:rPr>
              <w:t>развитие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сферах</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связанной</w:t>
            </w:r>
            <w:r>
              <w:rPr>
                <w:spacing w:val="1"/>
                <w:sz w:val="24"/>
              </w:rPr>
              <w:t xml:space="preserve"> </w:t>
            </w:r>
            <w:r>
              <w:rPr>
                <w:sz w:val="24"/>
              </w:rPr>
              <w:t>с</w:t>
            </w:r>
            <w:r>
              <w:rPr>
                <w:spacing w:val="-57"/>
                <w:sz w:val="24"/>
              </w:rPr>
              <w:t xml:space="preserve"> </w:t>
            </w:r>
            <w:r>
              <w:rPr>
                <w:sz w:val="24"/>
              </w:rPr>
              <w:t>физикой,</w:t>
            </w:r>
            <w:r>
              <w:rPr>
                <w:spacing w:val="-1"/>
                <w:sz w:val="24"/>
              </w:rPr>
              <w:t xml:space="preserve"> </w:t>
            </w:r>
            <w:r>
              <w:rPr>
                <w:sz w:val="24"/>
              </w:rPr>
              <w:t>подготовка к</w:t>
            </w:r>
            <w:r>
              <w:rPr>
                <w:spacing w:val="1"/>
                <w:sz w:val="24"/>
              </w:rPr>
              <w:t xml:space="preserve"> </w:t>
            </w:r>
            <w:r>
              <w:rPr>
                <w:sz w:val="24"/>
              </w:rPr>
              <w:t>дальнейшему</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этом</w:t>
            </w:r>
            <w:r>
              <w:rPr>
                <w:spacing w:val="-2"/>
                <w:sz w:val="24"/>
              </w:rPr>
              <w:t xml:space="preserve"> </w:t>
            </w:r>
            <w:r>
              <w:rPr>
                <w:sz w:val="24"/>
              </w:rPr>
              <w:t>направлении.</w:t>
            </w:r>
          </w:p>
          <w:p w14:paraId="08CA69C9" w14:textId="77777777" w:rsidR="00EF6FDF" w:rsidRDefault="000260A4">
            <w:pPr>
              <w:pStyle w:val="TableParagraph"/>
              <w:spacing w:line="270" w:lineRule="atLeast"/>
              <w:ind w:left="108" w:right="95"/>
              <w:rPr>
                <w:sz w:val="24"/>
              </w:rPr>
            </w:pPr>
            <w:r>
              <w:rPr>
                <w:sz w:val="24"/>
              </w:rPr>
              <w:t>Данная</w:t>
            </w:r>
            <w:r>
              <w:rPr>
                <w:spacing w:val="-5"/>
                <w:sz w:val="24"/>
              </w:rPr>
              <w:t xml:space="preserve"> </w:t>
            </w:r>
            <w:r>
              <w:rPr>
                <w:sz w:val="24"/>
              </w:rPr>
              <w:t>программа</w:t>
            </w:r>
            <w:r>
              <w:rPr>
                <w:spacing w:val="-3"/>
                <w:sz w:val="24"/>
              </w:rPr>
              <w:t xml:space="preserve"> </w:t>
            </w:r>
            <w:r>
              <w:rPr>
                <w:sz w:val="24"/>
              </w:rPr>
              <w:t>предусматривает</w:t>
            </w:r>
            <w:r>
              <w:rPr>
                <w:spacing w:val="-4"/>
                <w:sz w:val="24"/>
              </w:rPr>
              <w:t xml:space="preserve"> </w:t>
            </w:r>
            <w:r>
              <w:rPr>
                <w:sz w:val="24"/>
              </w:rPr>
              <w:t>изучение</w:t>
            </w:r>
            <w:r>
              <w:rPr>
                <w:spacing w:val="-4"/>
                <w:sz w:val="24"/>
              </w:rPr>
              <w:t xml:space="preserve"> </w:t>
            </w:r>
            <w:r>
              <w:rPr>
                <w:sz w:val="24"/>
              </w:rPr>
              <w:t>физики</w:t>
            </w:r>
            <w:r>
              <w:rPr>
                <w:spacing w:val="-4"/>
                <w:sz w:val="24"/>
              </w:rPr>
              <w:t xml:space="preserve"> </w:t>
            </w:r>
            <w:r>
              <w:rPr>
                <w:sz w:val="24"/>
              </w:rPr>
              <w:t>на</w:t>
            </w:r>
            <w:r>
              <w:rPr>
                <w:spacing w:val="-4"/>
                <w:sz w:val="24"/>
              </w:rPr>
              <w:t xml:space="preserve"> </w:t>
            </w:r>
            <w:r>
              <w:rPr>
                <w:sz w:val="24"/>
              </w:rPr>
              <w:t>базовом</w:t>
            </w:r>
            <w:r>
              <w:rPr>
                <w:spacing w:val="-3"/>
                <w:sz w:val="24"/>
              </w:rPr>
              <w:t xml:space="preserve"> </w:t>
            </w:r>
            <w:r>
              <w:rPr>
                <w:sz w:val="24"/>
              </w:rPr>
              <w:t>уровне</w:t>
            </w:r>
            <w:r>
              <w:rPr>
                <w:spacing w:val="-4"/>
                <w:sz w:val="24"/>
              </w:rPr>
              <w:t xml:space="preserve"> </w:t>
            </w:r>
            <w:r>
              <w:rPr>
                <w:sz w:val="24"/>
              </w:rPr>
              <w:t>в</w:t>
            </w:r>
            <w:r>
              <w:rPr>
                <w:spacing w:val="-5"/>
                <w:sz w:val="24"/>
              </w:rPr>
              <w:t xml:space="preserve"> </w:t>
            </w:r>
            <w:r>
              <w:rPr>
                <w:sz w:val="24"/>
              </w:rPr>
              <w:t>объёме</w:t>
            </w:r>
            <w:r>
              <w:rPr>
                <w:spacing w:val="-3"/>
                <w:sz w:val="24"/>
              </w:rPr>
              <w:t xml:space="preserve"> </w:t>
            </w:r>
            <w:r>
              <w:rPr>
                <w:sz w:val="24"/>
              </w:rPr>
              <w:t>238</w:t>
            </w:r>
            <w:r>
              <w:rPr>
                <w:spacing w:val="-4"/>
                <w:sz w:val="24"/>
              </w:rPr>
              <w:t xml:space="preserve"> </w:t>
            </w:r>
            <w:r>
              <w:rPr>
                <w:sz w:val="24"/>
              </w:rPr>
              <w:t>часов</w:t>
            </w:r>
            <w:r>
              <w:rPr>
                <w:spacing w:val="-4"/>
                <w:sz w:val="24"/>
              </w:rPr>
              <w:t xml:space="preserve"> </w:t>
            </w:r>
            <w:r>
              <w:rPr>
                <w:sz w:val="24"/>
              </w:rPr>
              <w:t>за</w:t>
            </w:r>
            <w:r>
              <w:rPr>
                <w:spacing w:val="-3"/>
                <w:sz w:val="24"/>
              </w:rPr>
              <w:t xml:space="preserve"> </w:t>
            </w:r>
            <w:r>
              <w:rPr>
                <w:sz w:val="24"/>
              </w:rPr>
              <w:t>три</w:t>
            </w:r>
            <w:r>
              <w:rPr>
                <w:spacing w:val="-5"/>
                <w:sz w:val="24"/>
              </w:rPr>
              <w:t xml:space="preserve"> </w:t>
            </w:r>
            <w:r>
              <w:rPr>
                <w:sz w:val="24"/>
              </w:rPr>
              <w:t>года</w:t>
            </w:r>
            <w:r>
              <w:rPr>
                <w:spacing w:val="-3"/>
                <w:sz w:val="24"/>
              </w:rPr>
              <w:t xml:space="preserve"> </w:t>
            </w:r>
            <w:r>
              <w:rPr>
                <w:sz w:val="24"/>
              </w:rPr>
              <w:t>обучения</w:t>
            </w:r>
            <w:r>
              <w:rPr>
                <w:spacing w:val="-57"/>
                <w:sz w:val="24"/>
              </w:rPr>
              <w:t xml:space="preserve"> </w:t>
            </w:r>
            <w:r>
              <w:rPr>
                <w:sz w:val="24"/>
              </w:rPr>
              <w:t>по</w:t>
            </w:r>
            <w:r>
              <w:rPr>
                <w:spacing w:val="-2"/>
                <w:sz w:val="24"/>
              </w:rPr>
              <w:t xml:space="preserve"> </w:t>
            </w:r>
            <w:r>
              <w:rPr>
                <w:sz w:val="24"/>
              </w:rPr>
              <w:t>2 ч 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Pr>
                <w:sz w:val="24"/>
              </w:rPr>
              <w:t>7 и</w:t>
            </w:r>
            <w:r>
              <w:rPr>
                <w:spacing w:val="-1"/>
                <w:sz w:val="24"/>
              </w:rPr>
              <w:t xml:space="preserve"> </w:t>
            </w:r>
            <w:r>
              <w:rPr>
                <w:sz w:val="24"/>
              </w:rPr>
              <w:t>8 классах</w:t>
            </w:r>
            <w:r>
              <w:rPr>
                <w:spacing w:val="-1"/>
                <w:sz w:val="24"/>
              </w:rPr>
              <w:t xml:space="preserve"> </w:t>
            </w:r>
            <w:r>
              <w:rPr>
                <w:sz w:val="24"/>
              </w:rPr>
              <w:t>и</w:t>
            </w:r>
            <w:r>
              <w:rPr>
                <w:spacing w:val="-1"/>
                <w:sz w:val="24"/>
              </w:rPr>
              <w:t xml:space="preserve"> </w:t>
            </w:r>
            <w:r>
              <w:rPr>
                <w:sz w:val="24"/>
              </w:rPr>
              <w:t>по 3 ч в</w:t>
            </w:r>
            <w:r>
              <w:rPr>
                <w:spacing w:val="-1"/>
                <w:sz w:val="24"/>
              </w:rPr>
              <w:t xml:space="preserve"> </w:t>
            </w:r>
            <w:r>
              <w:rPr>
                <w:sz w:val="24"/>
              </w:rPr>
              <w:t>неделю</w:t>
            </w:r>
            <w:r>
              <w:rPr>
                <w:spacing w:val="-1"/>
                <w:sz w:val="24"/>
              </w:rPr>
              <w:t xml:space="preserve"> </w:t>
            </w:r>
            <w:r>
              <w:rPr>
                <w:sz w:val="24"/>
              </w:rPr>
              <w:t>в</w:t>
            </w:r>
            <w:r>
              <w:rPr>
                <w:spacing w:val="-2"/>
                <w:sz w:val="24"/>
              </w:rPr>
              <w:t xml:space="preserve"> </w:t>
            </w:r>
            <w:r>
              <w:rPr>
                <w:sz w:val="24"/>
              </w:rPr>
              <w:t>9 классе.</w:t>
            </w:r>
          </w:p>
        </w:tc>
      </w:tr>
      <w:tr w:rsidR="00EF6FDF" w14:paraId="4165B84D" w14:textId="77777777">
        <w:trPr>
          <w:trHeight w:val="2483"/>
        </w:trPr>
        <w:tc>
          <w:tcPr>
            <w:tcW w:w="2550" w:type="dxa"/>
          </w:tcPr>
          <w:p w14:paraId="022076C1" w14:textId="77777777" w:rsidR="00EF6FDF" w:rsidRDefault="00EF6FDF">
            <w:pPr>
              <w:pStyle w:val="TableParagraph"/>
              <w:rPr>
                <w:b/>
                <w:sz w:val="26"/>
              </w:rPr>
            </w:pPr>
          </w:p>
          <w:p w14:paraId="32786E3B" w14:textId="77777777" w:rsidR="00EF6FDF" w:rsidRDefault="00EF6FDF">
            <w:pPr>
              <w:pStyle w:val="TableParagraph"/>
              <w:rPr>
                <w:b/>
                <w:sz w:val="26"/>
              </w:rPr>
            </w:pPr>
          </w:p>
          <w:p w14:paraId="5129960A" w14:textId="77777777" w:rsidR="00EF6FDF" w:rsidRDefault="00EF6FDF">
            <w:pPr>
              <w:pStyle w:val="TableParagraph"/>
              <w:rPr>
                <w:b/>
                <w:sz w:val="26"/>
              </w:rPr>
            </w:pPr>
          </w:p>
          <w:p w14:paraId="436DEED9" w14:textId="77777777" w:rsidR="00EF6FDF" w:rsidRDefault="000260A4">
            <w:pPr>
              <w:pStyle w:val="TableParagraph"/>
              <w:spacing w:before="207"/>
              <w:ind w:left="180" w:right="171"/>
              <w:jc w:val="center"/>
              <w:rPr>
                <w:b/>
                <w:sz w:val="24"/>
              </w:rPr>
            </w:pPr>
            <w:r>
              <w:rPr>
                <w:b/>
                <w:sz w:val="24"/>
              </w:rPr>
              <w:t>Химия</w:t>
            </w:r>
          </w:p>
        </w:tc>
        <w:tc>
          <w:tcPr>
            <w:tcW w:w="11880" w:type="dxa"/>
          </w:tcPr>
          <w:p w14:paraId="6B70E647" w14:textId="77777777" w:rsidR="00EF6FDF" w:rsidRDefault="000260A4">
            <w:pPr>
              <w:pStyle w:val="TableParagraph"/>
              <w:ind w:left="108" w:right="96"/>
              <w:jc w:val="both"/>
              <w:rPr>
                <w:sz w:val="24"/>
              </w:rPr>
            </w:pPr>
            <w:r>
              <w:rPr>
                <w:sz w:val="24"/>
              </w:rPr>
              <w:t>Рабочая программа по химии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распределённых</w:t>
            </w:r>
            <w:r>
              <w:rPr>
                <w:spacing w:val="1"/>
                <w:sz w:val="24"/>
              </w:rPr>
              <w:t xml:space="preserve"> </w:t>
            </w:r>
            <w:r>
              <w:rPr>
                <w:sz w:val="24"/>
              </w:rPr>
              <w:t>по</w:t>
            </w:r>
            <w:r>
              <w:rPr>
                <w:spacing w:val="1"/>
                <w:sz w:val="24"/>
              </w:rPr>
              <w:t xml:space="preserve"> </w:t>
            </w:r>
            <w:r>
              <w:rPr>
                <w:sz w:val="24"/>
              </w:rPr>
              <w:t>классам</w:t>
            </w:r>
            <w:r>
              <w:rPr>
                <w:spacing w:val="1"/>
                <w:sz w:val="24"/>
              </w:rPr>
              <w:t xml:space="preserve"> </w:t>
            </w:r>
            <w:r>
              <w:rPr>
                <w:sz w:val="24"/>
              </w:rPr>
              <w:t>проверяемых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элементов</w:t>
            </w:r>
            <w:r>
              <w:rPr>
                <w:spacing w:val="1"/>
                <w:sz w:val="24"/>
              </w:rPr>
              <w:t xml:space="preserve"> </w:t>
            </w:r>
            <w:r>
              <w:rPr>
                <w:sz w:val="24"/>
              </w:rPr>
              <w:t>содержания,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Универсальном</w:t>
            </w:r>
            <w:r>
              <w:rPr>
                <w:spacing w:val="1"/>
                <w:sz w:val="24"/>
              </w:rPr>
              <w:t xml:space="preserve"> </w:t>
            </w:r>
            <w:r>
              <w:rPr>
                <w:sz w:val="24"/>
              </w:rPr>
              <w:t>кодификаторе по химии, а также на основ е федеральной рабочей программы воспитания обучающихся при</w:t>
            </w:r>
            <w:r>
              <w:rPr>
                <w:spacing w:val="1"/>
                <w:sz w:val="24"/>
              </w:rPr>
              <w:t xml:space="preserve"> </w:t>
            </w:r>
            <w:r>
              <w:rPr>
                <w:sz w:val="24"/>
              </w:rPr>
              <w:t>получении основного общего образования и с у чётом Концепции преподавания учебного предмета «Химия» в</w:t>
            </w:r>
            <w:r>
              <w:rPr>
                <w:spacing w:val="1"/>
                <w:sz w:val="24"/>
              </w:rPr>
              <w:t xml:space="preserve"> </w:t>
            </w:r>
            <w:r>
              <w:rPr>
                <w:sz w:val="24"/>
              </w:rPr>
              <w:t>образовательных</w:t>
            </w:r>
            <w:r>
              <w:rPr>
                <w:spacing w:val="58"/>
                <w:sz w:val="24"/>
              </w:rPr>
              <w:t xml:space="preserve"> </w:t>
            </w:r>
            <w:r>
              <w:rPr>
                <w:sz w:val="24"/>
              </w:rPr>
              <w:t>организациях</w:t>
            </w:r>
            <w:r>
              <w:rPr>
                <w:spacing w:val="59"/>
                <w:sz w:val="24"/>
              </w:rPr>
              <w:t xml:space="preserve"> </w:t>
            </w:r>
            <w:r>
              <w:rPr>
                <w:sz w:val="24"/>
              </w:rPr>
              <w:t>Российской</w:t>
            </w:r>
            <w:r>
              <w:rPr>
                <w:spacing w:val="59"/>
                <w:sz w:val="24"/>
              </w:rPr>
              <w:t xml:space="preserve"> </w:t>
            </w:r>
            <w:r>
              <w:rPr>
                <w:sz w:val="24"/>
              </w:rPr>
              <w:t>Федерации,</w:t>
            </w:r>
            <w:r>
              <w:rPr>
                <w:spacing w:val="59"/>
                <w:sz w:val="24"/>
              </w:rPr>
              <w:t xml:space="preserve"> </w:t>
            </w:r>
            <w:r>
              <w:rPr>
                <w:sz w:val="24"/>
              </w:rPr>
              <w:t>реализующих</w:t>
            </w:r>
            <w:r>
              <w:rPr>
                <w:spacing w:val="59"/>
                <w:sz w:val="24"/>
              </w:rPr>
              <w:t xml:space="preserve"> </w:t>
            </w:r>
            <w:r>
              <w:rPr>
                <w:sz w:val="24"/>
              </w:rPr>
              <w:t>основные</w:t>
            </w:r>
            <w:r>
              <w:rPr>
                <w:spacing w:val="59"/>
                <w:sz w:val="24"/>
              </w:rPr>
              <w:t xml:space="preserve"> </w:t>
            </w:r>
            <w:r>
              <w:rPr>
                <w:sz w:val="24"/>
              </w:rPr>
              <w:t>общеобразовательные</w:t>
            </w:r>
          </w:p>
          <w:p w14:paraId="653F1DC3" w14:textId="56F64B2C" w:rsidR="00EF6FDF" w:rsidRDefault="000260A4" w:rsidP="000260A4">
            <w:pPr>
              <w:pStyle w:val="TableParagraph"/>
              <w:spacing w:line="255" w:lineRule="exact"/>
              <w:ind w:left="108"/>
              <w:jc w:val="both"/>
              <w:rPr>
                <w:sz w:val="24"/>
              </w:rPr>
            </w:pPr>
            <w:r>
              <w:rPr>
                <w:sz w:val="24"/>
              </w:rPr>
              <w:t>Программы</w:t>
            </w:r>
            <w:r>
              <w:rPr>
                <w:spacing w:val="-6"/>
                <w:sz w:val="24"/>
              </w:rPr>
              <w:t>.</w:t>
            </w:r>
          </w:p>
        </w:tc>
      </w:tr>
      <w:tr w:rsidR="00EF6FDF" w14:paraId="70F0BC1B" w14:textId="77777777">
        <w:trPr>
          <w:trHeight w:val="4142"/>
        </w:trPr>
        <w:tc>
          <w:tcPr>
            <w:tcW w:w="2550" w:type="dxa"/>
          </w:tcPr>
          <w:p w14:paraId="765C427A" w14:textId="77777777" w:rsidR="00EF6FDF" w:rsidRDefault="00EF6FDF">
            <w:pPr>
              <w:pStyle w:val="TableParagraph"/>
              <w:rPr>
                <w:b/>
                <w:sz w:val="26"/>
              </w:rPr>
            </w:pPr>
          </w:p>
          <w:p w14:paraId="4C6F40B9" w14:textId="77777777" w:rsidR="00EF6FDF" w:rsidRDefault="00EF6FDF">
            <w:pPr>
              <w:pStyle w:val="TableParagraph"/>
              <w:rPr>
                <w:b/>
                <w:sz w:val="26"/>
              </w:rPr>
            </w:pPr>
          </w:p>
          <w:p w14:paraId="6312E387" w14:textId="77777777" w:rsidR="00EF6FDF" w:rsidRDefault="00EF6FDF">
            <w:pPr>
              <w:pStyle w:val="TableParagraph"/>
              <w:rPr>
                <w:b/>
                <w:sz w:val="26"/>
              </w:rPr>
            </w:pPr>
          </w:p>
          <w:p w14:paraId="66AFA894" w14:textId="77777777" w:rsidR="00EF6FDF" w:rsidRDefault="00EF6FDF">
            <w:pPr>
              <w:pStyle w:val="TableParagraph"/>
              <w:rPr>
                <w:b/>
                <w:sz w:val="26"/>
              </w:rPr>
            </w:pPr>
          </w:p>
          <w:p w14:paraId="7BE31D3D" w14:textId="77777777" w:rsidR="00EF6FDF" w:rsidRDefault="00EF6FDF">
            <w:pPr>
              <w:pStyle w:val="TableParagraph"/>
              <w:rPr>
                <w:b/>
                <w:sz w:val="26"/>
              </w:rPr>
            </w:pPr>
          </w:p>
          <w:p w14:paraId="52E5A771" w14:textId="77777777" w:rsidR="00EF6FDF" w:rsidRDefault="00EF6FDF">
            <w:pPr>
              <w:pStyle w:val="TableParagraph"/>
              <w:spacing w:before="1"/>
              <w:rPr>
                <w:b/>
                <w:sz w:val="38"/>
              </w:rPr>
            </w:pPr>
          </w:p>
          <w:p w14:paraId="4F5584AC" w14:textId="77777777" w:rsidR="00EF6FDF" w:rsidRDefault="000260A4">
            <w:pPr>
              <w:pStyle w:val="TableParagraph"/>
              <w:spacing w:before="1"/>
              <w:ind w:left="180" w:right="171"/>
              <w:jc w:val="center"/>
              <w:rPr>
                <w:b/>
                <w:sz w:val="24"/>
              </w:rPr>
            </w:pPr>
            <w:r>
              <w:rPr>
                <w:b/>
                <w:sz w:val="24"/>
              </w:rPr>
              <w:t>Музыка</w:t>
            </w:r>
          </w:p>
        </w:tc>
        <w:tc>
          <w:tcPr>
            <w:tcW w:w="11880" w:type="dxa"/>
          </w:tcPr>
          <w:p w14:paraId="1ECFA689" w14:textId="77777777" w:rsidR="00EF6FDF" w:rsidRDefault="000260A4">
            <w:pPr>
              <w:pStyle w:val="TableParagraph"/>
              <w:ind w:left="108" w:right="97"/>
              <w:jc w:val="both"/>
              <w:rPr>
                <w:sz w:val="24"/>
              </w:rPr>
            </w:pPr>
            <w:r>
              <w:rPr>
                <w:sz w:val="24"/>
              </w:rPr>
              <w:t>Рабочая программа по предмету «Музыка» на уровне основного общего образования составлена на основе</w:t>
            </w:r>
            <w:r>
              <w:rPr>
                <w:spacing w:val="1"/>
                <w:sz w:val="24"/>
              </w:rPr>
              <w:t xml:space="preserve"> </w:t>
            </w:r>
            <w:r>
              <w:rPr>
                <w:sz w:val="24"/>
              </w:rPr>
              <w:t>Требований к результатам освоения программы основного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 стандарте основного общего</w:t>
            </w:r>
            <w:r>
              <w:rPr>
                <w:spacing w:val="-1"/>
                <w:sz w:val="24"/>
              </w:rPr>
              <w:t xml:space="preserve"> </w:t>
            </w:r>
            <w:r>
              <w:rPr>
                <w:sz w:val="24"/>
              </w:rPr>
              <w:t>образования, с учётом:</w:t>
            </w:r>
          </w:p>
          <w:p w14:paraId="1F348666" w14:textId="77777777" w:rsidR="00EF6FDF" w:rsidRDefault="000260A4">
            <w:pPr>
              <w:pStyle w:val="TableParagraph"/>
              <w:numPr>
                <w:ilvl w:val="0"/>
                <w:numId w:val="7"/>
              </w:numPr>
              <w:tabs>
                <w:tab w:val="left" w:pos="829"/>
              </w:tabs>
              <w:ind w:right="98"/>
              <w:jc w:val="both"/>
              <w:rPr>
                <w:sz w:val="24"/>
              </w:rPr>
            </w:pPr>
            <w:r>
              <w:rPr>
                <w:sz w:val="24"/>
              </w:rPr>
              <w:t>распределённых по модулям проверяемых требований к результатам освоения основной образовательной</w:t>
            </w:r>
            <w:r>
              <w:rPr>
                <w:spacing w:val="1"/>
                <w:sz w:val="24"/>
              </w:rPr>
              <w:t xml:space="preserve"> </w:t>
            </w:r>
            <w:r>
              <w:rPr>
                <w:sz w:val="24"/>
              </w:rPr>
              <w:t>программы</w:t>
            </w:r>
            <w:r>
              <w:rPr>
                <w:spacing w:val="-3"/>
                <w:sz w:val="24"/>
              </w:rPr>
              <w:t xml:space="preserve"> </w:t>
            </w:r>
            <w:r>
              <w:rPr>
                <w:sz w:val="24"/>
              </w:rPr>
              <w:t>основного общего образования</w:t>
            </w:r>
            <w:r>
              <w:rPr>
                <w:spacing w:val="-1"/>
                <w:sz w:val="24"/>
              </w:rPr>
              <w:t xml:space="preserve"> </w:t>
            </w:r>
            <w:r>
              <w:rPr>
                <w:sz w:val="24"/>
              </w:rPr>
              <w:t>по</w:t>
            </w:r>
            <w:r>
              <w:rPr>
                <w:spacing w:val="-1"/>
                <w:sz w:val="24"/>
              </w:rPr>
              <w:t xml:space="preserve"> </w:t>
            </w:r>
            <w:r>
              <w:rPr>
                <w:sz w:val="24"/>
              </w:rPr>
              <w:t>предмету «Музыка»;</w:t>
            </w:r>
          </w:p>
          <w:p w14:paraId="3D14CC79" w14:textId="77777777" w:rsidR="00EF6FDF" w:rsidRDefault="000260A4">
            <w:pPr>
              <w:pStyle w:val="TableParagraph"/>
              <w:numPr>
                <w:ilvl w:val="0"/>
                <w:numId w:val="7"/>
              </w:numPr>
              <w:tabs>
                <w:tab w:val="left" w:pos="829"/>
              </w:tabs>
              <w:spacing w:before="2"/>
              <w:ind w:hanging="361"/>
              <w:jc w:val="both"/>
              <w:rPr>
                <w:sz w:val="24"/>
              </w:rPr>
            </w:pPr>
            <w:r>
              <w:rPr>
                <w:sz w:val="24"/>
              </w:rPr>
              <w:t>федеральной</w:t>
            </w:r>
            <w:r>
              <w:rPr>
                <w:spacing w:val="-5"/>
                <w:sz w:val="24"/>
              </w:rPr>
              <w:t xml:space="preserve"> </w:t>
            </w:r>
            <w:r>
              <w:rPr>
                <w:sz w:val="24"/>
              </w:rPr>
              <w:t>программы</w:t>
            </w:r>
            <w:r>
              <w:rPr>
                <w:spacing w:val="-6"/>
                <w:sz w:val="24"/>
              </w:rPr>
              <w:t xml:space="preserve"> </w:t>
            </w:r>
            <w:r>
              <w:rPr>
                <w:sz w:val="24"/>
              </w:rPr>
              <w:t>воспитания.</w:t>
            </w:r>
          </w:p>
          <w:p w14:paraId="13063A21" w14:textId="6A236DE3" w:rsidR="00EF6FDF" w:rsidRDefault="000260A4" w:rsidP="000260A4">
            <w:pPr>
              <w:pStyle w:val="TableParagraph"/>
              <w:spacing w:before="1"/>
              <w:ind w:left="108" w:right="95"/>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музыке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разработана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pacing w:val="-1"/>
                <w:sz w:val="24"/>
              </w:rPr>
              <w:t>примерной</w:t>
            </w:r>
            <w:r>
              <w:rPr>
                <w:spacing w:val="-15"/>
                <w:sz w:val="24"/>
              </w:rPr>
              <w:t xml:space="preserve"> </w:t>
            </w:r>
            <w:r>
              <w:rPr>
                <w:spacing w:val="-1"/>
                <w:sz w:val="24"/>
              </w:rPr>
              <w:t>программы</w:t>
            </w:r>
            <w:r>
              <w:rPr>
                <w:spacing w:val="-17"/>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3"/>
                <w:sz w:val="24"/>
              </w:rPr>
              <w:t xml:space="preserve"> </w:t>
            </w:r>
            <w:r>
              <w:rPr>
                <w:sz w:val="24"/>
              </w:rPr>
              <w:t>разработана</w:t>
            </w:r>
            <w:r>
              <w:rPr>
                <w:spacing w:val="-14"/>
                <w:sz w:val="24"/>
              </w:rPr>
              <w:t xml:space="preserve"> </w:t>
            </w:r>
            <w:r>
              <w:rPr>
                <w:sz w:val="24"/>
              </w:rPr>
              <w:t>на</w:t>
            </w:r>
            <w:r>
              <w:rPr>
                <w:spacing w:val="-16"/>
                <w:sz w:val="24"/>
              </w:rPr>
              <w:t xml:space="preserve"> </w:t>
            </w:r>
            <w:r>
              <w:rPr>
                <w:sz w:val="24"/>
              </w:rPr>
              <w:t>основе</w:t>
            </w:r>
            <w:r>
              <w:rPr>
                <w:spacing w:val="-15"/>
                <w:sz w:val="24"/>
              </w:rPr>
              <w:t xml:space="preserve"> </w:t>
            </w:r>
            <w:r>
              <w:rPr>
                <w:sz w:val="24"/>
              </w:rPr>
              <w:t>рабочей</w:t>
            </w:r>
            <w:r>
              <w:rPr>
                <w:spacing w:val="-13"/>
                <w:sz w:val="24"/>
              </w:rPr>
              <w:t xml:space="preserve"> </w:t>
            </w:r>
            <w:r>
              <w:rPr>
                <w:sz w:val="24"/>
              </w:rPr>
              <w:t>программы</w:t>
            </w:r>
            <w:r>
              <w:rPr>
                <w:spacing w:val="-15"/>
                <w:sz w:val="24"/>
              </w:rPr>
              <w:t xml:space="preserve"> </w:t>
            </w:r>
            <w:r>
              <w:rPr>
                <w:sz w:val="24"/>
              </w:rPr>
              <w:t>ООО</w:t>
            </w:r>
            <w:r>
              <w:rPr>
                <w:spacing w:val="-15"/>
                <w:sz w:val="24"/>
              </w:rPr>
              <w:t xml:space="preserve"> </w:t>
            </w:r>
            <w:r>
              <w:rPr>
                <w:sz w:val="24"/>
              </w:rPr>
              <w:t>по</w:t>
            </w:r>
            <w:r>
              <w:rPr>
                <w:spacing w:val="-15"/>
                <w:sz w:val="24"/>
              </w:rPr>
              <w:t xml:space="preserve"> </w:t>
            </w:r>
            <w:r>
              <w:rPr>
                <w:sz w:val="24"/>
              </w:rPr>
              <w:t>музыке</w:t>
            </w:r>
            <w:r>
              <w:rPr>
                <w:spacing w:val="-57"/>
                <w:sz w:val="24"/>
              </w:rPr>
              <w:t xml:space="preserve"> </w:t>
            </w:r>
            <w:r>
              <w:rPr>
                <w:sz w:val="24"/>
              </w:rPr>
              <w:t xml:space="preserve">Целью реализации программы является воспитание музыкальной </w:t>
            </w:r>
            <w:proofErr w:type="gramStart"/>
            <w:r>
              <w:rPr>
                <w:sz w:val="24"/>
              </w:rPr>
              <w:t>культуры</w:t>
            </w:r>
            <w:proofErr w:type="gramEnd"/>
            <w:r>
              <w:rPr>
                <w:sz w:val="24"/>
              </w:rPr>
              <w:t xml:space="preserve"> как части всей духовной культуры</w:t>
            </w:r>
            <w:r>
              <w:rPr>
                <w:spacing w:val="1"/>
                <w:sz w:val="24"/>
              </w:rPr>
              <w:t xml:space="preserve"> </w:t>
            </w:r>
            <w:r>
              <w:rPr>
                <w:sz w:val="24"/>
              </w:rPr>
              <w:t>обучающихся.</w:t>
            </w:r>
            <w:r>
              <w:rPr>
                <w:spacing w:val="6"/>
                <w:sz w:val="24"/>
              </w:rPr>
              <w:t xml:space="preserve"> </w:t>
            </w:r>
            <w:r>
              <w:rPr>
                <w:sz w:val="24"/>
              </w:rPr>
              <w:t>Основным</w:t>
            </w:r>
            <w:r>
              <w:rPr>
                <w:spacing w:val="7"/>
                <w:sz w:val="24"/>
              </w:rPr>
              <w:t xml:space="preserve"> </w:t>
            </w:r>
            <w:r>
              <w:rPr>
                <w:sz w:val="24"/>
              </w:rPr>
              <w:t>содержанием</w:t>
            </w:r>
            <w:r>
              <w:rPr>
                <w:spacing w:val="8"/>
                <w:sz w:val="24"/>
              </w:rPr>
              <w:t xml:space="preserve"> </w:t>
            </w:r>
            <w:r>
              <w:rPr>
                <w:sz w:val="24"/>
              </w:rPr>
              <w:t>музыкального</w:t>
            </w:r>
            <w:r>
              <w:rPr>
                <w:spacing w:val="6"/>
                <w:sz w:val="24"/>
              </w:rPr>
              <w:t xml:space="preserve"> </w:t>
            </w:r>
            <w:r>
              <w:rPr>
                <w:sz w:val="24"/>
              </w:rPr>
              <w:t>обучения</w:t>
            </w:r>
            <w:r>
              <w:rPr>
                <w:spacing w:val="7"/>
                <w:sz w:val="24"/>
              </w:rPr>
              <w:t xml:space="preserve"> </w:t>
            </w:r>
            <w:r>
              <w:rPr>
                <w:sz w:val="24"/>
              </w:rPr>
              <w:t>и</w:t>
            </w:r>
            <w:r>
              <w:rPr>
                <w:spacing w:val="7"/>
                <w:sz w:val="24"/>
              </w:rPr>
              <w:t xml:space="preserve"> </w:t>
            </w:r>
            <w:r>
              <w:rPr>
                <w:sz w:val="24"/>
              </w:rPr>
              <w:t>воспитания</w:t>
            </w:r>
            <w:r>
              <w:rPr>
                <w:spacing w:val="7"/>
                <w:sz w:val="24"/>
              </w:rPr>
              <w:t xml:space="preserve"> </w:t>
            </w:r>
            <w:r>
              <w:rPr>
                <w:sz w:val="24"/>
              </w:rPr>
              <w:t>является</w:t>
            </w:r>
            <w:r>
              <w:rPr>
                <w:spacing w:val="7"/>
                <w:sz w:val="24"/>
              </w:rPr>
              <w:t xml:space="preserve"> </w:t>
            </w:r>
            <w:r>
              <w:rPr>
                <w:sz w:val="24"/>
              </w:rPr>
              <w:t>эстетическое</w:t>
            </w:r>
            <w:r>
              <w:rPr>
                <w:spacing w:val="8"/>
                <w:sz w:val="24"/>
              </w:rPr>
              <w:t xml:space="preserve"> </w:t>
            </w:r>
            <w:r>
              <w:rPr>
                <w:sz w:val="24"/>
              </w:rPr>
              <w:t>восприятие</w:t>
            </w:r>
          </w:p>
        </w:tc>
      </w:tr>
    </w:tbl>
    <w:p w14:paraId="5E6D59E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2B9C0E07" w14:textId="77777777">
        <w:trPr>
          <w:trHeight w:val="3040"/>
        </w:trPr>
        <w:tc>
          <w:tcPr>
            <w:tcW w:w="2550" w:type="dxa"/>
          </w:tcPr>
          <w:p w14:paraId="241E1988" w14:textId="77777777" w:rsidR="00EF6FDF" w:rsidRDefault="00EF6FDF">
            <w:pPr>
              <w:pStyle w:val="TableParagraph"/>
              <w:rPr>
                <w:sz w:val="24"/>
              </w:rPr>
            </w:pPr>
          </w:p>
        </w:tc>
        <w:tc>
          <w:tcPr>
            <w:tcW w:w="11880" w:type="dxa"/>
          </w:tcPr>
          <w:p w14:paraId="31C6357F" w14:textId="77777777" w:rsidR="00EF6FDF" w:rsidRDefault="000260A4">
            <w:pPr>
              <w:pStyle w:val="TableParagraph"/>
              <w:ind w:left="108" w:right="96"/>
              <w:jc w:val="both"/>
              <w:rPr>
                <w:sz w:val="24"/>
              </w:rPr>
            </w:pPr>
            <w:r>
              <w:rPr>
                <w:sz w:val="24"/>
              </w:rPr>
              <w:t>искусства, постижение мира через его переживание, самовыражение через творчество. Содержание рабочей</w:t>
            </w:r>
            <w:r>
              <w:rPr>
                <w:spacing w:val="1"/>
                <w:sz w:val="24"/>
              </w:rPr>
              <w:t xml:space="preserve"> </w:t>
            </w:r>
            <w:r>
              <w:rPr>
                <w:sz w:val="24"/>
              </w:rPr>
              <w:t>программы учебного предмета «Музыка» на ступени основного общего образования предусматривает изучение</w:t>
            </w:r>
            <w:r>
              <w:rPr>
                <w:spacing w:val="1"/>
                <w:sz w:val="24"/>
              </w:rPr>
              <w:t xml:space="preserve"> </w:t>
            </w:r>
            <w:r>
              <w:rPr>
                <w:sz w:val="24"/>
              </w:rPr>
              <w:t>программного материала по нескольким модулям: «Музыка моего края», «Народное музыкальное творчество</w:t>
            </w:r>
            <w:r>
              <w:rPr>
                <w:spacing w:val="1"/>
                <w:sz w:val="24"/>
              </w:rPr>
              <w:t xml:space="preserve"> </w:t>
            </w:r>
            <w:r>
              <w:rPr>
                <w:sz w:val="24"/>
              </w:rPr>
              <w:t>России»,</w:t>
            </w:r>
            <w:r>
              <w:rPr>
                <w:spacing w:val="-14"/>
                <w:sz w:val="24"/>
              </w:rPr>
              <w:t xml:space="preserve"> </w:t>
            </w:r>
            <w:r>
              <w:rPr>
                <w:sz w:val="24"/>
              </w:rPr>
              <w:t>«Музыка</w:t>
            </w:r>
            <w:r>
              <w:rPr>
                <w:spacing w:val="-15"/>
                <w:sz w:val="24"/>
              </w:rPr>
              <w:t xml:space="preserve"> </w:t>
            </w:r>
            <w:r>
              <w:rPr>
                <w:sz w:val="24"/>
              </w:rPr>
              <w:t>народов</w:t>
            </w:r>
            <w:r>
              <w:rPr>
                <w:spacing w:val="-15"/>
                <w:sz w:val="24"/>
              </w:rPr>
              <w:t xml:space="preserve"> </w:t>
            </w:r>
            <w:r>
              <w:rPr>
                <w:sz w:val="24"/>
              </w:rPr>
              <w:t>мира»,</w:t>
            </w:r>
            <w:r>
              <w:rPr>
                <w:spacing w:val="-14"/>
                <w:sz w:val="24"/>
              </w:rPr>
              <w:t xml:space="preserve"> </w:t>
            </w:r>
            <w:r>
              <w:rPr>
                <w:sz w:val="24"/>
              </w:rPr>
              <w:t>«Европейская</w:t>
            </w:r>
            <w:r>
              <w:rPr>
                <w:spacing w:val="-14"/>
                <w:sz w:val="24"/>
              </w:rPr>
              <w:t xml:space="preserve"> </w:t>
            </w:r>
            <w:r>
              <w:rPr>
                <w:sz w:val="24"/>
              </w:rPr>
              <w:t>классическая</w:t>
            </w:r>
            <w:r>
              <w:rPr>
                <w:spacing w:val="-14"/>
                <w:sz w:val="24"/>
              </w:rPr>
              <w:t xml:space="preserve"> </w:t>
            </w:r>
            <w:r>
              <w:rPr>
                <w:sz w:val="24"/>
              </w:rPr>
              <w:t>музыка»,</w:t>
            </w:r>
            <w:r>
              <w:rPr>
                <w:spacing w:val="32"/>
                <w:sz w:val="24"/>
              </w:rPr>
              <w:t xml:space="preserve"> </w:t>
            </w:r>
            <w:r>
              <w:rPr>
                <w:sz w:val="24"/>
              </w:rPr>
              <w:t>«Русская</w:t>
            </w:r>
            <w:r>
              <w:rPr>
                <w:spacing w:val="-14"/>
                <w:sz w:val="24"/>
              </w:rPr>
              <w:t xml:space="preserve"> </w:t>
            </w:r>
            <w:r>
              <w:rPr>
                <w:sz w:val="24"/>
              </w:rPr>
              <w:t>классическая</w:t>
            </w:r>
            <w:r>
              <w:rPr>
                <w:spacing w:val="-15"/>
                <w:sz w:val="24"/>
              </w:rPr>
              <w:t xml:space="preserve"> </w:t>
            </w:r>
            <w:r>
              <w:rPr>
                <w:sz w:val="24"/>
              </w:rPr>
              <w:t>музыка»,</w:t>
            </w:r>
            <w:r>
              <w:rPr>
                <w:spacing w:val="-14"/>
                <w:sz w:val="24"/>
              </w:rPr>
              <w:t xml:space="preserve"> </w:t>
            </w:r>
            <w:r>
              <w:rPr>
                <w:sz w:val="24"/>
              </w:rPr>
              <w:t>«Истоки</w:t>
            </w:r>
            <w:r>
              <w:rPr>
                <w:spacing w:val="-58"/>
                <w:sz w:val="24"/>
              </w:rPr>
              <w:t xml:space="preserve"> </w:t>
            </w:r>
            <w:r>
              <w:rPr>
                <w:sz w:val="24"/>
              </w:rPr>
              <w:t>и</w:t>
            </w:r>
            <w:r>
              <w:rPr>
                <w:spacing w:val="28"/>
                <w:sz w:val="24"/>
              </w:rPr>
              <w:t xml:space="preserve"> </w:t>
            </w:r>
            <w:r>
              <w:rPr>
                <w:sz w:val="24"/>
              </w:rPr>
              <w:t>образы</w:t>
            </w:r>
            <w:r>
              <w:rPr>
                <w:spacing w:val="29"/>
                <w:sz w:val="24"/>
              </w:rPr>
              <w:t xml:space="preserve"> </w:t>
            </w:r>
            <w:r>
              <w:rPr>
                <w:sz w:val="24"/>
              </w:rPr>
              <w:t>русской</w:t>
            </w:r>
            <w:r>
              <w:rPr>
                <w:spacing w:val="29"/>
                <w:sz w:val="24"/>
              </w:rPr>
              <w:t xml:space="preserve"> </w:t>
            </w:r>
            <w:r>
              <w:rPr>
                <w:sz w:val="24"/>
              </w:rPr>
              <w:t>и</w:t>
            </w:r>
            <w:r>
              <w:rPr>
                <w:spacing w:val="29"/>
                <w:sz w:val="24"/>
              </w:rPr>
              <w:t xml:space="preserve"> </w:t>
            </w:r>
            <w:r>
              <w:rPr>
                <w:sz w:val="24"/>
              </w:rPr>
              <w:t>европейской</w:t>
            </w:r>
            <w:r>
              <w:rPr>
                <w:spacing w:val="28"/>
                <w:sz w:val="24"/>
              </w:rPr>
              <w:t xml:space="preserve"> </w:t>
            </w:r>
            <w:r>
              <w:rPr>
                <w:sz w:val="24"/>
              </w:rPr>
              <w:t>духовной</w:t>
            </w:r>
            <w:r>
              <w:rPr>
                <w:spacing w:val="29"/>
                <w:sz w:val="24"/>
              </w:rPr>
              <w:t xml:space="preserve"> </w:t>
            </w:r>
            <w:r>
              <w:rPr>
                <w:sz w:val="24"/>
              </w:rPr>
              <w:t>музыки»,</w:t>
            </w:r>
            <w:r>
              <w:rPr>
                <w:spacing w:val="29"/>
                <w:sz w:val="24"/>
              </w:rPr>
              <w:t xml:space="preserve"> </w:t>
            </w:r>
            <w:r>
              <w:rPr>
                <w:sz w:val="24"/>
              </w:rPr>
              <w:t>«Современная</w:t>
            </w:r>
            <w:r>
              <w:rPr>
                <w:spacing w:val="28"/>
                <w:sz w:val="24"/>
              </w:rPr>
              <w:t xml:space="preserve"> </w:t>
            </w:r>
            <w:r>
              <w:rPr>
                <w:sz w:val="24"/>
              </w:rPr>
              <w:t>музыка:</w:t>
            </w:r>
            <w:r>
              <w:rPr>
                <w:spacing w:val="30"/>
                <w:sz w:val="24"/>
              </w:rPr>
              <w:t xml:space="preserve"> </w:t>
            </w:r>
            <w:r>
              <w:rPr>
                <w:sz w:val="24"/>
              </w:rPr>
              <w:t>основные</w:t>
            </w:r>
            <w:r>
              <w:rPr>
                <w:spacing w:val="29"/>
                <w:sz w:val="24"/>
              </w:rPr>
              <w:t xml:space="preserve"> </w:t>
            </w:r>
            <w:r>
              <w:rPr>
                <w:sz w:val="24"/>
              </w:rPr>
              <w:t>жанры</w:t>
            </w:r>
            <w:r>
              <w:rPr>
                <w:spacing w:val="29"/>
                <w:sz w:val="24"/>
              </w:rPr>
              <w:t xml:space="preserve"> </w:t>
            </w:r>
            <w:r>
              <w:rPr>
                <w:sz w:val="24"/>
              </w:rPr>
              <w:t>и</w:t>
            </w:r>
            <w:r>
              <w:rPr>
                <w:spacing w:val="29"/>
                <w:sz w:val="24"/>
              </w:rPr>
              <w:t xml:space="preserve"> </w:t>
            </w:r>
            <w:r>
              <w:rPr>
                <w:sz w:val="24"/>
              </w:rPr>
              <w:t>направления»,</w:t>
            </w:r>
          </w:p>
          <w:p w14:paraId="1BFF20BB" w14:textId="77777777" w:rsidR="00EF6FDF" w:rsidRDefault="000260A4">
            <w:pPr>
              <w:pStyle w:val="TableParagraph"/>
              <w:ind w:left="108"/>
              <w:jc w:val="both"/>
              <w:rPr>
                <w:sz w:val="24"/>
              </w:rPr>
            </w:pPr>
            <w:r>
              <w:rPr>
                <w:sz w:val="24"/>
              </w:rPr>
              <w:t>«Связь</w:t>
            </w:r>
            <w:r>
              <w:rPr>
                <w:spacing w:val="-5"/>
                <w:sz w:val="24"/>
              </w:rPr>
              <w:t xml:space="preserve"> </w:t>
            </w:r>
            <w:r>
              <w:rPr>
                <w:sz w:val="24"/>
              </w:rPr>
              <w:t>музыки</w:t>
            </w:r>
            <w:r>
              <w:rPr>
                <w:spacing w:val="-4"/>
                <w:sz w:val="24"/>
              </w:rPr>
              <w:t xml:space="preserve"> </w:t>
            </w:r>
            <w:r>
              <w:rPr>
                <w:sz w:val="24"/>
              </w:rPr>
              <w:t>с</w:t>
            </w:r>
            <w:r>
              <w:rPr>
                <w:spacing w:val="-3"/>
                <w:sz w:val="24"/>
              </w:rPr>
              <w:t xml:space="preserve"> </w:t>
            </w:r>
            <w:r>
              <w:rPr>
                <w:sz w:val="24"/>
              </w:rPr>
              <w:t>другими</w:t>
            </w:r>
            <w:r>
              <w:rPr>
                <w:spacing w:val="-5"/>
                <w:sz w:val="24"/>
              </w:rPr>
              <w:t xml:space="preserve"> </w:t>
            </w:r>
            <w:r>
              <w:rPr>
                <w:sz w:val="24"/>
              </w:rPr>
              <w:t>видами</w:t>
            </w:r>
            <w:r>
              <w:rPr>
                <w:spacing w:val="-4"/>
                <w:sz w:val="24"/>
              </w:rPr>
              <w:t xml:space="preserve"> </w:t>
            </w:r>
            <w:r>
              <w:rPr>
                <w:sz w:val="24"/>
              </w:rPr>
              <w:t>искусства»,</w:t>
            </w:r>
            <w:r>
              <w:rPr>
                <w:spacing w:val="-4"/>
                <w:sz w:val="24"/>
              </w:rPr>
              <w:t xml:space="preserve"> </w:t>
            </w:r>
            <w:r>
              <w:rPr>
                <w:sz w:val="24"/>
              </w:rPr>
              <w:t>«Жанры</w:t>
            </w:r>
            <w:r>
              <w:rPr>
                <w:spacing w:val="-5"/>
                <w:sz w:val="24"/>
              </w:rPr>
              <w:t xml:space="preserve"> </w:t>
            </w:r>
            <w:r>
              <w:rPr>
                <w:sz w:val="24"/>
              </w:rPr>
              <w:t>музыкального</w:t>
            </w:r>
            <w:r>
              <w:rPr>
                <w:spacing w:val="-3"/>
                <w:sz w:val="24"/>
              </w:rPr>
              <w:t xml:space="preserve"> </w:t>
            </w:r>
            <w:r>
              <w:rPr>
                <w:sz w:val="24"/>
              </w:rPr>
              <w:t>искусства».</w:t>
            </w:r>
          </w:p>
          <w:p w14:paraId="25976660" w14:textId="77777777" w:rsidR="00EF6FDF" w:rsidRDefault="000260A4">
            <w:pPr>
              <w:pStyle w:val="TableParagraph"/>
              <w:ind w:left="108"/>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14:paraId="3C3F2C72" w14:textId="77777777" w:rsidR="00EF6FDF" w:rsidRDefault="000260A4">
            <w:pPr>
              <w:pStyle w:val="TableParagraph"/>
              <w:numPr>
                <w:ilvl w:val="0"/>
                <w:numId w:val="6"/>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5E98D466" w14:textId="77777777" w:rsidR="00EF6FDF" w:rsidRDefault="000260A4">
            <w:pPr>
              <w:pStyle w:val="TableParagraph"/>
              <w:numPr>
                <w:ilvl w:val="0"/>
                <w:numId w:val="6"/>
              </w:numPr>
              <w:tabs>
                <w:tab w:val="left" w:pos="828"/>
                <w:tab w:val="left" w:pos="829"/>
              </w:tabs>
              <w:spacing w:before="2"/>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81935BB" w14:textId="77777777" w:rsidR="00EF6FDF" w:rsidRDefault="000260A4">
            <w:pPr>
              <w:pStyle w:val="TableParagraph"/>
              <w:numPr>
                <w:ilvl w:val="0"/>
                <w:numId w:val="6"/>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6A2F1741" w14:textId="77777777" w:rsidR="00EF6FDF" w:rsidRDefault="000260A4">
            <w:pPr>
              <w:pStyle w:val="TableParagraph"/>
              <w:numPr>
                <w:ilvl w:val="0"/>
                <w:numId w:val="6"/>
              </w:numPr>
              <w:tabs>
                <w:tab w:val="left" w:pos="828"/>
                <w:tab w:val="left" w:pos="829"/>
              </w:tabs>
              <w:spacing w:before="1" w:line="257" w:lineRule="exact"/>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3AD77B69" w14:textId="77777777">
        <w:trPr>
          <w:trHeight w:val="6900"/>
        </w:trPr>
        <w:tc>
          <w:tcPr>
            <w:tcW w:w="2550" w:type="dxa"/>
          </w:tcPr>
          <w:p w14:paraId="1CD2EE39" w14:textId="77777777" w:rsidR="00EF6FDF" w:rsidRDefault="00EF6FDF">
            <w:pPr>
              <w:pStyle w:val="TableParagraph"/>
              <w:rPr>
                <w:b/>
                <w:sz w:val="26"/>
              </w:rPr>
            </w:pPr>
          </w:p>
          <w:p w14:paraId="6309C5B7" w14:textId="77777777" w:rsidR="00EF6FDF" w:rsidRDefault="00EF6FDF">
            <w:pPr>
              <w:pStyle w:val="TableParagraph"/>
              <w:rPr>
                <w:b/>
                <w:sz w:val="26"/>
              </w:rPr>
            </w:pPr>
          </w:p>
          <w:p w14:paraId="08F2E27D" w14:textId="77777777" w:rsidR="00EF6FDF" w:rsidRDefault="00EF6FDF">
            <w:pPr>
              <w:pStyle w:val="TableParagraph"/>
              <w:rPr>
                <w:b/>
                <w:sz w:val="26"/>
              </w:rPr>
            </w:pPr>
          </w:p>
          <w:p w14:paraId="68E78330" w14:textId="77777777" w:rsidR="00EF6FDF" w:rsidRDefault="00EF6FDF">
            <w:pPr>
              <w:pStyle w:val="TableParagraph"/>
              <w:rPr>
                <w:b/>
                <w:sz w:val="26"/>
              </w:rPr>
            </w:pPr>
          </w:p>
          <w:p w14:paraId="14A0C7F8" w14:textId="77777777" w:rsidR="00EF6FDF" w:rsidRDefault="00EF6FDF">
            <w:pPr>
              <w:pStyle w:val="TableParagraph"/>
              <w:rPr>
                <w:b/>
                <w:sz w:val="26"/>
              </w:rPr>
            </w:pPr>
          </w:p>
          <w:p w14:paraId="77242E69" w14:textId="77777777" w:rsidR="00EF6FDF" w:rsidRDefault="00EF6FDF">
            <w:pPr>
              <w:pStyle w:val="TableParagraph"/>
              <w:rPr>
                <w:b/>
                <w:sz w:val="26"/>
              </w:rPr>
            </w:pPr>
          </w:p>
          <w:p w14:paraId="421570A0" w14:textId="77777777" w:rsidR="00EF6FDF" w:rsidRDefault="00EF6FDF">
            <w:pPr>
              <w:pStyle w:val="TableParagraph"/>
              <w:rPr>
                <w:b/>
                <w:sz w:val="26"/>
              </w:rPr>
            </w:pPr>
          </w:p>
          <w:p w14:paraId="4B8E74FA" w14:textId="77777777" w:rsidR="00EF6FDF" w:rsidRDefault="00EF6FDF">
            <w:pPr>
              <w:pStyle w:val="TableParagraph"/>
              <w:rPr>
                <w:b/>
                <w:sz w:val="26"/>
              </w:rPr>
            </w:pPr>
          </w:p>
          <w:p w14:paraId="332A8645" w14:textId="77777777" w:rsidR="00EF6FDF" w:rsidRDefault="00EF6FDF">
            <w:pPr>
              <w:pStyle w:val="TableParagraph"/>
              <w:rPr>
                <w:b/>
                <w:sz w:val="26"/>
              </w:rPr>
            </w:pPr>
          </w:p>
          <w:p w14:paraId="016DCAAE" w14:textId="77777777" w:rsidR="00EF6FDF" w:rsidRDefault="00EF6FDF">
            <w:pPr>
              <w:pStyle w:val="TableParagraph"/>
              <w:rPr>
                <w:b/>
                <w:sz w:val="26"/>
              </w:rPr>
            </w:pPr>
          </w:p>
          <w:p w14:paraId="6C051EDE" w14:textId="77777777" w:rsidR="00EF6FDF" w:rsidRDefault="000260A4">
            <w:pPr>
              <w:pStyle w:val="TableParagraph"/>
              <w:spacing w:before="184"/>
              <w:ind w:left="733" w:right="314" w:hanging="390"/>
              <w:rPr>
                <w:b/>
                <w:sz w:val="24"/>
              </w:rPr>
            </w:pPr>
            <w:r>
              <w:rPr>
                <w:b/>
                <w:sz w:val="24"/>
              </w:rPr>
              <w:t>Изобразительное</w:t>
            </w:r>
            <w:r>
              <w:rPr>
                <w:b/>
                <w:spacing w:val="-58"/>
                <w:sz w:val="24"/>
              </w:rPr>
              <w:t xml:space="preserve"> </w:t>
            </w:r>
            <w:r>
              <w:rPr>
                <w:b/>
                <w:sz w:val="24"/>
              </w:rPr>
              <w:t>искусство</w:t>
            </w:r>
          </w:p>
        </w:tc>
        <w:tc>
          <w:tcPr>
            <w:tcW w:w="11880" w:type="dxa"/>
          </w:tcPr>
          <w:p w14:paraId="1B7E2A8E" w14:textId="77777777" w:rsidR="00EF6FDF" w:rsidRDefault="000260A4">
            <w:pPr>
              <w:pStyle w:val="TableParagraph"/>
              <w:ind w:left="108" w:right="95"/>
              <w:jc w:val="both"/>
              <w:rPr>
                <w:sz w:val="24"/>
              </w:rPr>
            </w:pPr>
            <w:r>
              <w:rPr>
                <w:sz w:val="24"/>
              </w:rPr>
              <w:t>Рабочая программа основного общего образования по предмету «Изобразительное искусство» составлена 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Федеральном государственном образовательном стандарте основного общего образования, а также на основе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программе воспитания.</w:t>
            </w:r>
          </w:p>
          <w:p w14:paraId="52334AFF" w14:textId="6DFFA9DE" w:rsidR="00EF6FDF" w:rsidRDefault="000260A4">
            <w:pPr>
              <w:pStyle w:val="TableParagraph"/>
              <w:ind w:left="108" w:right="94"/>
              <w:jc w:val="both"/>
              <w:rPr>
                <w:sz w:val="24"/>
              </w:rPr>
            </w:pPr>
            <w:r>
              <w:rPr>
                <w:sz w:val="24"/>
              </w:rPr>
              <w:t>Рабочая программа по изобразительному искусству основного общего образования разработана в соответствии с</w:t>
            </w:r>
            <w:r>
              <w:rPr>
                <w:spacing w:val="-57"/>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 xml:space="preserve">(ФГОС ООО), программы воспитания. </w:t>
            </w:r>
          </w:p>
          <w:p w14:paraId="14D1086F" w14:textId="77777777" w:rsidR="00EF6FDF" w:rsidRDefault="000260A4">
            <w:pPr>
              <w:pStyle w:val="TableParagraph"/>
              <w:spacing w:before="1"/>
              <w:ind w:left="108" w:right="94"/>
              <w:jc w:val="both"/>
              <w:rPr>
                <w:sz w:val="24"/>
              </w:rPr>
            </w:pPr>
            <w:r>
              <w:rPr>
                <w:sz w:val="24"/>
              </w:rPr>
              <w:t>Основная цель школьного предмета «Изобразительное искусство» — развитие визуально-пространственного</w:t>
            </w:r>
            <w:r>
              <w:rPr>
                <w:spacing w:val="1"/>
                <w:sz w:val="24"/>
              </w:rPr>
              <w:t xml:space="preserve"> </w:t>
            </w:r>
            <w:r>
              <w:rPr>
                <w:sz w:val="24"/>
              </w:rPr>
              <w:t>мышления</w:t>
            </w:r>
            <w:r>
              <w:rPr>
                <w:spacing w:val="1"/>
                <w:sz w:val="24"/>
              </w:rPr>
              <w:t xml:space="preserve"> </w:t>
            </w:r>
            <w:r>
              <w:rPr>
                <w:sz w:val="24"/>
              </w:rPr>
              <w:t>учащихся</w:t>
            </w:r>
            <w:r>
              <w:rPr>
                <w:spacing w:val="1"/>
                <w:sz w:val="24"/>
              </w:rPr>
              <w:t xml:space="preserve"> </w:t>
            </w:r>
            <w:r>
              <w:rPr>
                <w:sz w:val="24"/>
              </w:rPr>
              <w:t>как</w:t>
            </w:r>
            <w:r>
              <w:rPr>
                <w:spacing w:val="1"/>
                <w:sz w:val="24"/>
              </w:rPr>
              <w:t xml:space="preserve"> </w:t>
            </w:r>
            <w:r>
              <w:rPr>
                <w:sz w:val="24"/>
              </w:rPr>
              <w:t>формы</w:t>
            </w:r>
            <w:r>
              <w:rPr>
                <w:spacing w:val="1"/>
                <w:sz w:val="24"/>
              </w:rPr>
              <w:t xml:space="preserve"> </w:t>
            </w:r>
            <w:r>
              <w:rPr>
                <w:sz w:val="24"/>
              </w:rPr>
              <w:t>эмоционально-ценностного,</w:t>
            </w:r>
            <w:r>
              <w:rPr>
                <w:spacing w:val="1"/>
                <w:sz w:val="24"/>
              </w:rPr>
              <w:t xml:space="preserve"> </w:t>
            </w:r>
            <w:r>
              <w:rPr>
                <w:sz w:val="24"/>
              </w:rPr>
              <w:t>эстетического</w:t>
            </w:r>
            <w:r>
              <w:rPr>
                <w:spacing w:val="1"/>
                <w:sz w:val="24"/>
              </w:rPr>
              <w:t xml:space="preserve"> </w:t>
            </w:r>
            <w:r>
              <w:rPr>
                <w:sz w:val="24"/>
              </w:rPr>
              <w:t>освоения</w:t>
            </w:r>
            <w:r>
              <w:rPr>
                <w:spacing w:val="1"/>
                <w:sz w:val="24"/>
              </w:rPr>
              <w:t xml:space="preserve"> </w:t>
            </w:r>
            <w:r>
              <w:rPr>
                <w:sz w:val="24"/>
              </w:rPr>
              <w:t>мира,</w:t>
            </w:r>
            <w:r>
              <w:rPr>
                <w:spacing w:val="1"/>
                <w:sz w:val="24"/>
              </w:rPr>
              <w:t xml:space="preserve"> </w:t>
            </w:r>
            <w:r>
              <w:rPr>
                <w:sz w:val="24"/>
              </w:rPr>
              <w:t>формы</w:t>
            </w:r>
            <w:r>
              <w:rPr>
                <w:spacing w:val="1"/>
                <w:sz w:val="24"/>
              </w:rPr>
              <w:t xml:space="preserve"> </w:t>
            </w:r>
            <w:r>
              <w:rPr>
                <w:sz w:val="24"/>
              </w:rPr>
              <w:t>самовыражения</w:t>
            </w:r>
            <w:r>
              <w:rPr>
                <w:spacing w:val="1"/>
                <w:sz w:val="24"/>
              </w:rPr>
              <w:t xml:space="preserve"> </w:t>
            </w:r>
            <w:r>
              <w:rPr>
                <w:sz w:val="24"/>
              </w:rPr>
              <w:t>и</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и</w:t>
            </w:r>
            <w:r>
              <w:rPr>
                <w:spacing w:val="1"/>
                <w:sz w:val="24"/>
              </w:rPr>
              <w:t xml:space="preserve"> </w:t>
            </w:r>
            <w:r>
              <w:rPr>
                <w:sz w:val="24"/>
              </w:rPr>
              <w:t>нравственном</w:t>
            </w:r>
            <w:r>
              <w:rPr>
                <w:spacing w:val="1"/>
                <w:sz w:val="24"/>
              </w:rPr>
              <w:t xml:space="preserve"> </w:t>
            </w:r>
            <w:r>
              <w:rPr>
                <w:sz w:val="24"/>
              </w:rPr>
              <w:t>пространстве</w:t>
            </w:r>
            <w:r>
              <w:rPr>
                <w:spacing w:val="1"/>
                <w:sz w:val="24"/>
              </w:rPr>
              <w:t xml:space="preserve"> </w:t>
            </w:r>
            <w:r>
              <w:rPr>
                <w:sz w:val="24"/>
              </w:rPr>
              <w:t>культуры. Изобразительное</w:t>
            </w:r>
            <w:r>
              <w:rPr>
                <w:spacing w:val="1"/>
                <w:sz w:val="24"/>
              </w:rPr>
              <w:t xml:space="preserve"> </w:t>
            </w:r>
            <w:r>
              <w:rPr>
                <w:sz w:val="24"/>
              </w:rPr>
              <w:t>искусство</w:t>
            </w:r>
            <w:r>
              <w:rPr>
                <w:spacing w:val="-2"/>
                <w:sz w:val="24"/>
              </w:rPr>
              <w:t xml:space="preserve"> </w:t>
            </w:r>
            <w:r>
              <w:rPr>
                <w:sz w:val="24"/>
              </w:rPr>
              <w:t>как</w:t>
            </w:r>
            <w:r>
              <w:rPr>
                <w:spacing w:val="-1"/>
                <w:sz w:val="24"/>
              </w:rPr>
              <w:t xml:space="preserve"> </w:t>
            </w:r>
            <w:r>
              <w:rPr>
                <w:sz w:val="24"/>
              </w:rPr>
              <w:t>школьная</w:t>
            </w:r>
            <w:r>
              <w:rPr>
                <w:spacing w:val="-1"/>
                <w:sz w:val="24"/>
              </w:rPr>
              <w:t xml:space="preserve"> </w:t>
            </w:r>
            <w:r>
              <w:rPr>
                <w:sz w:val="24"/>
              </w:rPr>
              <w:t>дисциплина</w:t>
            </w:r>
            <w:r>
              <w:rPr>
                <w:spacing w:val="-2"/>
                <w:sz w:val="24"/>
              </w:rPr>
              <w:t xml:space="preserve"> </w:t>
            </w:r>
            <w:r>
              <w:rPr>
                <w:sz w:val="24"/>
              </w:rPr>
              <w:t>имеет</w:t>
            </w:r>
            <w:r>
              <w:rPr>
                <w:spacing w:val="-1"/>
                <w:sz w:val="24"/>
              </w:rPr>
              <w:t xml:space="preserve"> </w:t>
            </w:r>
            <w:r>
              <w:rPr>
                <w:sz w:val="24"/>
              </w:rPr>
              <w:t>интегративный</w:t>
            </w:r>
            <w:r>
              <w:rPr>
                <w:spacing w:val="-2"/>
                <w:sz w:val="24"/>
              </w:rPr>
              <w:t xml:space="preserve"> </w:t>
            </w:r>
            <w:r>
              <w:rPr>
                <w:sz w:val="24"/>
              </w:rPr>
              <w:t>характер,</w:t>
            </w:r>
            <w:r>
              <w:rPr>
                <w:spacing w:val="-1"/>
                <w:sz w:val="24"/>
              </w:rPr>
              <w:t xml:space="preserve"> </w:t>
            </w:r>
            <w:r>
              <w:rPr>
                <w:sz w:val="24"/>
              </w:rPr>
              <w:t>так как</w:t>
            </w:r>
            <w:r>
              <w:rPr>
                <w:spacing w:val="-1"/>
                <w:sz w:val="24"/>
              </w:rPr>
              <w:t xml:space="preserve"> </w:t>
            </w:r>
            <w:r>
              <w:rPr>
                <w:sz w:val="24"/>
              </w:rPr>
              <w:t>включает</w:t>
            </w:r>
            <w:r>
              <w:rPr>
                <w:spacing w:val="-2"/>
                <w:sz w:val="24"/>
              </w:rPr>
              <w:t xml:space="preserve"> </w:t>
            </w:r>
            <w:r>
              <w:rPr>
                <w:sz w:val="24"/>
              </w:rPr>
              <w:t>в</w:t>
            </w:r>
            <w:r>
              <w:rPr>
                <w:spacing w:val="-2"/>
                <w:sz w:val="24"/>
              </w:rPr>
              <w:t xml:space="preserve"> </w:t>
            </w:r>
            <w:r>
              <w:rPr>
                <w:sz w:val="24"/>
              </w:rPr>
              <w:t>себя</w:t>
            </w:r>
            <w:r>
              <w:rPr>
                <w:spacing w:val="-1"/>
                <w:sz w:val="24"/>
              </w:rPr>
              <w:t xml:space="preserve"> </w:t>
            </w:r>
            <w:r>
              <w:rPr>
                <w:sz w:val="24"/>
              </w:rPr>
              <w:t>основы</w:t>
            </w:r>
            <w:r>
              <w:rPr>
                <w:spacing w:val="-1"/>
                <w:sz w:val="24"/>
              </w:rPr>
              <w:t xml:space="preserve"> </w:t>
            </w:r>
            <w:r>
              <w:rPr>
                <w:sz w:val="24"/>
              </w:rPr>
              <w:t>раз-</w:t>
            </w:r>
          </w:p>
          <w:p w14:paraId="323D3E1A" w14:textId="77777777" w:rsidR="00EF6FDF" w:rsidRDefault="000260A4">
            <w:pPr>
              <w:pStyle w:val="TableParagraph"/>
              <w:ind w:left="108" w:right="98"/>
              <w:jc w:val="both"/>
              <w:rPr>
                <w:sz w:val="24"/>
              </w:rPr>
            </w:pPr>
            <w:proofErr w:type="spellStart"/>
            <w:r>
              <w:rPr>
                <w:sz w:val="24"/>
              </w:rPr>
              <w:t>ных</w:t>
            </w:r>
            <w:proofErr w:type="spellEnd"/>
            <w:r>
              <w:rPr>
                <w:spacing w:val="1"/>
                <w:sz w:val="24"/>
              </w:rPr>
              <w:t xml:space="preserve"> </w:t>
            </w:r>
            <w:r>
              <w:rPr>
                <w:sz w:val="24"/>
              </w:rPr>
              <w:t>видов</w:t>
            </w:r>
            <w:r>
              <w:rPr>
                <w:spacing w:val="1"/>
                <w:sz w:val="24"/>
              </w:rPr>
              <w:t xml:space="preserve"> </w:t>
            </w:r>
            <w:r>
              <w:rPr>
                <w:sz w:val="24"/>
              </w:rPr>
              <w:t>визуально-пространственных</w:t>
            </w:r>
            <w:r>
              <w:rPr>
                <w:spacing w:val="1"/>
                <w:sz w:val="24"/>
              </w:rPr>
              <w:t xml:space="preserve"> </w:t>
            </w:r>
            <w:r>
              <w:rPr>
                <w:sz w:val="24"/>
              </w:rPr>
              <w:t>искусств:</w:t>
            </w:r>
            <w:r>
              <w:rPr>
                <w:spacing w:val="1"/>
                <w:sz w:val="24"/>
              </w:rPr>
              <w:t xml:space="preserve"> </w:t>
            </w:r>
            <w:r>
              <w:rPr>
                <w:sz w:val="24"/>
              </w:rPr>
              <w:t>живописи,</w:t>
            </w:r>
            <w:r>
              <w:rPr>
                <w:spacing w:val="1"/>
                <w:sz w:val="24"/>
              </w:rPr>
              <w:t xml:space="preserve"> </w:t>
            </w:r>
            <w:r>
              <w:rPr>
                <w:sz w:val="24"/>
              </w:rPr>
              <w:t>графики,</w:t>
            </w:r>
            <w:r>
              <w:rPr>
                <w:spacing w:val="1"/>
                <w:sz w:val="24"/>
              </w:rPr>
              <w:t xml:space="preserve"> </w:t>
            </w:r>
            <w:r>
              <w:rPr>
                <w:sz w:val="24"/>
              </w:rPr>
              <w:t>скульптуры,</w:t>
            </w:r>
            <w:r>
              <w:rPr>
                <w:spacing w:val="1"/>
                <w:sz w:val="24"/>
              </w:rPr>
              <w:t xml:space="preserve"> </w:t>
            </w:r>
            <w:r>
              <w:rPr>
                <w:sz w:val="24"/>
              </w:rPr>
              <w:t>дизайна,</w:t>
            </w:r>
            <w:r>
              <w:rPr>
                <w:spacing w:val="1"/>
                <w:sz w:val="24"/>
              </w:rPr>
              <w:t xml:space="preserve"> </w:t>
            </w:r>
            <w:r>
              <w:rPr>
                <w:sz w:val="24"/>
              </w:rPr>
              <w:t>архитектуры,</w:t>
            </w:r>
            <w:r>
              <w:rPr>
                <w:spacing w:val="1"/>
                <w:sz w:val="24"/>
              </w:rPr>
              <w:t xml:space="preserve"> </w:t>
            </w:r>
            <w:r>
              <w:rPr>
                <w:sz w:val="24"/>
              </w:rPr>
              <w:t>народного</w:t>
            </w:r>
            <w:r>
              <w:rPr>
                <w:spacing w:val="1"/>
                <w:sz w:val="24"/>
              </w:rPr>
              <w:t xml:space="preserve"> </w:t>
            </w:r>
            <w:r>
              <w:rPr>
                <w:sz w:val="24"/>
              </w:rPr>
              <w:t>и</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фотографии,</w:t>
            </w:r>
            <w:r>
              <w:rPr>
                <w:spacing w:val="1"/>
                <w:sz w:val="24"/>
              </w:rPr>
              <w:t xml:space="preserve"> </w:t>
            </w:r>
            <w:r>
              <w:rPr>
                <w:sz w:val="24"/>
              </w:rPr>
              <w:t>функции</w:t>
            </w:r>
            <w:r>
              <w:rPr>
                <w:spacing w:val="1"/>
                <w:sz w:val="24"/>
              </w:rPr>
              <w:t xml:space="preserve"> </w:t>
            </w:r>
            <w:r>
              <w:rPr>
                <w:sz w:val="24"/>
              </w:rPr>
              <w:t>художественного</w:t>
            </w:r>
            <w:r>
              <w:rPr>
                <w:spacing w:val="1"/>
                <w:sz w:val="24"/>
              </w:rPr>
              <w:t xml:space="preserve"> </w:t>
            </w:r>
            <w:r>
              <w:rPr>
                <w:sz w:val="24"/>
              </w:rPr>
              <w:t>изображения</w:t>
            </w:r>
            <w:r>
              <w:rPr>
                <w:spacing w:val="1"/>
                <w:sz w:val="24"/>
              </w:rPr>
              <w:t xml:space="preserve"> </w:t>
            </w:r>
            <w:r>
              <w:rPr>
                <w:sz w:val="24"/>
              </w:rPr>
              <w:t>в</w:t>
            </w:r>
            <w:r>
              <w:rPr>
                <w:spacing w:val="1"/>
                <w:sz w:val="24"/>
              </w:rPr>
              <w:t xml:space="preserve"> </w:t>
            </w:r>
            <w:r>
              <w:rPr>
                <w:sz w:val="24"/>
              </w:rPr>
              <w:t>зрелищных</w:t>
            </w:r>
            <w:r>
              <w:rPr>
                <w:spacing w:val="-2"/>
                <w:sz w:val="24"/>
              </w:rPr>
              <w:t xml:space="preserve"> </w:t>
            </w:r>
            <w:r>
              <w:rPr>
                <w:sz w:val="24"/>
              </w:rPr>
              <w:t>и</w:t>
            </w:r>
            <w:r>
              <w:rPr>
                <w:spacing w:val="-1"/>
                <w:sz w:val="24"/>
              </w:rPr>
              <w:t xml:space="preserve"> </w:t>
            </w:r>
            <w:r>
              <w:rPr>
                <w:sz w:val="24"/>
              </w:rPr>
              <w:t>экранных</w:t>
            </w:r>
            <w:r>
              <w:rPr>
                <w:spacing w:val="-1"/>
                <w:sz w:val="24"/>
              </w:rPr>
              <w:t xml:space="preserve"> </w:t>
            </w:r>
            <w:r>
              <w:rPr>
                <w:sz w:val="24"/>
              </w:rPr>
              <w:t>искусствах.</w:t>
            </w:r>
          </w:p>
          <w:p w14:paraId="728432A0" w14:textId="77777777" w:rsidR="00EF6FDF" w:rsidRDefault="000260A4">
            <w:pPr>
              <w:pStyle w:val="TableParagraph"/>
              <w:ind w:left="108" w:right="95"/>
              <w:jc w:val="both"/>
              <w:rPr>
                <w:sz w:val="24"/>
              </w:rPr>
            </w:pPr>
            <w:r>
              <w:rPr>
                <w:sz w:val="24"/>
              </w:rPr>
              <w:t>Учебный</w:t>
            </w:r>
            <w:r>
              <w:rPr>
                <w:spacing w:val="1"/>
                <w:sz w:val="24"/>
              </w:rPr>
              <w:t xml:space="preserve"> </w:t>
            </w:r>
            <w:r>
              <w:rPr>
                <w:sz w:val="24"/>
              </w:rPr>
              <w:t>материал</w:t>
            </w:r>
            <w:r>
              <w:rPr>
                <w:spacing w:val="1"/>
                <w:sz w:val="24"/>
              </w:rPr>
              <w:t xml:space="preserve"> </w:t>
            </w:r>
            <w:r>
              <w:rPr>
                <w:sz w:val="24"/>
              </w:rPr>
              <w:t>каждого</w:t>
            </w:r>
            <w:r>
              <w:rPr>
                <w:spacing w:val="1"/>
                <w:sz w:val="24"/>
              </w:rPr>
              <w:t xml:space="preserve"> </w:t>
            </w:r>
            <w:r>
              <w:rPr>
                <w:sz w:val="24"/>
              </w:rPr>
              <w:t>модуля</w:t>
            </w:r>
            <w:r>
              <w:rPr>
                <w:spacing w:val="1"/>
                <w:sz w:val="24"/>
              </w:rPr>
              <w:t xml:space="preserve"> </w:t>
            </w:r>
            <w:r>
              <w:rPr>
                <w:sz w:val="24"/>
              </w:rPr>
              <w:t>разделён</w:t>
            </w:r>
            <w:r>
              <w:rPr>
                <w:spacing w:val="1"/>
                <w:sz w:val="24"/>
              </w:rPr>
              <w:t xml:space="preserve"> </w:t>
            </w:r>
            <w:r>
              <w:rPr>
                <w:sz w:val="24"/>
              </w:rPr>
              <w:t>на</w:t>
            </w:r>
            <w:r>
              <w:rPr>
                <w:spacing w:val="1"/>
                <w:sz w:val="24"/>
              </w:rPr>
              <w:t xml:space="preserve"> </w:t>
            </w:r>
            <w:r>
              <w:rPr>
                <w:sz w:val="24"/>
              </w:rPr>
              <w:t>тематические</w:t>
            </w:r>
            <w:r>
              <w:rPr>
                <w:spacing w:val="1"/>
                <w:sz w:val="24"/>
              </w:rPr>
              <w:t xml:space="preserve"> </w:t>
            </w:r>
            <w:r>
              <w:rPr>
                <w:sz w:val="24"/>
              </w:rPr>
              <w:t>блоки,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основанием</w:t>
            </w:r>
            <w:r>
              <w:rPr>
                <w:spacing w:val="1"/>
                <w:sz w:val="24"/>
              </w:rPr>
              <w:t xml:space="preserve"> </w:t>
            </w:r>
            <w:r>
              <w:rPr>
                <w:sz w:val="24"/>
              </w:rPr>
              <w:t>для</w:t>
            </w:r>
            <w:r>
              <w:rPr>
                <w:spacing w:val="-57"/>
                <w:sz w:val="24"/>
              </w:rPr>
              <w:t xml:space="preserve"> </w:t>
            </w:r>
            <w:r>
              <w:rPr>
                <w:sz w:val="24"/>
              </w:rPr>
              <w:t>организации проектной деятельности, которая включает в себя как исследовательскую, так и художественно-</w:t>
            </w:r>
            <w:r>
              <w:rPr>
                <w:spacing w:val="1"/>
                <w:sz w:val="24"/>
              </w:rPr>
              <w:t xml:space="preserve"> </w:t>
            </w:r>
            <w:r>
              <w:rPr>
                <w:sz w:val="24"/>
              </w:rPr>
              <w:t>творческую</w:t>
            </w:r>
            <w:r>
              <w:rPr>
                <w:spacing w:val="-1"/>
                <w:sz w:val="24"/>
              </w:rPr>
              <w:t xml:space="preserve"> </w:t>
            </w:r>
            <w:r>
              <w:rPr>
                <w:sz w:val="24"/>
              </w:rPr>
              <w:t>деятельность, а также</w:t>
            </w:r>
            <w:r>
              <w:rPr>
                <w:spacing w:val="1"/>
                <w:sz w:val="24"/>
              </w:rPr>
              <w:t xml:space="preserve"> </w:t>
            </w:r>
            <w:r>
              <w:rPr>
                <w:sz w:val="24"/>
              </w:rPr>
              <w:t>презентацию</w:t>
            </w:r>
            <w:r>
              <w:rPr>
                <w:spacing w:val="-1"/>
                <w:sz w:val="24"/>
              </w:rPr>
              <w:t xml:space="preserve"> </w:t>
            </w:r>
            <w:r>
              <w:rPr>
                <w:sz w:val="24"/>
              </w:rPr>
              <w:t>результата.</w:t>
            </w:r>
          </w:p>
          <w:p w14:paraId="54971365" w14:textId="77777777" w:rsidR="00EF6FDF" w:rsidRDefault="000260A4">
            <w:pPr>
              <w:pStyle w:val="TableParagraph"/>
              <w:ind w:left="108" w:right="97"/>
              <w:jc w:val="both"/>
              <w:rPr>
                <w:sz w:val="24"/>
              </w:rPr>
            </w:pPr>
            <w:r>
              <w:rPr>
                <w:sz w:val="24"/>
              </w:rPr>
              <w:t>Содержание предмета «Изобразительное искусство» структурировано как система тематических модулей. Три</w:t>
            </w:r>
            <w:r>
              <w:rPr>
                <w:spacing w:val="1"/>
                <w:sz w:val="24"/>
              </w:rPr>
              <w:t xml:space="preserve"> </w:t>
            </w:r>
            <w:r>
              <w:rPr>
                <w:sz w:val="24"/>
              </w:rPr>
              <w:t>модуля</w:t>
            </w:r>
            <w:r>
              <w:rPr>
                <w:spacing w:val="-1"/>
                <w:sz w:val="24"/>
              </w:rPr>
              <w:t xml:space="preserve"> </w:t>
            </w:r>
            <w:r>
              <w:rPr>
                <w:sz w:val="24"/>
              </w:rPr>
              <w:t>входят</w:t>
            </w:r>
            <w:r>
              <w:rPr>
                <w:spacing w:val="-1"/>
                <w:sz w:val="24"/>
              </w:rPr>
              <w:t xml:space="preserve"> </w:t>
            </w:r>
            <w:r>
              <w:rPr>
                <w:sz w:val="24"/>
              </w:rPr>
              <w:t>в</w:t>
            </w:r>
            <w:r>
              <w:rPr>
                <w:spacing w:val="-1"/>
                <w:sz w:val="24"/>
              </w:rPr>
              <w:t xml:space="preserve"> </w:t>
            </w:r>
            <w:r>
              <w:rPr>
                <w:sz w:val="24"/>
              </w:rPr>
              <w:t>учебный</w:t>
            </w:r>
            <w:r>
              <w:rPr>
                <w:spacing w:val="-2"/>
                <w:sz w:val="24"/>
              </w:rPr>
              <w:t xml:space="preserve"> </w:t>
            </w:r>
            <w:r>
              <w:rPr>
                <w:sz w:val="24"/>
              </w:rPr>
              <w:t>план</w:t>
            </w:r>
            <w:r>
              <w:rPr>
                <w:spacing w:val="-1"/>
                <w:sz w:val="24"/>
              </w:rPr>
              <w:t xml:space="preserve"> </w:t>
            </w:r>
            <w:r>
              <w:rPr>
                <w:sz w:val="24"/>
              </w:rPr>
              <w:t>5–7 классов</w:t>
            </w:r>
            <w:r>
              <w:rPr>
                <w:spacing w:val="-1"/>
                <w:sz w:val="24"/>
              </w:rPr>
              <w:t xml:space="preserve"> </w:t>
            </w:r>
            <w:r>
              <w:rPr>
                <w:sz w:val="24"/>
              </w:rPr>
              <w:t>программы основного общего</w:t>
            </w:r>
            <w:r>
              <w:rPr>
                <w:spacing w:val="-1"/>
                <w:sz w:val="24"/>
              </w:rPr>
              <w:t xml:space="preserve"> </w:t>
            </w:r>
            <w:r>
              <w:rPr>
                <w:sz w:val="24"/>
              </w:rPr>
              <w:t>образования.</w:t>
            </w:r>
          </w:p>
          <w:p w14:paraId="42CFD97D" w14:textId="77777777" w:rsidR="00EF6FDF" w:rsidRDefault="000260A4">
            <w:pPr>
              <w:pStyle w:val="TableParagraph"/>
              <w:spacing w:line="255" w:lineRule="exact"/>
              <w:ind w:left="108"/>
              <w:jc w:val="both"/>
              <w:rPr>
                <w:sz w:val="24"/>
              </w:rPr>
            </w:pPr>
            <w:r>
              <w:rPr>
                <w:spacing w:val="-1"/>
                <w:sz w:val="24"/>
              </w:rPr>
              <w:t>На</w:t>
            </w:r>
            <w:r>
              <w:rPr>
                <w:spacing w:val="-13"/>
                <w:sz w:val="24"/>
              </w:rPr>
              <w:t xml:space="preserve"> </w:t>
            </w:r>
            <w:r>
              <w:rPr>
                <w:spacing w:val="-1"/>
                <w:sz w:val="24"/>
              </w:rPr>
              <w:t>изучение</w:t>
            </w:r>
            <w:r>
              <w:rPr>
                <w:spacing w:val="-12"/>
                <w:sz w:val="24"/>
              </w:rPr>
              <w:t xml:space="preserve"> </w:t>
            </w:r>
            <w:r>
              <w:rPr>
                <w:spacing w:val="-1"/>
                <w:sz w:val="24"/>
              </w:rPr>
              <w:t>предмета</w:t>
            </w:r>
            <w:r>
              <w:rPr>
                <w:spacing w:val="-13"/>
                <w:sz w:val="24"/>
              </w:rPr>
              <w:t xml:space="preserve"> </w:t>
            </w:r>
            <w:r>
              <w:rPr>
                <w:spacing w:val="-1"/>
                <w:sz w:val="24"/>
              </w:rPr>
              <w:t>«Изобразительное</w:t>
            </w:r>
            <w:r>
              <w:rPr>
                <w:spacing w:val="-13"/>
                <w:sz w:val="24"/>
              </w:rPr>
              <w:t xml:space="preserve"> </w:t>
            </w:r>
            <w:r>
              <w:rPr>
                <w:sz w:val="24"/>
              </w:rPr>
              <w:t>искусство»</w:t>
            </w:r>
            <w:r>
              <w:rPr>
                <w:spacing w:val="-13"/>
                <w:sz w:val="24"/>
              </w:rPr>
              <w:t xml:space="preserve"> </w:t>
            </w:r>
            <w:r>
              <w:rPr>
                <w:sz w:val="24"/>
              </w:rPr>
              <w:t>на</w:t>
            </w:r>
            <w:r>
              <w:rPr>
                <w:spacing w:val="-13"/>
                <w:sz w:val="24"/>
              </w:rPr>
              <w:t xml:space="preserve"> </w:t>
            </w:r>
            <w:r>
              <w:rPr>
                <w:sz w:val="24"/>
              </w:rPr>
              <w:t>уровне</w:t>
            </w:r>
            <w:r>
              <w:rPr>
                <w:spacing w:val="-13"/>
                <w:sz w:val="24"/>
              </w:rPr>
              <w:t xml:space="preserve"> </w:t>
            </w:r>
            <w:r>
              <w:rPr>
                <w:sz w:val="24"/>
              </w:rPr>
              <w:t>основного</w:t>
            </w:r>
            <w:r>
              <w:rPr>
                <w:spacing w:val="-13"/>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отводится</w:t>
            </w:r>
            <w:r>
              <w:rPr>
                <w:spacing w:val="-12"/>
                <w:sz w:val="24"/>
              </w:rPr>
              <w:t xml:space="preserve"> </w:t>
            </w:r>
            <w:r>
              <w:rPr>
                <w:sz w:val="24"/>
              </w:rPr>
              <w:t>102</w:t>
            </w:r>
            <w:r>
              <w:rPr>
                <w:spacing w:val="-13"/>
                <w:sz w:val="24"/>
              </w:rPr>
              <w:t xml:space="preserve"> </w:t>
            </w:r>
            <w:r>
              <w:rPr>
                <w:sz w:val="24"/>
              </w:rPr>
              <w:t>часа:</w:t>
            </w:r>
          </w:p>
        </w:tc>
      </w:tr>
    </w:tbl>
    <w:p w14:paraId="77A62D4E" w14:textId="77777777" w:rsidR="00EF6FDF" w:rsidRDefault="00EF6FDF">
      <w:pPr>
        <w:spacing w:line="255"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4498EC46" w14:textId="77777777">
        <w:trPr>
          <w:trHeight w:val="831"/>
        </w:trPr>
        <w:tc>
          <w:tcPr>
            <w:tcW w:w="2550" w:type="dxa"/>
          </w:tcPr>
          <w:p w14:paraId="3D24F216" w14:textId="77777777" w:rsidR="00EF6FDF" w:rsidRDefault="00EF6FDF">
            <w:pPr>
              <w:pStyle w:val="TableParagraph"/>
              <w:rPr>
                <w:sz w:val="24"/>
              </w:rPr>
            </w:pPr>
          </w:p>
        </w:tc>
        <w:tc>
          <w:tcPr>
            <w:tcW w:w="11880" w:type="dxa"/>
          </w:tcPr>
          <w:p w14:paraId="4D680D6F" w14:textId="77777777" w:rsidR="00EF6FDF" w:rsidRDefault="000260A4">
            <w:pPr>
              <w:pStyle w:val="TableParagraph"/>
              <w:numPr>
                <w:ilvl w:val="0"/>
                <w:numId w:val="5"/>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D83431" w14:textId="77777777" w:rsidR="00EF6FDF" w:rsidRDefault="000260A4">
            <w:pPr>
              <w:pStyle w:val="TableParagraph"/>
              <w:numPr>
                <w:ilvl w:val="0"/>
                <w:numId w:val="5"/>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056FF9D" w14:textId="77777777" w:rsidR="00EF6FDF" w:rsidRDefault="000260A4">
            <w:pPr>
              <w:pStyle w:val="TableParagraph"/>
              <w:numPr>
                <w:ilvl w:val="0"/>
                <w:numId w:val="5"/>
              </w:numPr>
              <w:tabs>
                <w:tab w:val="left" w:pos="828"/>
                <w:tab w:val="left" w:pos="829"/>
              </w:tabs>
              <w:spacing w:before="2" w:line="257" w:lineRule="exact"/>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0E40CA76" w14:textId="77777777">
        <w:trPr>
          <w:trHeight w:val="9114"/>
        </w:trPr>
        <w:tc>
          <w:tcPr>
            <w:tcW w:w="2550" w:type="dxa"/>
          </w:tcPr>
          <w:p w14:paraId="39AD02C9" w14:textId="77777777" w:rsidR="00EF6FDF" w:rsidRDefault="00EF6FDF">
            <w:pPr>
              <w:pStyle w:val="TableParagraph"/>
              <w:rPr>
                <w:b/>
                <w:sz w:val="26"/>
              </w:rPr>
            </w:pPr>
          </w:p>
          <w:p w14:paraId="3D50AC31" w14:textId="77777777" w:rsidR="00EF6FDF" w:rsidRDefault="00EF6FDF">
            <w:pPr>
              <w:pStyle w:val="TableParagraph"/>
              <w:rPr>
                <w:b/>
                <w:sz w:val="26"/>
              </w:rPr>
            </w:pPr>
          </w:p>
          <w:p w14:paraId="5AEA9F1A" w14:textId="77777777" w:rsidR="00EF6FDF" w:rsidRDefault="00EF6FDF">
            <w:pPr>
              <w:pStyle w:val="TableParagraph"/>
              <w:rPr>
                <w:b/>
                <w:sz w:val="26"/>
              </w:rPr>
            </w:pPr>
          </w:p>
          <w:p w14:paraId="75E69756" w14:textId="77777777" w:rsidR="00EF6FDF" w:rsidRDefault="00EF6FDF">
            <w:pPr>
              <w:pStyle w:val="TableParagraph"/>
              <w:rPr>
                <w:b/>
                <w:sz w:val="26"/>
              </w:rPr>
            </w:pPr>
          </w:p>
          <w:p w14:paraId="2A48B7DA" w14:textId="77777777" w:rsidR="00EF6FDF" w:rsidRDefault="00EF6FDF">
            <w:pPr>
              <w:pStyle w:val="TableParagraph"/>
              <w:rPr>
                <w:b/>
                <w:sz w:val="26"/>
              </w:rPr>
            </w:pPr>
          </w:p>
          <w:p w14:paraId="42C1F88B" w14:textId="77777777" w:rsidR="00EF6FDF" w:rsidRDefault="00EF6FDF">
            <w:pPr>
              <w:pStyle w:val="TableParagraph"/>
              <w:rPr>
                <w:b/>
                <w:sz w:val="26"/>
              </w:rPr>
            </w:pPr>
          </w:p>
          <w:p w14:paraId="2668B7E0" w14:textId="77777777" w:rsidR="00EF6FDF" w:rsidRDefault="00EF6FDF">
            <w:pPr>
              <w:pStyle w:val="TableParagraph"/>
              <w:rPr>
                <w:b/>
                <w:sz w:val="26"/>
              </w:rPr>
            </w:pPr>
          </w:p>
          <w:p w14:paraId="1A62DBE0" w14:textId="77777777" w:rsidR="00EF6FDF" w:rsidRDefault="00EF6FDF">
            <w:pPr>
              <w:pStyle w:val="TableParagraph"/>
              <w:rPr>
                <w:b/>
                <w:sz w:val="26"/>
              </w:rPr>
            </w:pPr>
          </w:p>
          <w:p w14:paraId="5D99EF7F" w14:textId="77777777" w:rsidR="00EF6FDF" w:rsidRDefault="00EF6FDF">
            <w:pPr>
              <w:pStyle w:val="TableParagraph"/>
              <w:rPr>
                <w:b/>
                <w:sz w:val="26"/>
              </w:rPr>
            </w:pPr>
          </w:p>
          <w:p w14:paraId="7585D425" w14:textId="77777777" w:rsidR="00EF6FDF" w:rsidRDefault="00EF6FDF">
            <w:pPr>
              <w:pStyle w:val="TableParagraph"/>
              <w:rPr>
                <w:b/>
                <w:sz w:val="26"/>
              </w:rPr>
            </w:pPr>
          </w:p>
          <w:p w14:paraId="2A2876B2" w14:textId="77777777" w:rsidR="00EF6FDF" w:rsidRDefault="00EF6FDF">
            <w:pPr>
              <w:pStyle w:val="TableParagraph"/>
              <w:rPr>
                <w:b/>
                <w:sz w:val="26"/>
              </w:rPr>
            </w:pPr>
          </w:p>
          <w:p w14:paraId="6D5E49D4" w14:textId="77777777" w:rsidR="00EF6FDF" w:rsidRDefault="00EF6FDF">
            <w:pPr>
              <w:pStyle w:val="TableParagraph"/>
              <w:rPr>
                <w:b/>
                <w:sz w:val="26"/>
              </w:rPr>
            </w:pPr>
          </w:p>
          <w:p w14:paraId="55432893" w14:textId="77777777" w:rsidR="00EF6FDF" w:rsidRDefault="00EF6FDF">
            <w:pPr>
              <w:pStyle w:val="TableParagraph"/>
              <w:rPr>
                <w:b/>
                <w:sz w:val="26"/>
              </w:rPr>
            </w:pPr>
          </w:p>
          <w:p w14:paraId="0C78723C" w14:textId="77777777" w:rsidR="00EF6FDF" w:rsidRDefault="00EF6FDF">
            <w:pPr>
              <w:pStyle w:val="TableParagraph"/>
              <w:rPr>
                <w:b/>
                <w:sz w:val="26"/>
              </w:rPr>
            </w:pPr>
          </w:p>
          <w:p w14:paraId="03C331AE" w14:textId="77777777" w:rsidR="00EF6FDF" w:rsidRDefault="00EF6FDF">
            <w:pPr>
              <w:pStyle w:val="TableParagraph"/>
              <w:spacing w:before="4"/>
              <w:rPr>
                <w:b/>
                <w:sz w:val="20"/>
              </w:rPr>
            </w:pPr>
          </w:p>
          <w:p w14:paraId="7255976E" w14:textId="77777777" w:rsidR="00EF6FDF" w:rsidRDefault="000260A4">
            <w:pPr>
              <w:pStyle w:val="TableParagraph"/>
              <w:ind w:left="635"/>
              <w:rPr>
                <w:b/>
                <w:sz w:val="24"/>
              </w:rPr>
            </w:pPr>
            <w:r>
              <w:rPr>
                <w:b/>
                <w:sz w:val="24"/>
              </w:rPr>
              <w:t>Технология</w:t>
            </w:r>
          </w:p>
        </w:tc>
        <w:tc>
          <w:tcPr>
            <w:tcW w:w="11880" w:type="dxa"/>
          </w:tcPr>
          <w:p w14:paraId="589F5224" w14:textId="77777777" w:rsidR="00EF6FDF" w:rsidRDefault="000260A4">
            <w:pPr>
              <w:pStyle w:val="TableParagraph"/>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14:paraId="731F2097" w14:textId="77777777" w:rsidR="00EF6FDF" w:rsidRDefault="000260A4">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«Технология»</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интегрирует</w:t>
            </w:r>
            <w:r>
              <w:rPr>
                <w:spacing w:val="1"/>
                <w:sz w:val="24"/>
              </w:rPr>
              <w:t xml:space="preserve"> </w:t>
            </w:r>
            <w:r>
              <w:rPr>
                <w:sz w:val="24"/>
              </w:rPr>
              <w:t>знания</w:t>
            </w:r>
            <w:r>
              <w:rPr>
                <w:spacing w:val="1"/>
                <w:sz w:val="24"/>
              </w:rPr>
              <w:t xml:space="preserve"> </w:t>
            </w:r>
            <w:r>
              <w:rPr>
                <w:sz w:val="24"/>
              </w:rPr>
              <w:t>по</w:t>
            </w:r>
            <w:r>
              <w:rPr>
                <w:spacing w:val="1"/>
                <w:sz w:val="24"/>
              </w:rPr>
              <w:t xml:space="preserve"> </w:t>
            </w:r>
            <w:r>
              <w:rPr>
                <w:sz w:val="24"/>
              </w:rPr>
              <w:t>разным</w:t>
            </w:r>
            <w:r>
              <w:rPr>
                <w:spacing w:val="-57"/>
                <w:sz w:val="24"/>
              </w:rPr>
              <w:t xml:space="preserve"> </w:t>
            </w:r>
            <w:r>
              <w:rPr>
                <w:sz w:val="24"/>
              </w:rPr>
              <w:t>предметам учебного плана и становится одним из базовых для формирования у обучающихся функциональной</w:t>
            </w:r>
            <w:r>
              <w:rPr>
                <w:spacing w:val="1"/>
                <w:sz w:val="24"/>
              </w:rPr>
              <w:t xml:space="preserve"> </w:t>
            </w:r>
            <w:r>
              <w:rPr>
                <w:sz w:val="24"/>
              </w:rPr>
              <w:t>грамотности,</w:t>
            </w:r>
            <w:r>
              <w:rPr>
                <w:spacing w:val="-12"/>
                <w:sz w:val="24"/>
              </w:rPr>
              <w:t xml:space="preserve"> </w:t>
            </w:r>
            <w:r>
              <w:rPr>
                <w:sz w:val="24"/>
              </w:rPr>
              <w:t>технико-технологического,</w:t>
            </w:r>
            <w:r>
              <w:rPr>
                <w:spacing w:val="-12"/>
                <w:sz w:val="24"/>
              </w:rPr>
              <w:t xml:space="preserve"> </w:t>
            </w:r>
            <w:r>
              <w:rPr>
                <w:sz w:val="24"/>
              </w:rPr>
              <w:t>проектного,</w:t>
            </w:r>
            <w:r>
              <w:rPr>
                <w:spacing w:val="-11"/>
                <w:sz w:val="24"/>
              </w:rPr>
              <w:t xml:space="preserve"> </w:t>
            </w:r>
            <w:r>
              <w:rPr>
                <w:sz w:val="24"/>
              </w:rPr>
              <w:t>креативного</w:t>
            </w:r>
            <w:r>
              <w:rPr>
                <w:spacing w:val="-12"/>
                <w:sz w:val="24"/>
              </w:rPr>
              <w:t xml:space="preserve"> </w:t>
            </w:r>
            <w:r>
              <w:rPr>
                <w:sz w:val="24"/>
              </w:rPr>
              <w:t>и</w:t>
            </w:r>
            <w:r>
              <w:rPr>
                <w:spacing w:val="-11"/>
                <w:sz w:val="24"/>
              </w:rPr>
              <w:t xml:space="preserve"> </w:t>
            </w:r>
            <w:r>
              <w:rPr>
                <w:sz w:val="24"/>
              </w:rPr>
              <w:t>критического</w:t>
            </w:r>
            <w:r>
              <w:rPr>
                <w:spacing w:val="-11"/>
                <w:sz w:val="24"/>
              </w:rPr>
              <w:t xml:space="preserve"> </w:t>
            </w:r>
            <w:r>
              <w:rPr>
                <w:sz w:val="24"/>
              </w:rPr>
              <w:t>мышления</w:t>
            </w:r>
            <w:r>
              <w:rPr>
                <w:spacing w:val="-11"/>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практико-</w:t>
            </w:r>
            <w:r>
              <w:rPr>
                <w:spacing w:val="-57"/>
                <w:sz w:val="24"/>
              </w:rPr>
              <w:t xml:space="preserve"> </w:t>
            </w:r>
            <w:r>
              <w:rPr>
                <w:sz w:val="24"/>
              </w:rPr>
              <w:t>ориентированного обучения и системно-деятельностного подхода в реализации содержания. В рамках освоения</w:t>
            </w:r>
            <w:r>
              <w:rPr>
                <w:spacing w:val="1"/>
                <w:sz w:val="24"/>
              </w:rPr>
              <w:t xml:space="preserve"> </w:t>
            </w:r>
            <w:r>
              <w:rPr>
                <w:sz w:val="24"/>
              </w:rPr>
              <w:t>предмета происходит приобретение базовых навыков работы с современным технологичным оборудованием,</w:t>
            </w:r>
            <w:r>
              <w:rPr>
                <w:spacing w:val="1"/>
                <w:sz w:val="24"/>
              </w:rPr>
              <w:t xml:space="preserve"> </w:t>
            </w:r>
            <w:r>
              <w:rPr>
                <w:sz w:val="24"/>
              </w:rPr>
              <w:t>освоение</w:t>
            </w:r>
            <w:r>
              <w:rPr>
                <w:spacing w:val="-10"/>
                <w:sz w:val="24"/>
              </w:rPr>
              <w:t xml:space="preserve"> </w:t>
            </w:r>
            <w:r>
              <w:rPr>
                <w:sz w:val="24"/>
              </w:rPr>
              <w:t>современных</w:t>
            </w:r>
            <w:r>
              <w:rPr>
                <w:spacing w:val="-10"/>
                <w:sz w:val="24"/>
              </w:rPr>
              <w:t xml:space="preserve"> </w:t>
            </w:r>
            <w:r>
              <w:rPr>
                <w:sz w:val="24"/>
              </w:rPr>
              <w:t>технологий,</w:t>
            </w:r>
            <w:r>
              <w:rPr>
                <w:spacing w:val="-11"/>
                <w:sz w:val="24"/>
              </w:rPr>
              <w:t xml:space="preserve"> </w:t>
            </w:r>
            <w:r>
              <w:rPr>
                <w:sz w:val="24"/>
              </w:rPr>
              <w:t>знакомство</w:t>
            </w:r>
            <w:r>
              <w:rPr>
                <w:spacing w:val="-10"/>
                <w:sz w:val="24"/>
              </w:rPr>
              <w:t xml:space="preserve"> </w:t>
            </w:r>
            <w:r>
              <w:rPr>
                <w:sz w:val="24"/>
              </w:rPr>
              <w:t>с</w:t>
            </w:r>
            <w:r>
              <w:rPr>
                <w:spacing w:val="-10"/>
                <w:sz w:val="24"/>
              </w:rPr>
              <w:t xml:space="preserve"> </w:t>
            </w:r>
            <w:r>
              <w:rPr>
                <w:sz w:val="24"/>
              </w:rPr>
              <w:t>миром</w:t>
            </w:r>
            <w:r>
              <w:rPr>
                <w:spacing w:val="-9"/>
                <w:sz w:val="24"/>
              </w:rPr>
              <w:t xml:space="preserve"> </w:t>
            </w:r>
            <w:r>
              <w:rPr>
                <w:sz w:val="24"/>
              </w:rPr>
              <w:t>профессий,</w:t>
            </w:r>
            <w:r>
              <w:rPr>
                <w:spacing w:val="-10"/>
                <w:sz w:val="24"/>
              </w:rPr>
              <w:t xml:space="preserve"> </w:t>
            </w:r>
            <w:r>
              <w:rPr>
                <w:sz w:val="24"/>
              </w:rPr>
              <w:t>самоопределение</w:t>
            </w:r>
            <w:r>
              <w:rPr>
                <w:spacing w:val="-9"/>
                <w:sz w:val="24"/>
              </w:rPr>
              <w:t xml:space="preserve"> </w:t>
            </w:r>
            <w:r>
              <w:rPr>
                <w:sz w:val="24"/>
              </w:rPr>
              <w:t>и</w:t>
            </w:r>
            <w:r>
              <w:rPr>
                <w:spacing w:val="-11"/>
                <w:sz w:val="24"/>
              </w:rPr>
              <w:t xml:space="preserve"> </w:t>
            </w:r>
            <w:r>
              <w:rPr>
                <w:sz w:val="24"/>
              </w:rPr>
              <w:t>ориентация</w:t>
            </w:r>
            <w:r>
              <w:rPr>
                <w:spacing w:val="-10"/>
                <w:sz w:val="24"/>
              </w:rPr>
              <w:t xml:space="preserve"> </w:t>
            </w:r>
            <w:r>
              <w:rPr>
                <w:sz w:val="24"/>
              </w:rPr>
              <w:t>обучающихся</w:t>
            </w:r>
            <w:r>
              <w:rPr>
                <w:spacing w:val="-58"/>
                <w:sz w:val="24"/>
              </w:rPr>
              <w:t xml:space="preserve"> </w:t>
            </w:r>
            <w:r>
              <w:rPr>
                <w:sz w:val="24"/>
              </w:rPr>
              <w:t>в</w:t>
            </w:r>
            <w:r>
              <w:rPr>
                <w:spacing w:val="-1"/>
                <w:sz w:val="24"/>
              </w:rPr>
              <w:t xml:space="preserve"> </w:t>
            </w:r>
            <w:r>
              <w:rPr>
                <w:sz w:val="24"/>
              </w:rPr>
              <w:t>сферах</w:t>
            </w:r>
            <w:r>
              <w:rPr>
                <w:spacing w:val="-1"/>
                <w:sz w:val="24"/>
              </w:rPr>
              <w:t xml:space="preserve"> </w:t>
            </w:r>
            <w:r>
              <w:rPr>
                <w:sz w:val="24"/>
              </w:rPr>
              <w:t>трудовой деятельности.</w:t>
            </w:r>
          </w:p>
          <w:p w14:paraId="0C32482E" w14:textId="77777777" w:rsidR="00EF6FDF" w:rsidRDefault="000260A4">
            <w:pPr>
              <w:pStyle w:val="TableParagraph"/>
              <w:ind w:left="108" w:right="94"/>
              <w:jc w:val="both"/>
              <w:rPr>
                <w:sz w:val="24"/>
              </w:rPr>
            </w:pPr>
            <w:r>
              <w:rPr>
                <w:sz w:val="24"/>
              </w:rPr>
              <w:t>Содержание</w:t>
            </w:r>
            <w:r>
              <w:rPr>
                <w:spacing w:val="1"/>
                <w:sz w:val="24"/>
              </w:rPr>
              <w:t xml:space="preserve"> </w:t>
            </w:r>
            <w:r>
              <w:rPr>
                <w:sz w:val="24"/>
              </w:rPr>
              <w:t>предмета</w:t>
            </w:r>
            <w:r>
              <w:rPr>
                <w:spacing w:val="1"/>
                <w:sz w:val="24"/>
              </w:rPr>
              <w:t xml:space="preserve"> </w:t>
            </w:r>
            <w:r>
              <w:rPr>
                <w:sz w:val="24"/>
              </w:rPr>
              <w:t>«Технология»</w:t>
            </w:r>
            <w:r>
              <w:rPr>
                <w:spacing w:val="1"/>
                <w:sz w:val="24"/>
              </w:rPr>
              <w:t xml:space="preserve"> </w:t>
            </w:r>
            <w:r>
              <w:rPr>
                <w:sz w:val="24"/>
              </w:rPr>
              <w:t>отражает</w:t>
            </w:r>
            <w:r>
              <w:rPr>
                <w:spacing w:val="1"/>
                <w:sz w:val="24"/>
              </w:rPr>
              <w:t xml:space="preserve"> </w:t>
            </w:r>
            <w:r>
              <w:rPr>
                <w:sz w:val="24"/>
              </w:rPr>
              <w:t>смену</w:t>
            </w:r>
            <w:r>
              <w:rPr>
                <w:spacing w:val="1"/>
                <w:sz w:val="24"/>
              </w:rPr>
              <w:t xml:space="preserve"> </w:t>
            </w:r>
            <w:r>
              <w:rPr>
                <w:sz w:val="24"/>
              </w:rPr>
              <w:t>жизненных</w:t>
            </w:r>
            <w:r>
              <w:rPr>
                <w:spacing w:val="1"/>
                <w:sz w:val="24"/>
              </w:rPr>
              <w:t xml:space="preserve"> </w:t>
            </w:r>
            <w:r>
              <w:rPr>
                <w:sz w:val="24"/>
              </w:rPr>
              <w:t>реалий</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пространства</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и</w:t>
            </w:r>
            <w:r>
              <w:rPr>
                <w:spacing w:val="1"/>
                <w:sz w:val="24"/>
              </w:rPr>
              <w:t xml:space="preserve"> </w:t>
            </w:r>
            <w:r>
              <w:rPr>
                <w:sz w:val="24"/>
              </w:rPr>
              <w:t>самоопределения</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компьютерное</w:t>
            </w:r>
            <w:r>
              <w:rPr>
                <w:spacing w:val="1"/>
                <w:sz w:val="24"/>
              </w:rPr>
              <w:t xml:space="preserve"> </w:t>
            </w:r>
            <w:r>
              <w:rPr>
                <w:sz w:val="24"/>
              </w:rPr>
              <w:t>черчение,</w:t>
            </w:r>
            <w:r>
              <w:rPr>
                <w:spacing w:val="1"/>
                <w:sz w:val="24"/>
              </w:rPr>
              <w:t xml:space="preserve"> </w:t>
            </w:r>
            <w:r>
              <w:rPr>
                <w:sz w:val="24"/>
              </w:rPr>
              <w:t>промышленный дизайн; 3D-моделирование, прототипирование, технологии цифрового производства в области</w:t>
            </w:r>
            <w:r>
              <w:rPr>
                <w:spacing w:val="1"/>
                <w:sz w:val="24"/>
              </w:rPr>
              <w:t xml:space="preserve"> </w:t>
            </w:r>
            <w:r>
              <w:rPr>
                <w:sz w:val="24"/>
              </w:rPr>
              <w:t>обработки материалов, аддитивные технологии; нанотехнологии; робототехника и системы автоматического</w:t>
            </w:r>
            <w:r>
              <w:rPr>
                <w:spacing w:val="1"/>
                <w:sz w:val="24"/>
              </w:rPr>
              <w:t xml:space="preserve"> </w:t>
            </w:r>
            <w:r>
              <w:rPr>
                <w:sz w:val="24"/>
              </w:rPr>
              <w:t>управления; технологии электротехники, электроники и электроэнергетики; строительство; транспорт; агро- и</w:t>
            </w:r>
            <w:r>
              <w:rPr>
                <w:spacing w:val="1"/>
                <w:sz w:val="24"/>
              </w:rPr>
              <w:t xml:space="preserve"> </w:t>
            </w:r>
            <w:r>
              <w:rPr>
                <w:sz w:val="24"/>
              </w:rPr>
              <w:t>биотехнологии;</w:t>
            </w:r>
            <w:r>
              <w:rPr>
                <w:spacing w:val="-1"/>
                <w:sz w:val="24"/>
              </w:rPr>
              <w:t xml:space="preserve"> </w:t>
            </w:r>
            <w:r>
              <w:rPr>
                <w:sz w:val="24"/>
              </w:rPr>
              <w:t>обработка пищевых</w:t>
            </w:r>
            <w:r>
              <w:rPr>
                <w:spacing w:val="-1"/>
                <w:sz w:val="24"/>
              </w:rPr>
              <w:t xml:space="preserve"> </w:t>
            </w:r>
            <w:r>
              <w:rPr>
                <w:sz w:val="24"/>
              </w:rPr>
              <w:t>продуктов.</w:t>
            </w:r>
          </w:p>
          <w:p w14:paraId="0007C1FD" w14:textId="77777777" w:rsidR="00EF6FDF" w:rsidRDefault="000260A4">
            <w:pPr>
              <w:pStyle w:val="TableParagraph"/>
              <w:spacing w:before="1"/>
              <w:ind w:left="108" w:right="98"/>
              <w:jc w:val="both"/>
              <w:rPr>
                <w:sz w:val="24"/>
              </w:rPr>
            </w:pPr>
            <w:r>
              <w:rPr>
                <w:sz w:val="24"/>
              </w:rPr>
              <w:t>Стратегическими документами, определяющими направление модернизации содержания и методов обучения,</w:t>
            </w:r>
            <w:r>
              <w:rPr>
                <w:spacing w:val="1"/>
                <w:sz w:val="24"/>
              </w:rPr>
              <w:t xml:space="preserve"> </w:t>
            </w:r>
            <w:r>
              <w:rPr>
                <w:sz w:val="24"/>
              </w:rPr>
              <w:t>являются:</w:t>
            </w:r>
          </w:p>
          <w:p w14:paraId="44A9C001" w14:textId="77777777" w:rsidR="00EF6FDF" w:rsidRDefault="000260A4">
            <w:pPr>
              <w:pStyle w:val="TableParagraph"/>
              <w:numPr>
                <w:ilvl w:val="0"/>
                <w:numId w:val="4"/>
              </w:numPr>
              <w:tabs>
                <w:tab w:val="left" w:pos="829"/>
              </w:tabs>
              <w:ind w:right="97"/>
              <w:jc w:val="both"/>
              <w:rPr>
                <w:sz w:val="24"/>
              </w:rPr>
            </w:pP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года</w:t>
            </w:r>
            <w:r>
              <w:rPr>
                <w:spacing w:val="1"/>
                <w:sz w:val="24"/>
              </w:rPr>
              <w:t xml:space="preserve"> </w:t>
            </w:r>
            <w:r>
              <w:rPr>
                <w:sz w:val="24"/>
              </w:rPr>
              <w:t>(Приказ</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31.05.2021</w:t>
            </w:r>
            <w:r>
              <w:rPr>
                <w:spacing w:val="1"/>
                <w:sz w:val="24"/>
              </w:rPr>
              <w:t xml:space="preserve"> </w:t>
            </w:r>
            <w:r>
              <w:rPr>
                <w:sz w:val="24"/>
              </w:rPr>
              <w:t>№</w:t>
            </w:r>
            <w:r>
              <w:rPr>
                <w:spacing w:val="1"/>
                <w:sz w:val="24"/>
              </w:rPr>
              <w:t xml:space="preserve"> </w:t>
            </w:r>
            <w:r>
              <w:rPr>
                <w:sz w:val="24"/>
              </w:rPr>
              <w:t>287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Минюсте России</w:t>
            </w:r>
            <w:r>
              <w:rPr>
                <w:spacing w:val="-1"/>
                <w:sz w:val="24"/>
              </w:rPr>
              <w:t xml:space="preserve"> </w:t>
            </w:r>
            <w:r>
              <w:rPr>
                <w:sz w:val="24"/>
              </w:rPr>
              <w:t>05.07.2021, №</w:t>
            </w:r>
            <w:r>
              <w:rPr>
                <w:spacing w:val="-1"/>
                <w:sz w:val="24"/>
              </w:rPr>
              <w:t xml:space="preserve"> </w:t>
            </w:r>
            <w:r>
              <w:rPr>
                <w:sz w:val="24"/>
              </w:rPr>
              <w:t>64101);</w:t>
            </w:r>
          </w:p>
          <w:p w14:paraId="3F37CFF0" w14:textId="77777777" w:rsidR="00EF6FDF" w:rsidRDefault="000260A4">
            <w:pPr>
              <w:pStyle w:val="TableParagraph"/>
              <w:numPr>
                <w:ilvl w:val="0"/>
                <w:numId w:val="4"/>
              </w:numPr>
              <w:tabs>
                <w:tab w:val="left" w:pos="829"/>
              </w:tabs>
              <w:spacing w:before="1"/>
              <w:ind w:right="95"/>
              <w:jc w:val="both"/>
              <w:rPr>
                <w:sz w:val="24"/>
              </w:rPr>
            </w:pPr>
            <w:r>
              <w:rPr>
                <w:sz w:val="24"/>
              </w:rPr>
              <w:t>Концепция</w:t>
            </w:r>
            <w:r>
              <w:rPr>
                <w:spacing w:val="-6"/>
                <w:sz w:val="24"/>
              </w:rPr>
              <w:t xml:space="preserve"> </w:t>
            </w:r>
            <w:r>
              <w:rPr>
                <w:sz w:val="24"/>
              </w:rPr>
              <w:t>преподавания</w:t>
            </w:r>
            <w:r>
              <w:rPr>
                <w:spacing w:val="-4"/>
                <w:sz w:val="24"/>
              </w:rPr>
              <w:t xml:space="preserve"> </w:t>
            </w:r>
            <w:r>
              <w:rPr>
                <w:sz w:val="24"/>
              </w:rPr>
              <w:t>предметной</w:t>
            </w:r>
            <w:r>
              <w:rPr>
                <w:spacing w:val="-6"/>
                <w:sz w:val="24"/>
              </w:rPr>
              <w:t xml:space="preserve"> </w:t>
            </w:r>
            <w:r>
              <w:rPr>
                <w:sz w:val="24"/>
              </w:rPr>
              <w:t>области</w:t>
            </w:r>
            <w:r>
              <w:rPr>
                <w:spacing w:val="-5"/>
                <w:sz w:val="24"/>
              </w:rPr>
              <w:t xml:space="preserve"> </w:t>
            </w:r>
            <w:r>
              <w:rPr>
                <w:sz w:val="24"/>
              </w:rPr>
              <w:t>«Технология»</w:t>
            </w:r>
            <w:r>
              <w:rPr>
                <w:spacing w:val="-5"/>
                <w:sz w:val="24"/>
              </w:rPr>
              <w:t xml:space="preserve"> </w:t>
            </w:r>
            <w:r>
              <w:rPr>
                <w:sz w:val="24"/>
              </w:rPr>
              <w:t>в</w:t>
            </w:r>
            <w:r>
              <w:rPr>
                <w:spacing w:val="-5"/>
                <w:sz w:val="24"/>
              </w:rPr>
              <w:t xml:space="preserve"> </w:t>
            </w:r>
            <w:r>
              <w:rPr>
                <w:sz w:val="24"/>
              </w:rPr>
              <w:t>образовательных</w:t>
            </w:r>
            <w:r>
              <w:rPr>
                <w:spacing w:val="-4"/>
                <w:sz w:val="24"/>
              </w:rPr>
              <w:t xml:space="preserve"> </w:t>
            </w:r>
            <w:r>
              <w:rPr>
                <w:sz w:val="24"/>
              </w:rPr>
              <w:t>организациях</w:t>
            </w:r>
            <w:r>
              <w:rPr>
                <w:spacing w:val="-5"/>
                <w:sz w:val="24"/>
              </w:rPr>
              <w:t xml:space="preserve"> </w:t>
            </w:r>
            <w:r>
              <w:rPr>
                <w:sz w:val="24"/>
              </w:rPr>
              <w:t>Российской</w:t>
            </w:r>
            <w:r>
              <w:rPr>
                <w:spacing w:val="-58"/>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(утверждена</w:t>
            </w:r>
            <w:r>
              <w:rPr>
                <w:spacing w:val="1"/>
                <w:sz w:val="24"/>
              </w:rPr>
              <w:t xml:space="preserve"> </w:t>
            </w:r>
            <w:r>
              <w:rPr>
                <w:sz w:val="24"/>
              </w:rPr>
              <w:t>коллегией</w:t>
            </w:r>
            <w:r>
              <w:rPr>
                <w:spacing w:val="1"/>
                <w:sz w:val="24"/>
              </w:rPr>
              <w:t xml:space="preserve"> </w:t>
            </w:r>
            <w:r>
              <w:rPr>
                <w:sz w:val="24"/>
              </w:rPr>
              <w:t>Министерства</w:t>
            </w:r>
            <w:r>
              <w:rPr>
                <w:spacing w:val="-2"/>
                <w:sz w:val="24"/>
              </w:rPr>
              <w:t xml:space="preserve"> </w:t>
            </w:r>
            <w:r>
              <w:rPr>
                <w:sz w:val="24"/>
              </w:rPr>
              <w:t>просвещения Российской</w:t>
            </w:r>
            <w:r>
              <w:rPr>
                <w:spacing w:val="-2"/>
                <w:sz w:val="24"/>
              </w:rPr>
              <w:t xml:space="preserve"> </w:t>
            </w:r>
            <w:r>
              <w:rPr>
                <w:sz w:val="24"/>
              </w:rPr>
              <w:t>Федерации 24</w:t>
            </w:r>
            <w:r>
              <w:rPr>
                <w:spacing w:val="-1"/>
                <w:sz w:val="24"/>
              </w:rPr>
              <w:t xml:space="preserve"> </w:t>
            </w:r>
            <w:r>
              <w:rPr>
                <w:sz w:val="24"/>
              </w:rPr>
              <w:t>декабря 2018</w:t>
            </w:r>
            <w:r>
              <w:rPr>
                <w:spacing w:val="-3"/>
                <w:sz w:val="24"/>
              </w:rPr>
              <w:t xml:space="preserve"> </w:t>
            </w:r>
            <w:r>
              <w:rPr>
                <w:sz w:val="24"/>
              </w:rPr>
              <w:t>г.).</w:t>
            </w:r>
          </w:p>
          <w:p w14:paraId="5B310F0A" w14:textId="77777777" w:rsidR="00EF6FDF" w:rsidRDefault="000260A4">
            <w:pPr>
              <w:pStyle w:val="TableParagraph"/>
              <w:spacing w:before="2"/>
              <w:ind w:left="108"/>
              <w:rPr>
                <w:sz w:val="24"/>
              </w:rPr>
            </w:pPr>
            <w:r>
              <w:rPr>
                <w:sz w:val="24"/>
              </w:rPr>
              <w:t>Современный</w:t>
            </w:r>
            <w:r>
              <w:rPr>
                <w:spacing w:val="10"/>
                <w:sz w:val="24"/>
              </w:rPr>
              <w:t xml:space="preserve"> </w:t>
            </w:r>
            <w:r>
              <w:rPr>
                <w:sz w:val="24"/>
              </w:rPr>
              <w:t>курс</w:t>
            </w:r>
            <w:r>
              <w:rPr>
                <w:spacing w:val="12"/>
                <w:sz w:val="24"/>
              </w:rPr>
              <w:t xml:space="preserve"> </w:t>
            </w:r>
            <w:r>
              <w:rPr>
                <w:sz w:val="24"/>
              </w:rPr>
              <w:t>технологии</w:t>
            </w:r>
            <w:r>
              <w:rPr>
                <w:spacing w:val="12"/>
                <w:sz w:val="24"/>
              </w:rPr>
              <w:t xml:space="preserve"> </w:t>
            </w:r>
            <w:r>
              <w:rPr>
                <w:sz w:val="24"/>
              </w:rPr>
              <w:t>построен</w:t>
            </w:r>
            <w:r>
              <w:rPr>
                <w:spacing w:val="13"/>
                <w:sz w:val="24"/>
              </w:rPr>
              <w:t xml:space="preserve"> </w:t>
            </w:r>
            <w:r>
              <w:rPr>
                <w:sz w:val="24"/>
              </w:rPr>
              <w:t>по</w:t>
            </w:r>
            <w:r>
              <w:rPr>
                <w:spacing w:val="11"/>
                <w:sz w:val="24"/>
              </w:rPr>
              <w:t xml:space="preserve"> </w:t>
            </w:r>
            <w:r>
              <w:rPr>
                <w:sz w:val="24"/>
              </w:rPr>
              <w:t>модульному</w:t>
            </w:r>
            <w:r>
              <w:rPr>
                <w:spacing w:val="12"/>
                <w:sz w:val="24"/>
              </w:rPr>
              <w:t xml:space="preserve"> </w:t>
            </w:r>
            <w:r>
              <w:rPr>
                <w:sz w:val="24"/>
              </w:rPr>
              <w:t>принципу. Модульная</w:t>
            </w:r>
            <w:r>
              <w:rPr>
                <w:spacing w:val="11"/>
                <w:sz w:val="24"/>
              </w:rPr>
              <w:t xml:space="preserve"> </w:t>
            </w:r>
            <w:r>
              <w:rPr>
                <w:sz w:val="24"/>
              </w:rPr>
              <w:t>рабочая</w:t>
            </w:r>
            <w:r>
              <w:rPr>
                <w:spacing w:val="11"/>
                <w:sz w:val="24"/>
              </w:rPr>
              <w:t xml:space="preserve"> </w:t>
            </w:r>
            <w:r>
              <w:rPr>
                <w:sz w:val="24"/>
              </w:rPr>
              <w:t>программа</w:t>
            </w:r>
            <w:r>
              <w:rPr>
                <w:spacing w:val="11"/>
                <w:sz w:val="24"/>
              </w:rPr>
              <w:t xml:space="preserve"> </w:t>
            </w:r>
            <w:r>
              <w:rPr>
                <w:sz w:val="24"/>
              </w:rPr>
              <w:t>по</w:t>
            </w:r>
            <w:r>
              <w:rPr>
                <w:spacing w:val="12"/>
                <w:sz w:val="24"/>
              </w:rPr>
              <w:t xml:space="preserve"> </w:t>
            </w:r>
            <w:r>
              <w:rPr>
                <w:sz w:val="24"/>
              </w:rPr>
              <w:t>предмету</w:t>
            </w:r>
          </w:p>
          <w:p w14:paraId="041ADF35" w14:textId="77777777" w:rsidR="00EF6FDF" w:rsidRDefault="000260A4">
            <w:pPr>
              <w:pStyle w:val="TableParagraph"/>
              <w:ind w:left="108" w:right="95"/>
              <w:rPr>
                <w:sz w:val="24"/>
              </w:rPr>
            </w:pPr>
            <w:r>
              <w:rPr>
                <w:sz w:val="24"/>
              </w:rPr>
              <w:t>«Технология»</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система</w:t>
            </w:r>
            <w:r>
              <w:rPr>
                <w:spacing w:val="1"/>
                <w:sz w:val="24"/>
              </w:rPr>
              <w:t xml:space="preserve"> </w:t>
            </w:r>
            <w:r>
              <w:rPr>
                <w:sz w:val="24"/>
              </w:rPr>
              <w:t>логически</w:t>
            </w:r>
            <w:r>
              <w:rPr>
                <w:spacing w:val="1"/>
                <w:sz w:val="24"/>
              </w:rPr>
              <w:t xml:space="preserve"> </w:t>
            </w:r>
            <w:r>
              <w:rPr>
                <w:sz w:val="24"/>
              </w:rPr>
              <w:t>завершённых</w:t>
            </w:r>
            <w:r>
              <w:rPr>
                <w:spacing w:val="1"/>
                <w:sz w:val="24"/>
              </w:rPr>
              <w:t xml:space="preserve"> </w:t>
            </w:r>
            <w:r>
              <w:rPr>
                <w:sz w:val="24"/>
              </w:rPr>
              <w:t>блоков</w:t>
            </w:r>
            <w:r>
              <w:rPr>
                <w:spacing w:val="1"/>
                <w:sz w:val="24"/>
              </w:rPr>
              <w:t xml:space="preserve"> </w:t>
            </w:r>
            <w:r>
              <w:rPr>
                <w:sz w:val="24"/>
              </w:rPr>
              <w:t>(модулей)</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позволяющих</w:t>
            </w:r>
            <w:r>
              <w:rPr>
                <w:spacing w:val="-57"/>
                <w:sz w:val="24"/>
              </w:rPr>
              <w:t xml:space="preserve"> </w:t>
            </w:r>
            <w:r>
              <w:rPr>
                <w:sz w:val="24"/>
              </w:rPr>
              <w:t>достигнуть</w:t>
            </w:r>
            <w:r>
              <w:rPr>
                <w:spacing w:val="-1"/>
                <w:sz w:val="24"/>
              </w:rPr>
              <w:t xml:space="preserve"> </w:t>
            </w:r>
            <w:r>
              <w:rPr>
                <w:sz w:val="24"/>
              </w:rPr>
              <w:t>конкретных</w:t>
            </w:r>
            <w:r>
              <w:rPr>
                <w:spacing w:val="-1"/>
                <w:sz w:val="24"/>
              </w:rPr>
              <w:t xml:space="preserve"> </w:t>
            </w:r>
            <w:r>
              <w:rPr>
                <w:sz w:val="24"/>
              </w:rPr>
              <w:t>образовательных результатов</w:t>
            </w:r>
            <w:r>
              <w:rPr>
                <w:spacing w:val="-1"/>
                <w:sz w:val="24"/>
              </w:rPr>
              <w:t xml:space="preserve"> </w:t>
            </w:r>
            <w:r>
              <w:rPr>
                <w:sz w:val="24"/>
              </w:rPr>
              <w:t>за уровень образования.</w:t>
            </w:r>
          </w:p>
          <w:p w14:paraId="15F1AF4D" w14:textId="77777777" w:rsidR="00EF6FDF" w:rsidRDefault="000260A4">
            <w:pPr>
              <w:pStyle w:val="TableParagraph"/>
              <w:ind w:left="108"/>
              <w:rPr>
                <w:sz w:val="24"/>
              </w:rPr>
            </w:pPr>
            <w:r>
              <w:rPr>
                <w:sz w:val="24"/>
              </w:rPr>
              <w:t>На</w:t>
            </w:r>
            <w:r>
              <w:rPr>
                <w:spacing w:val="-2"/>
                <w:sz w:val="24"/>
              </w:rPr>
              <w:t xml:space="preserve"> </w:t>
            </w:r>
            <w:r>
              <w:rPr>
                <w:sz w:val="24"/>
              </w:rPr>
              <w:t>освоение</w:t>
            </w:r>
            <w:r>
              <w:rPr>
                <w:spacing w:val="-1"/>
                <w:sz w:val="24"/>
              </w:rPr>
              <w:t xml:space="preserve"> </w:t>
            </w:r>
            <w:r>
              <w:rPr>
                <w:sz w:val="24"/>
              </w:rPr>
              <w:t>предмета</w:t>
            </w:r>
            <w:r>
              <w:rPr>
                <w:spacing w:val="-2"/>
                <w:sz w:val="24"/>
              </w:rPr>
              <w:t xml:space="preserve"> </w:t>
            </w:r>
            <w:r>
              <w:rPr>
                <w:sz w:val="24"/>
              </w:rPr>
              <w:t>«Технология»</w:t>
            </w:r>
            <w:r>
              <w:rPr>
                <w:spacing w:val="-1"/>
                <w:sz w:val="24"/>
              </w:rPr>
              <w:t xml:space="preserve"> </w:t>
            </w:r>
            <w:r>
              <w:rPr>
                <w:sz w:val="24"/>
              </w:rPr>
              <w:t>на</w:t>
            </w:r>
            <w:r>
              <w:rPr>
                <w:spacing w:val="-2"/>
                <w:sz w:val="24"/>
              </w:rPr>
              <w:t xml:space="preserve"> </w:t>
            </w:r>
            <w:r>
              <w:rPr>
                <w:sz w:val="24"/>
              </w:rPr>
              <w:t>ступени 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272</w:t>
            </w:r>
            <w:r>
              <w:rPr>
                <w:spacing w:val="-1"/>
                <w:sz w:val="24"/>
              </w:rPr>
              <w:t xml:space="preserve"> </w:t>
            </w:r>
            <w:r>
              <w:rPr>
                <w:sz w:val="24"/>
              </w:rPr>
              <w:t>часа:</w:t>
            </w:r>
          </w:p>
          <w:p w14:paraId="73DED58A" w14:textId="77777777" w:rsidR="00EF6FDF" w:rsidRDefault="000260A4">
            <w:pPr>
              <w:pStyle w:val="TableParagraph"/>
              <w:numPr>
                <w:ilvl w:val="0"/>
                <w:numId w:val="4"/>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46B314A8" w14:textId="77777777" w:rsidR="00EF6FDF" w:rsidRDefault="000260A4">
            <w:pPr>
              <w:pStyle w:val="TableParagraph"/>
              <w:numPr>
                <w:ilvl w:val="0"/>
                <w:numId w:val="4"/>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F2C3EE1" w14:textId="77777777" w:rsidR="00EF6FDF" w:rsidRDefault="000260A4">
            <w:pPr>
              <w:pStyle w:val="TableParagraph"/>
              <w:numPr>
                <w:ilvl w:val="0"/>
                <w:numId w:val="4"/>
              </w:numPr>
              <w:tabs>
                <w:tab w:val="left" w:pos="828"/>
                <w:tab w:val="left" w:pos="829"/>
              </w:tabs>
              <w:spacing w:before="1"/>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F753360" w14:textId="77777777" w:rsidR="00EF6FDF" w:rsidRDefault="000260A4">
            <w:pPr>
              <w:pStyle w:val="TableParagraph"/>
              <w:numPr>
                <w:ilvl w:val="0"/>
                <w:numId w:val="4"/>
              </w:numPr>
              <w:tabs>
                <w:tab w:val="left" w:pos="828"/>
                <w:tab w:val="left" w:pos="829"/>
              </w:tabs>
              <w:spacing w:before="1" w:line="257" w:lineRule="exact"/>
              <w:ind w:hanging="361"/>
              <w:rPr>
                <w:sz w:val="24"/>
              </w:rPr>
            </w:pPr>
            <w:r>
              <w:rPr>
                <w:sz w:val="24"/>
              </w:rPr>
              <w:t>8</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bl>
    <w:p w14:paraId="66A3C983" w14:textId="77777777" w:rsidR="00EF6FDF" w:rsidRDefault="00EF6FDF">
      <w:pPr>
        <w:spacing w:line="257"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20DE6F50" w14:textId="77777777">
        <w:trPr>
          <w:trHeight w:val="276"/>
        </w:trPr>
        <w:tc>
          <w:tcPr>
            <w:tcW w:w="2550" w:type="dxa"/>
          </w:tcPr>
          <w:p w14:paraId="34768CB8" w14:textId="77777777" w:rsidR="00EF6FDF" w:rsidRDefault="00EF6FDF">
            <w:pPr>
              <w:pStyle w:val="TableParagraph"/>
              <w:rPr>
                <w:sz w:val="20"/>
              </w:rPr>
            </w:pPr>
          </w:p>
        </w:tc>
        <w:tc>
          <w:tcPr>
            <w:tcW w:w="11880" w:type="dxa"/>
          </w:tcPr>
          <w:p w14:paraId="4301386C" w14:textId="77777777" w:rsidR="00EF6FDF" w:rsidRDefault="000260A4">
            <w:pPr>
              <w:pStyle w:val="TableParagraph"/>
              <w:numPr>
                <w:ilvl w:val="0"/>
                <w:numId w:val="3"/>
              </w:numPr>
              <w:tabs>
                <w:tab w:val="left" w:pos="828"/>
                <w:tab w:val="left" w:pos="829"/>
              </w:tabs>
              <w:spacing w:line="257" w:lineRule="exact"/>
              <w:ind w:hanging="361"/>
              <w:rPr>
                <w:sz w:val="24"/>
              </w:rPr>
            </w:pPr>
            <w:r>
              <w:rPr>
                <w:sz w:val="24"/>
              </w:rPr>
              <w:t>9</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2662E5E9" w14:textId="77777777">
        <w:trPr>
          <w:trHeight w:val="8562"/>
        </w:trPr>
        <w:tc>
          <w:tcPr>
            <w:tcW w:w="2550" w:type="dxa"/>
          </w:tcPr>
          <w:p w14:paraId="10610F01" w14:textId="77777777" w:rsidR="00EF6FDF" w:rsidRDefault="00EF6FDF">
            <w:pPr>
              <w:pStyle w:val="TableParagraph"/>
              <w:rPr>
                <w:b/>
                <w:sz w:val="26"/>
              </w:rPr>
            </w:pPr>
          </w:p>
          <w:p w14:paraId="76896304" w14:textId="77777777" w:rsidR="00EF6FDF" w:rsidRDefault="00EF6FDF">
            <w:pPr>
              <w:pStyle w:val="TableParagraph"/>
              <w:rPr>
                <w:b/>
                <w:sz w:val="26"/>
              </w:rPr>
            </w:pPr>
          </w:p>
          <w:p w14:paraId="0FA87F80" w14:textId="77777777" w:rsidR="00EF6FDF" w:rsidRDefault="00EF6FDF">
            <w:pPr>
              <w:pStyle w:val="TableParagraph"/>
              <w:rPr>
                <w:b/>
                <w:sz w:val="26"/>
              </w:rPr>
            </w:pPr>
          </w:p>
          <w:p w14:paraId="4E300C78" w14:textId="77777777" w:rsidR="00EF6FDF" w:rsidRDefault="00EF6FDF">
            <w:pPr>
              <w:pStyle w:val="TableParagraph"/>
              <w:rPr>
                <w:b/>
                <w:sz w:val="26"/>
              </w:rPr>
            </w:pPr>
          </w:p>
          <w:p w14:paraId="245B2F90" w14:textId="77777777" w:rsidR="00EF6FDF" w:rsidRDefault="00EF6FDF">
            <w:pPr>
              <w:pStyle w:val="TableParagraph"/>
              <w:rPr>
                <w:b/>
                <w:sz w:val="26"/>
              </w:rPr>
            </w:pPr>
          </w:p>
          <w:p w14:paraId="593C643A" w14:textId="77777777" w:rsidR="00EF6FDF" w:rsidRDefault="00EF6FDF">
            <w:pPr>
              <w:pStyle w:val="TableParagraph"/>
              <w:rPr>
                <w:b/>
                <w:sz w:val="26"/>
              </w:rPr>
            </w:pPr>
          </w:p>
          <w:p w14:paraId="7CDDF8C2" w14:textId="77777777" w:rsidR="00EF6FDF" w:rsidRDefault="00EF6FDF">
            <w:pPr>
              <w:pStyle w:val="TableParagraph"/>
              <w:rPr>
                <w:b/>
                <w:sz w:val="26"/>
              </w:rPr>
            </w:pPr>
          </w:p>
          <w:p w14:paraId="6A9D15B2" w14:textId="77777777" w:rsidR="00EF6FDF" w:rsidRDefault="00EF6FDF">
            <w:pPr>
              <w:pStyle w:val="TableParagraph"/>
              <w:rPr>
                <w:b/>
                <w:sz w:val="26"/>
              </w:rPr>
            </w:pPr>
          </w:p>
          <w:p w14:paraId="27564B2C" w14:textId="77777777" w:rsidR="00EF6FDF" w:rsidRDefault="00EF6FDF">
            <w:pPr>
              <w:pStyle w:val="TableParagraph"/>
              <w:rPr>
                <w:b/>
                <w:sz w:val="26"/>
              </w:rPr>
            </w:pPr>
          </w:p>
          <w:p w14:paraId="348E93FA" w14:textId="77777777" w:rsidR="00EF6FDF" w:rsidRDefault="00EF6FDF">
            <w:pPr>
              <w:pStyle w:val="TableParagraph"/>
              <w:rPr>
                <w:b/>
                <w:sz w:val="26"/>
              </w:rPr>
            </w:pPr>
          </w:p>
          <w:p w14:paraId="5CCFB21D" w14:textId="77777777" w:rsidR="00EF6FDF" w:rsidRDefault="00EF6FDF">
            <w:pPr>
              <w:pStyle w:val="TableParagraph"/>
              <w:rPr>
                <w:b/>
                <w:sz w:val="26"/>
              </w:rPr>
            </w:pPr>
          </w:p>
          <w:p w14:paraId="26F0E9A3" w14:textId="77777777" w:rsidR="00EF6FDF" w:rsidRDefault="00EF6FDF">
            <w:pPr>
              <w:pStyle w:val="TableParagraph"/>
              <w:rPr>
                <w:b/>
                <w:sz w:val="26"/>
              </w:rPr>
            </w:pPr>
          </w:p>
          <w:p w14:paraId="033FE9A9" w14:textId="77777777" w:rsidR="00EF6FDF" w:rsidRDefault="00EF6FDF">
            <w:pPr>
              <w:pStyle w:val="TableParagraph"/>
              <w:spacing w:before="4"/>
              <w:rPr>
                <w:b/>
                <w:sz w:val="36"/>
              </w:rPr>
            </w:pPr>
          </w:p>
          <w:p w14:paraId="45F3AAE5" w14:textId="77777777" w:rsidR="00EF6FDF" w:rsidRDefault="000260A4">
            <w:pPr>
              <w:pStyle w:val="TableParagraph"/>
              <w:spacing w:before="1"/>
              <w:ind w:left="769" w:right="588" w:hanging="153"/>
              <w:rPr>
                <w:b/>
                <w:sz w:val="24"/>
              </w:rPr>
            </w:pPr>
            <w:r>
              <w:rPr>
                <w:b/>
                <w:sz w:val="24"/>
              </w:rPr>
              <w:t>Физическая</w:t>
            </w:r>
            <w:r>
              <w:rPr>
                <w:b/>
                <w:spacing w:val="-58"/>
                <w:sz w:val="24"/>
              </w:rPr>
              <w:t xml:space="preserve"> </w:t>
            </w:r>
            <w:r>
              <w:rPr>
                <w:b/>
                <w:sz w:val="24"/>
              </w:rPr>
              <w:t>культура</w:t>
            </w:r>
          </w:p>
        </w:tc>
        <w:tc>
          <w:tcPr>
            <w:tcW w:w="11880" w:type="dxa"/>
          </w:tcPr>
          <w:p w14:paraId="2FEFFD5E" w14:textId="77777777" w:rsidR="00EF6FDF" w:rsidRDefault="000260A4">
            <w:pPr>
              <w:pStyle w:val="TableParagraph"/>
              <w:spacing w:before="1"/>
              <w:ind w:left="108" w:right="95"/>
              <w:jc w:val="both"/>
              <w:rPr>
                <w:sz w:val="24"/>
              </w:rPr>
            </w:pPr>
            <w:r>
              <w:rPr>
                <w:sz w:val="24"/>
              </w:rPr>
              <w:t>Рабочая программа по физической культуре на уровне основного общего образования составлена на 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основного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программе</w:t>
            </w:r>
            <w:r>
              <w:rPr>
                <w:spacing w:val="-1"/>
                <w:sz w:val="24"/>
              </w:rPr>
              <w:t xml:space="preserve"> </w:t>
            </w:r>
            <w:r>
              <w:rPr>
                <w:sz w:val="24"/>
              </w:rPr>
              <w:t>воспитания.</w:t>
            </w:r>
          </w:p>
          <w:p w14:paraId="24D7D864" w14:textId="77777777" w:rsidR="00EF6FDF" w:rsidRDefault="000260A4">
            <w:pPr>
              <w:pStyle w:val="TableParagraph"/>
              <w:spacing w:before="1"/>
              <w:ind w:left="108"/>
              <w:rPr>
                <w:sz w:val="24"/>
              </w:rPr>
            </w:pPr>
            <w:r>
              <w:rPr>
                <w:sz w:val="24"/>
              </w:rPr>
              <w:t>В рабочей программе нашли свои отражения объективно сложившиеся реалии современного социокультурного</w:t>
            </w:r>
            <w:r>
              <w:rPr>
                <w:spacing w:val="1"/>
                <w:sz w:val="24"/>
              </w:rPr>
              <w:t xml:space="preserve"> </w:t>
            </w:r>
            <w:r>
              <w:rPr>
                <w:sz w:val="24"/>
              </w:rPr>
              <w:t>развития</w:t>
            </w:r>
            <w:r>
              <w:rPr>
                <w:spacing w:val="1"/>
                <w:sz w:val="24"/>
              </w:rPr>
              <w:t xml:space="preserve"> </w:t>
            </w:r>
            <w:r>
              <w:rPr>
                <w:sz w:val="24"/>
              </w:rPr>
              <w:t>российского</w:t>
            </w:r>
            <w:r>
              <w:rPr>
                <w:spacing w:val="1"/>
                <w:sz w:val="24"/>
              </w:rPr>
              <w:t xml:space="preserve"> </w:t>
            </w:r>
            <w:r>
              <w:rPr>
                <w:sz w:val="24"/>
              </w:rPr>
              <w:t>общества, условия</w:t>
            </w:r>
            <w:r>
              <w:rPr>
                <w:spacing w:val="1"/>
                <w:sz w:val="24"/>
              </w:rPr>
              <w:t xml:space="preserve"> </w:t>
            </w:r>
            <w:r>
              <w:rPr>
                <w:sz w:val="24"/>
              </w:rPr>
              <w:t>деятельности</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возросшие</w:t>
            </w:r>
            <w:r>
              <w:rPr>
                <w:spacing w:val="1"/>
                <w:sz w:val="24"/>
              </w:rPr>
              <w:t xml:space="preserve"> </w:t>
            </w:r>
            <w:r>
              <w:rPr>
                <w:sz w:val="24"/>
              </w:rPr>
              <w:t>требования</w:t>
            </w:r>
            <w:r>
              <w:rPr>
                <w:spacing w:val="-57"/>
                <w:sz w:val="24"/>
              </w:rPr>
              <w:t xml:space="preserve"> </w:t>
            </w:r>
            <w:r>
              <w:rPr>
                <w:sz w:val="24"/>
              </w:rPr>
              <w:t>родителей,</w:t>
            </w:r>
            <w:r>
              <w:rPr>
                <w:spacing w:val="4"/>
                <w:sz w:val="24"/>
              </w:rPr>
              <w:t xml:space="preserve"> </w:t>
            </w:r>
            <w:r>
              <w:rPr>
                <w:sz w:val="24"/>
              </w:rPr>
              <w:t>учителей</w:t>
            </w:r>
            <w:r>
              <w:rPr>
                <w:spacing w:val="5"/>
                <w:sz w:val="24"/>
              </w:rPr>
              <w:t xml:space="preserve"> </w:t>
            </w:r>
            <w:r>
              <w:rPr>
                <w:sz w:val="24"/>
              </w:rPr>
              <w:t>и</w:t>
            </w:r>
            <w:r>
              <w:rPr>
                <w:spacing w:val="4"/>
                <w:sz w:val="24"/>
              </w:rPr>
              <w:t xml:space="preserve"> </w:t>
            </w:r>
            <w:r>
              <w:rPr>
                <w:sz w:val="24"/>
              </w:rPr>
              <w:t>методистов</w:t>
            </w:r>
            <w:r>
              <w:rPr>
                <w:spacing w:val="3"/>
                <w:sz w:val="24"/>
              </w:rPr>
              <w:t xml:space="preserve"> </w:t>
            </w:r>
            <w:r>
              <w:rPr>
                <w:sz w:val="24"/>
              </w:rPr>
              <w:t>к</w:t>
            </w:r>
            <w:r>
              <w:rPr>
                <w:spacing w:val="4"/>
                <w:sz w:val="24"/>
              </w:rPr>
              <w:t xml:space="preserve"> </w:t>
            </w:r>
            <w:r>
              <w:rPr>
                <w:sz w:val="24"/>
              </w:rPr>
              <w:t>совершенствованию</w:t>
            </w:r>
            <w:r>
              <w:rPr>
                <w:spacing w:val="4"/>
                <w:sz w:val="24"/>
              </w:rPr>
              <w:t xml:space="preserve"> </w:t>
            </w:r>
            <w:r>
              <w:rPr>
                <w:sz w:val="24"/>
              </w:rPr>
              <w:t>содержания</w:t>
            </w:r>
            <w:r>
              <w:rPr>
                <w:spacing w:val="4"/>
                <w:sz w:val="24"/>
              </w:rPr>
              <w:t xml:space="preserve"> </w:t>
            </w:r>
            <w:r>
              <w:rPr>
                <w:sz w:val="24"/>
              </w:rPr>
              <w:t>школьного</w:t>
            </w:r>
            <w:r>
              <w:rPr>
                <w:spacing w:val="4"/>
                <w:sz w:val="24"/>
              </w:rPr>
              <w:t xml:space="preserve"> </w:t>
            </w:r>
            <w:r>
              <w:rPr>
                <w:sz w:val="24"/>
              </w:rPr>
              <w:t>образования,</w:t>
            </w:r>
            <w:r>
              <w:rPr>
                <w:spacing w:val="4"/>
                <w:sz w:val="24"/>
              </w:rPr>
              <w:t xml:space="preserve"> </w:t>
            </w:r>
            <w:r>
              <w:rPr>
                <w:sz w:val="24"/>
              </w:rPr>
              <w:t>внедрению</w:t>
            </w:r>
            <w:r>
              <w:rPr>
                <w:spacing w:val="4"/>
                <w:sz w:val="24"/>
              </w:rPr>
              <w:t xml:space="preserve"> </w:t>
            </w:r>
            <w:r>
              <w:rPr>
                <w:sz w:val="24"/>
              </w:rPr>
              <w:t>новых</w:t>
            </w:r>
            <w:r>
              <w:rPr>
                <w:spacing w:val="-57"/>
                <w:sz w:val="24"/>
              </w:rPr>
              <w:t xml:space="preserve"> </w:t>
            </w:r>
            <w:r>
              <w:rPr>
                <w:sz w:val="24"/>
              </w:rPr>
              <w:t>методик и технологий в учебно-воспитательный процесс. В своей социально-ценностной ориентации рабочая</w:t>
            </w:r>
            <w:r>
              <w:rPr>
                <w:spacing w:val="1"/>
                <w:sz w:val="24"/>
              </w:rPr>
              <w:t xml:space="preserve"> </w:t>
            </w:r>
            <w:r>
              <w:rPr>
                <w:sz w:val="24"/>
              </w:rPr>
              <w:t>программа</w:t>
            </w:r>
            <w:r>
              <w:rPr>
                <w:spacing w:val="2"/>
                <w:sz w:val="24"/>
              </w:rPr>
              <w:t xml:space="preserve"> </w:t>
            </w:r>
            <w:r>
              <w:rPr>
                <w:sz w:val="24"/>
              </w:rPr>
              <w:t>сохраняет</w:t>
            </w:r>
            <w:r>
              <w:rPr>
                <w:spacing w:val="3"/>
                <w:sz w:val="24"/>
              </w:rPr>
              <w:t xml:space="preserve"> </w:t>
            </w:r>
            <w:r>
              <w:rPr>
                <w:sz w:val="24"/>
              </w:rPr>
              <w:t>исторически</w:t>
            </w:r>
            <w:r>
              <w:rPr>
                <w:spacing w:val="3"/>
                <w:sz w:val="24"/>
              </w:rPr>
              <w:t xml:space="preserve"> </w:t>
            </w:r>
            <w:r>
              <w:rPr>
                <w:sz w:val="24"/>
              </w:rPr>
              <w:t>сложившееся</w:t>
            </w:r>
            <w:r>
              <w:rPr>
                <w:spacing w:val="3"/>
                <w:sz w:val="24"/>
              </w:rPr>
              <w:t xml:space="preserve"> </w:t>
            </w:r>
            <w:r>
              <w:rPr>
                <w:sz w:val="24"/>
              </w:rPr>
              <w:t>предназначение</w:t>
            </w:r>
            <w:r>
              <w:rPr>
                <w:spacing w:val="3"/>
                <w:sz w:val="24"/>
              </w:rPr>
              <w:t xml:space="preserve"> </w:t>
            </w:r>
            <w:r>
              <w:rPr>
                <w:sz w:val="24"/>
              </w:rPr>
              <w:t>дисциплины</w:t>
            </w:r>
            <w:r>
              <w:rPr>
                <w:spacing w:val="2"/>
                <w:sz w:val="24"/>
              </w:rPr>
              <w:t xml:space="preserve"> </w:t>
            </w:r>
            <w:r>
              <w:rPr>
                <w:sz w:val="24"/>
              </w:rPr>
              <w:t>«Физическая</w:t>
            </w:r>
            <w:r>
              <w:rPr>
                <w:spacing w:val="1"/>
                <w:sz w:val="24"/>
              </w:rPr>
              <w:t xml:space="preserve"> </w:t>
            </w:r>
            <w:r>
              <w:rPr>
                <w:sz w:val="24"/>
              </w:rPr>
              <w:t>культура»</w:t>
            </w:r>
            <w:r>
              <w:rPr>
                <w:spacing w:val="4"/>
                <w:sz w:val="24"/>
              </w:rPr>
              <w:t xml:space="preserve"> </w:t>
            </w:r>
            <w:r>
              <w:rPr>
                <w:sz w:val="24"/>
              </w:rPr>
              <w:t>в</w:t>
            </w:r>
            <w:r>
              <w:rPr>
                <w:spacing w:val="2"/>
                <w:sz w:val="24"/>
              </w:rPr>
              <w:t xml:space="preserve"> </w:t>
            </w:r>
            <w:r>
              <w:rPr>
                <w:sz w:val="24"/>
              </w:rPr>
              <w:t>качестве</w:t>
            </w:r>
            <w:r>
              <w:rPr>
                <w:spacing w:val="-57"/>
                <w:sz w:val="24"/>
              </w:rPr>
              <w:t xml:space="preserve"> </w:t>
            </w:r>
            <w:r>
              <w:rPr>
                <w:sz w:val="24"/>
              </w:rPr>
              <w:t>средства</w:t>
            </w:r>
            <w:r>
              <w:rPr>
                <w:spacing w:val="47"/>
                <w:sz w:val="24"/>
              </w:rPr>
              <w:t xml:space="preserve"> </w:t>
            </w:r>
            <w:r>
              <w:rPr>
                <w:sz w:val="24"/>
              </w:rPr>
              <w:t>подготовки</w:t>
            </w:r>
            <w:r>
              <w:rPr>
                <w:spacing w:val="47"/>
                <w:sz w:val="24"/>
              </w:rPr>
              <w:t xml:space="preserve"> </w:t>
            </w:r>
            <w:r>
              <w:rPr>
                <w:sz w:val="24"/>
              </w:rPr>
              <w:t>учащихся</w:t>
            </w:r>
            <w:r>
              <w:rPr>
                <w:spacing w:val="45"/>
                <w:sz w:val="24"/>
              </w:rPr>
              <w:t xml:space="preserve"> </w:t>
            </w:r>
            <w:r>
              <w:rPr>
                <w:sz w:val="24"/>
              </w:rPr>
              <w:t>к</w:t>
            </w:r>
            <w:r>
              <w:rPr>
                <w:spacing w:val="46"/>
                <w:sz w:val="24"/>
              </w:rPr>
              <w:t xml:space="preserve"> </w:t>
            </w:r>
            <w:r>
              <w:rPr>
                <w:sz w:val="24"/>
              </w:rPr>
              <w:t>предстоящей</w:t>
            </w:r>
            <w:r>
              <w:rPr>
                <w:spacing w:val="47"/>
                <w:sz w:val="24"/>
              </w:rPr>
              <w:t xml:space="preserve"> </w:t>
            </w:r>
            <w:r>
              <w:rPr>
                <w:sz w:val="24"/>
              </w:rPr>
              <w:t>жизнедеятельности,</w:t>
            </w:r>
            <w:r>
              <w:rPr>
                <w:spacing w:val="46"/>
                <w:sz w:val="24"/>
              </w:rPr>
              <w:t xml:space="preserve"> </w:t>
            </w:r>
            <w:r>
              <w:rPr>
                <w:sz w:val="24"/>
              </w:rPr>
              <w:t>укрепления</w:t>
            </w:r>
            <w:r>
              <w:rPr>
                <w:spacing w:val="47"/>
                <w:sz w:val="24"/>
              </w:rPr>
              <w:t xml:space="preserve"> </w:t>
            </w:r>
            <w:r>
              <w:rPr>
                <w:sz w:val="24"/>
              </w:rPr>
              <w:t>их</w:t>
            </w:r>
            <w:r>
              <w:rPr>
                <w:spacing w:val="46"/>
                <w:sz w:val="24"/>
              </w:rPr>
              <w:t xml:space="preserve"> </w:t>
            </w:r>
            <w:r>
              <w:rPr>
                <w:sz w:val="24"/>
              </w:rPr>
              <w:t>здоровья,</w:t>
            </w:r>
            <w:r>
              <w:rPr>
                <w:spacing w:val="46"/>
                <w:sz w:val="24"/>
              </w:rPr>
              <w:t xml:space="preserve"> </w:t>
            </w:r>
            <w:r>
              <w:rPr>
                <w:sz w:val="24"/>
              </w:rPr>
              <w:t>повышения</w:t>
            </w:r>
            <w:r>
              <w:rPr>
                <w:spacing w:val="-57"/>
                <w:sz w:val="24"/>
              </w:rPr>
              <w:t xml:space="preserve"> </w:t>
            </w:r>
            <w:r>
              <w:rPr>
                <w:sz w:val="24"/>
              </w:rPr>
              <w:t>функциональных</w:t>
            </w:r>
            <w:r>
              <w:rPr>
                <w:spacing w:val="-5"/>
                <w:sz w:val="24"/>
              </w:rPr>
              <w:t xml:space="preserve"> </w:t>
            </w:r>
            <w:r>
              <w:rPr>
                <w:sz w:val="24"/>
              </w:rPr>
              <w:t>и</w:t>
            </w:r>
            <w:r>
              <w:rPr>
                <w:spacing w:val="-4"/>
                <w:sz w:val="24"/>
              </w:rPr>
              <w:t xml:space="preserve"> </w:t>
            </w:r>
            <w:r>
              <w:rPr>
                <w:sz w:val="24"/>
              </w:rPr>
              <w:t>адаптивных</w:t>
            </w:r>
            <w:r>
              <w:rPr>
                <w:spacing w:val="-4"/>
                <w:sz w:val="24"/>
              </w:rPr>
              <w:t xml:space="preserve"> </w:t>
            </w:r>
            <w:r>
              <w:rPr>
                <w:sz w:val="24"/>
              </w:rPr>
              <w:t>возможностей</w:t>
            </w:r>
            <w:r>
              <w:rPr>
                <w:spacing w:val="-4"/>
                <w:sz w:val="24"/>
              </w:rPr>
              <w:t xml:space="preserve"> </w:t>
            </w:r>
            <w:r>
              <w:rPr>
                <w:sz w:val="24"/>
              </w:rPr>
              <w:t>систем</w:t>
            </w:r>
            <w:r>
              <w:rPr>
                <w:spacing w:val="-3"/>
                <w:sz w:val="24"/>
              </w:rPr>
              <w:t xml:space="preserve"> </w:t>
            </w:r>
            <w:r>
              <w:rPr>
                <w:sz w:val="24"/>
              </w:rPr>
              <w:t>организма,</w:t>
            </w:r>
            <w:r>
              <w:rPr>
                <w:spacing w:val="-5"/>
                <w:sz w:val="24"/>
              </w:rPr>
              <w:t xml:space="preserve"> </w:t>
            </w:r>
            <w:r>
              <w:rPr>
                <w:sz w:val="24"/>
              </w:rPr>
              <w:t>развития</w:t>
            </w:r>
            <w:r>
              <w:rPr>
                <w:spacing w:val="-4"/>
                <w:sz w:val="24"/>
              </w:rPr>
              <w:t xml:space="preserve"> </w:t>
            </w:r>
            <w:r>
              <w:rPr>
                <w:sz w:val="24"/>
              </w:rPr>
              <w:t>жизненно</w:t>
            </w:r>
            <w:r>
              <w:rPr>
                <w:spacing w:val="-4"/>
                <w:sz w:val="24"/>
              </w:rPr>
              <w:t xml:space="preserve"> </w:t>
            </w:r>
            <w:r>
              <w:rPr>
                <w:sz w:val="24"/>
              </w:rPr>
              <w:t>важных</w:t>
            </w:r>
            <w:r>
              <w:rPr>
                <w:spacing w:val="-5"/>
                <w:sz w:val="24"/>
              </w:rPr>
              <w:t xml:space="preserve"> </w:t>
            </w:r>
            <w:r>
              <w:rPr>
                <w:sz w:val="24"/>
              </w:rPr>
              <w:t>физических</w:t>
            </w:r>
            <w:r>
              <w:rPr>
                <w:spacing w:val="-4"/>
                <w:sz w:val="24"/>
              </w:rPr>
              <w:t xml:space="preserve"> </w:t>
            </w:r>
            <w:r>
              <w:rPr>
                <w:sz w:val="24"/>
              </w:rPr>
              <w:t>качеств</w:t>
            </w:r>
            <w:r>
              <w:rPr>
                <w:spacing w:val="-57"/>
                <w:sz w:val="24"/>
              </w:rPr>
              <w:t xml:space="preserve"> </w:t>
            </w:r>
            <w:r>
              <w:rPr>
                <w:sz w:val="24"/>
              </w:rPr>
              <w:t>Программа</w:t>
            </w:r>
            <w:r>
              <w:rPr>
                <w:spacing w:val="55"/>
                <w:sz w:val="24"/>
              </w:rPr>
              <w:t xml:space="preserve"> </w:t>
            </w:r>
            <w:r>
              <w:rPr>
                <w:sz w:val="24"/>
              </w:rPr>
              <w:t>обеспечивает</w:t>
            </w:r>
            <w:r>
              <w:rPr>
                <w:spacing w:val="56"/>
                <w:sz w:val="24"/>
              </w:rPr>
              <w:t xml:space="preserve"> </w:t>
            </w:r>
            <w:r>
              <w:rPr>
                <w:sz w:val="24"/>
              </w:rPr>
              <w:t>преемственность</w:t>
            </w:r>
            <w:r>
              <w:rPr>
                <w:spacing w:val="57"/>
                <w:sz w:val="24"/>
              </w:rPr>
              <w:t xml:space="preserve"> </w:t>
            </w:r>
            <w:r>
              <w:rPr>
                <w:sz w:val="24"/>
              </w:rPr>
              <w:t>с</w:t>
            </w:r>
            <w:r>
              <w:rPr>
                <w:spacing w:val="58"/>
                <w:sz w:val="24"/>
              </w:rPr>
              <w:t xml:space="preserve"> </w:t>
            </w:r>
            <w:r>
              <w:rPr>
                <w:sz w:val="24"/>
              </w:rPr>
              <w:t>рабочей</w:t>
            </w:r>
            <w:r>
              <w:rPr>
                <w:spacing w:val="55"/>
                <w:sz w:val="24"/>
              </w:rPr>
              <w:t xml:space="preserve"> </w:t>
            </w:r>
            <w:r>
              <w:rPr>
                <w:sz w:val="24"/>
              </w:rPr>
              <w:t>программой</w:t>
            </w:r>
            <w:r>
              <w:rPr>
                <w:spacing w:val="56"/>
                <w:sz w:val="24"/>
              </w:rPr>
              <w:t xml:space="preserve"> </w:t>
            </w:r>
            <w:r>
              <w:rPr>
                <w:sz w:val="24"/>
              </w:rPr>
              <w:t>начального</w:t>
            </w:r>
            <w:r>
              <w:rPr>
                <w:spacing w:val="57"/>
                <w:sz w:val="24"/>
              </w:rPr>
              <w:t xml:space="preserve"> </w:t>
            </w:r>
            <w:r>
              <w:rPr>
                <w:sz w:val="24"/>
              </w:rPr>
              <w:t>среднего</w:t>
            </w:r>
            <w:r>
              <w:rPr>
                <w:spacing w:val="56"/>
                <w:sz w:val="24"/>
              </w:rPr>
              <w:t xml:space="preserve"> </w:t>
            </w:r>
            <w:r>
              <w:rPr>
                <w:sz w:val="24"/>
              </w:rPr>
              <w:t>общего</w:t>
            </w:r>
            <w:r>
              <w:rPr>
                <w:spacing w:val="56"/>
                <w:sz w:val="24"/>
              </w:rPr>
              <w:t xml:space="preserve"> </w:t>
            </w:r>
            <w:r>
              <w:rPr>
                <w:sz w:val="24"/>
              </w:rPr>
              <w:t>образования,</w:t>
            </w:r>
            <w:r>
              <w:rPr>
                <w:spacing w:val="-57"/>
                <w:sz w:val="24"/>
              </w:rPr>
              <w:t xml:space="preserve"> </w:t>
            </w:r>
            <w:r>
              <w:rPr>
                <w:sz w:val="24"/>
              </w:rPr>
              <w:t>предусматривает</w:t>
            </w:r>
            <w:r>
              <w:rPr>
                <w:spacing w:val="18"/>
                <w:sz w:val="24"/>
              </w:rPr>
              <w:t xml:space="preserve"> </w:t>
            </w:r>
            <w:r>
              <w:rPr>
                <w:sz w:val="24"/>
              </w:rPr>
              <w:t>возможность</w:t>
            </w:r>
            <w:r>
              <w:rPr>
                <w:spacing w:val="17"/>
                <w:sz w:val="24"/>
              </w:rPr>
              <w:t xml:space="preserve"> </w:t>
            </w:r>
            <w:r>
              <w:rPr>
                <w:sz w:val="24"/>
              </w:rPr>
              <w:t>активной</w:t>
            </w:r>
            <w:r>
              <w:rPr>
                <w:spacing w:val="18"/>
                <w:sz w:val="24"/>
              </w:rPr>
              <w:t xml:space="preserve"> </w:t>
            </w:r>
            <w:r>
              <w:rPr>
                <w:sz w:val="24"/>
              </w:rPr>
              <w:t>подготовки</w:t>
            </w:r>
            <w:r>
              <w:rPr>
                <w:spacing w:val="18"/>
                <w:sz w:val="24"/>
              </w:rPr>
              <w:t xml:space="preserve"> </w:t>
            </w:r>
            <w:r>
              <w:rPr>
                <w:sz w:val="24"/>
              </w:rPr>
              <w:t>учащихся</w:t>
            </w:r>
            <w:r>
              <w:rPr>
                <w:spacing w:val="18"/>
                <w:sz w:val="24"/>
              </w:rPr>
              <w:t xml:space="preserve"> </w:t>
            </w:r>
            <w:r>
              <w:rPr>
                <w:sz w:val="24"/>
              </w:rPr>
              <w:t>к</w:t>
            </w:r>
            <w:r>
              <w:rPr>
                <w:spacing w:val="17"/>
                <w:sz w:val="24"/>
              </w:rPr>
              <w:t xml:space="preserve"> </w:t>
            </w:r>
            <w:r>
              <w:rPr>
                <w:sz w:val="24"/>
              </w:rPr>
              <w:t>выполнению</w:t>
            </w:r>
            <w:r>
              <w:rPr>
                <w:spacing w:val="18"/>
                <w:sz w:val="24"/>
              </w:rPr>
              <w:t xml:space="preserve"> </w:t>
            </w:r>
            <w:r>
              <w:rPr>
                <w:sz w:val="24"/>
              </w:rPr>
              <w:t>нормативов</w:t>
            </w:r>
            <w:r>
              <w:rPr>
                <w:spacing w:val="18"/>
                <w:sz w:val="24"/>
              </w:rPr>
              <w:t xml:space="preserve"> </w:t>
            </w:r>
            <w:r>
              <w:rPr>
                <w:sz w:val="24"/>
              </w:rPr>
              <w:t>«Президентских</w:t>
            </w:r>
            <w:r>
              <w:rPr>
                <w:spacing w:val="-57"/>
                <w:sz w:val="24"/>
              </w:rPr>
              <w:t xml:space="preserve"> </w:t>
            </w:r>
            <w:r>
              <w:rPr>
                <w:sz w:val="24"/>
              </w:rPr>
              <w:t>состязаний»</w:t>
            </w:r>
            <w:r>
              <w:rPr>
                <w:spacing w:val="-1"/>
                <w:sz w:val="24"/>
              </w:rPr>
              <w:t xml:space="preserve"> </w:t>
            </w:r>
            <w:r>
              <w:rPr>
                <w:sz w:val="24"/>
              </w:rPr>
              <w:t>и</w:t>
            </w:r>
            <w:r>
              <w:rPr>
                <w:spacing w:val="-1"/>
                <w:sz w:val="24"/>
              </w:rPr>
              <w:t xml:space="preserve"> </w:t>
            </w:r>
            <w:r>
              <w:rPr>
                <w:sz w:val="24"/>
              </w:rPr>
              <w:t>«Всероссийского физкультурно-спортивного</w:t>
            </w:r>
            <w:r>
              <w:rPr>
                <w:spacing w:val="-1"/>
                <w:sz w:val="24"/>
              </w:rPr>
              <w:t xml:space="preserve"> </w:t>
            </w:r>
            <w:r>
              <w:rPr>
                <w:sz w:val="24"/>
              </w:rPr>
              <w:t>комплекса</w:t>
            </w:r>
            <w:r>
              <w:rPr>
                <w:spacing w:val="-1"/>
                <w:sz w:val="24"/>
              </w:rPr>
              <w:t xml:space="preserve"> </w:t>
            </w:r>
            <w:r>
              <w:rPr>
                <w:sz w:val="24"/>
              </w:rPr>
              <w:t>ГТО».</w:t>
            </w:r>
          </w:p>
          <w:p w14:paraId="0795349F" w14:textId="77777777" w:rsidR="00EF6FDF" w:rsidRDefault="000260A4">
            <w:pPr>
              <w:pStyle w:val="TableParagraph"/>
              <w:ind w:left="108" w:right="94"/>
              <w:jc w:val="both"/>
              <w:rPr>
                <w:sz w:val="24"/>
              </w:rPr>
            </w:pPr>
            <w:r>
              <w:rPr>
                <w:sz w:val="24"/>
              </w:rPr>
              <w:t>Содержание</w:t>
            </w:r>
            <w:r>
              <w:rPr>
                <w:spacing w:val="-12"/>
                <w:sz w:val="24"/>
              </w:rPr>
              <w:t xml:space="preserve"> </w:t>
            </w:r>
            <w:r>
              <w:rPr>
                <w:sz w:val="24"/>
              </w:rPr>
              <w:t>рабочей</w:t>
            </w:r>
            <w:r>
              <w:rPr>
                <w:spacing w:val="-11"/>
                <w:sz w:val="24"/>
              </w:rPr>
              <w:t xml:space="preserve"> </w:t>
            </w:r>
            <w:r>
              <w:rPr>
                <w:sz w:val="24"/>
              </w:rPr>
              <w:t>программы</w:t>
            </w:r>
            <w:r>
              <w:rPr>
                <w:spacing w:val="-11"/>
                <w:sz w:val="24"/>
              </w:rPr>
              <w:t xml:space="preserve"> </w:t>
            </w:r>
            <w:r>
              <w:rPr>
                <w:sz w:val="24"/>
              </w:rPr>
              <w:t>представляется</w:t>
            </w:r>
            <w:r>
              <w:rPr>
                <w:spacing w:val="-11"/>
                <w:sz w:val="24"/>
              </w:rPr>
              <w:t xml:space="preserve"> </w:t>
            </w:r>
            <w:r>
              <w:rPr>
                <w:sz w:val="24"/>
              </w:rPr>
              <w:t>системой</w:t>
            </w:r>
            <w:r>
              <w:rPr>
                <w:spacing w:val="-11"/>
                <w:sz w:val="24"/>
              </w:rPr>
              <w:t xml:space="preserve"> </w:t>
            </w:r>
            <w:r>
              <w:rPr>
                <w:sz w:val="24"/>
              </w:rPr>
              <w:t>модулей,</w:t>
            </w:r>
            <w:r>
              <w:rPr>
                <w:spacing w:val="-11"/>
                <w:sz w:val="24"/>
              </w:rPr>
              <w:t xml:space="preserve"> </w:t>
            </w:r>
            <w:r>
              <w:rPr>
                <w:sz w:val="24"/>
              </w:rPr>
              <w:t>которые</w:t>
            </w:r>
            <w:r>
              <w:rPr>
                <w:spacing w:val="-11"/>
                <w:sz w:val="24"/>
              </w:rPr>
              <w:t xml:space="preserve"> </w:t>
            </w:r>
            <w:r>
              <w:rPr>
                <w:sz w:val="24"/>
              </w:rPr>
              <w:t>входят</w:t>
            </w:r>
            <w:r>
              <w:rPr>
                <w:spacing w:val="-11"/>
                <w:sz w:val="24"/>
              </w:rPr>
              <w:t xml:space="preserve"> </w:t>
            </w:r>
            <w:r>
              <w:rPr>
                <w:sz w:val="24"/>
              </w:rPr>
              <w:t>структурными</w:t>
            </w:r>
            <w:r>
              <w:rPr>
                <w:spacing w:val="-11"/>
                <w:sz w:val="24"/>
              </w:rPr>
              <w:t xml:space="preserve"> </w:t>
            </w:r>
            <w:r>
              <w:rPr>
                <w:sz w:val="24"/>
              </w:rPr>
              <w:t>компонентами</w:t>
            </w:r>
            <w:r>
              <w:rPr>
                <w:spacing w:val="-58"/>
                <w:sz w:val="24"/>
              </w:rPr>
              <w:t xml:space="preserve"> </w:t>
            </w:r>
            <w:r>
              <w:rPr>
                <w:sz w:val="24"/>
              </w:rPr>
              <w:t>в раздел «Физическое совершенствование». Инвариантные модули включают в себя содержание базовых видов</w:t>
            </w:r>
            <w:r>
              <w:rPr>
                <w:spacing w:val="1"/>
                <w:sz w:val="24"/>
              </w:rPr>
              <w:t xml:space="preserve"> </w:t>
            </w:r>
            <w:r>
              <w:rPr>
                <w:sz w:val="24"/>
              </w:rPr>
              <w:t>спорта: гимнастика, лёгкая атлетика, зимние виды спорта (на примере лыжной подготовки), спортивные игры,</w:t>
            </w:r>
            <w:r>
              <w:rPr>
                <w:spacing w:val="1"/>
                <w:sz w:val="24"/>
              </w:rPr>
              <w:t xml:space="preserve"> </w:t>
            </w:r>
            <w:r>
              <w:rPr>
                <w:sz w:val="24"/>
              </w:rPr>
              <w:t>плавание</w:t>
            </w:r>
            <w:r>
              <w:rPr>
                <w:spacing w:val="1"/>
                <w:sz w:val="24"/>
              </w:rPr>
              <w:t xml:space="preserve"> </w:t>
            </w:r>
            <w:r>
              <w:rPr>
                <w:sz w:val="24"/>
              </w:rPr>
              <w:t>Данные</w:t>
            </w:r>
            <w:r>
              <w:rPr>
                <w:spacing w:val="1"/>
                <w:sz w:val="24"/>
              </w:rPr>
              <w:t xml:space="preserve"> </w:t>
            </w:r>
            <w:r>
              <w:rPr>
                <w:sz w:val="24"/>
              </w:rPr>
              <w:t>модули</w:t>
            </w:r>
            <w:r>
              <w:rPr>
                <w:spacing w:val="1"/>
                <w:sz w:val="24"/>
              </w:rPr>
              <w:t xml:space="preserve"> </w:t>
            </w:r>
            <w:r>
              <w:rPr>
                <w:sz w:val="24"/>
              </w:rPr>
              <w:t>в</w:t>
            </w:r>
            <w:r>
              <w:rPr>
                <w:spacing w:val="1"/>
                <w:sz w:val="24"/>
              </w:rPr>
              <w:t xml:space="preserve"> </w:t>
            </w:r>
            <w:r>
              <w:rPr>
                <w:sz w:val="24"/>
              </w:rPr>
              <w:t>своём</w:t>
            </w:r>
            <w:r>
              <w:rPr>
                <w:spacing w:val="1"/>
                <w:sz w:val="24"/>
              </w:rPr>
              <w:t xml:space="preserve"> </w:t>
            </w:r>
            <w:r>
              <w:rPr>
                <w:sz w:val="24"/>
              </w:rPr>
              <w:t>предметном</w:t>
            </w:r>
            <w:r>
              <w:rPr>
                <w:spacing w:val="1"/>
                <w:sz w:val="24"/>
              </w:rPr>
              <w:t xml:space="preserve"> </w:t>
            </w:r>
            <w:r>
              <w:rPr>
                <w:sz w:val="24"/>
              </w:rPr>
              <w:t>содержании</w:t>
            </w:r>
            <w:r>
              <w:rPr>
                <w:spacing w:val="1"/>
                <w:sz w:val="24"/>
              </w:rPr>
              <w:t xml:space="preserve"> </w:t>
            </w:r>
            <w:r>
              <w:rPr>
                <w:sz w:val="24"/>
              </w:rPr>
              <w:t>ориентируются</w:t>
            </w:r>
            <w:r>
              <w:rPr>
                <w:spacing w:val="1"/>
                <w:sz w:val="24"/>
              </w:rPr>
              <w:t xml:space="preserve"> </w:t>
            </w:r>
            <w:r>
              <w:rPr>
                <w:sz w:val="24"/>
              </w:rPr>
              <w:t>на</w:t>
            </w:r>
            <w:r>
              <w:rPr>
                <w:spacing w:val="1"/>
                <w:sz w:val="24"/>
              </w:rPr>
              <w:t xml:space="preserve"> </w:t>
            </w:r>
            <w:r>
              <w:rPr>
                <w:sz w:val="24"/>
              </w:rPr>
              <w:t>всестороннюю</w:t>
            </w:r>
            <w:r>
              <w:rPr>
                <w:spacing w:val="1"/>
                <w:sz w:val="24"/>
              </w:rPr>
              <w:t xml:space="preserve"> </w:t>
            </w:r>
            <w:r>
              <w:rPr>
                <w:sz w:val="24"/>
              </w:rPr>
              <w:t>физическую</w:t>
            </w:r>
            <w:r>
              <w:rPr>
                <w:spacing w:val="1"/>
                <w:sz w:val="24"/>
              </w:rPr>
              <w:t xml:space="preserve"> </w:t>
            </w:r>
            <w:r>
              <w:rPr>
                <w:sz w:val="24"/>
              </w:rPr>
              <w:t>подготовленность учащихся, освоение ими технических действий и физических упражнений, содействующих</w:t>
            </w:r>
            <w:r>
              <w:rPr>
                <w:spacing w:val="1"/>
                <w:sz w:val="24"/>
              </w:rPr>
              <w:t xml:space="preserve"> </w:t>
            </w:r>
            <w:r>
              <w:rPr>
                <w:sz w:val="24"/>
              </w:rPr>
              <w:t>обогащению</w:t>
            </w:r>
            <w:r>
              <w:rPr>
                <w:spacing w:val="-2"/>
                <w:sz w:val="24"/>
              </w:rPr>
              <w:t xml:space="preserve"> </w:t>
            </w:r>
            <w:r>
              <w:rPr>
                <w:sz w:val="24"/>
              </w:rPr>
              <w:t>двигательного опыта.</w:t>
            </w:r>
          </w:p>
          <w:p w14:paraId="02106566" w14:textId="77777777" w:rsidR="00EF6FDF" w:rsidRDefault="000260A4">
            <w:pPr>
              <w:pStyle w:val="TableParagraph"/>
              <w:ind w:left="108" w:right="96"/>
              <w:jc w:val="both"/>
              <w:rPr>
                <w:sz w:val="24"/>
              </w:rPr>
            </w:pPr>
            <w:r>
              <w:rPr>
                <w:sz w:val="24"/>
              </w:rPr>
              <w:t>Общий</w:t>
            </w:r>
            <w:r>
              <w:rPr>
                <w:spacing w:val="-5"/>
                <w:sz w:val="24"/>
              </w:rPr>
              <w:t xml:space="preserve"> </w:t>
            </w:r>
            <w:r>
              <w:rPr>
                <w:sz w:val="24"/>
              </w:rPr>
              <w:t>объём</w:t>
            </w:r>
            <w:r>
              <w:rPr>
                <w:spacing w:val="-4"/>
                <w:sz w:val="24"/>
              </w:rPr>
              <w:t xml:space="preserve"> </w:t>
            </w:r>
            <w:r>
              <w:rPr>
                <w:sz w:val="24"/>
              </w:rPr>
              <w:t>часов,</w:t>
            </w:r>
            <w:r>
              <w:rPr>
                <w:spacing w:val="-5"/>
                <w:sz w:val="24"/>
              </w:rPr>
              <w:t xml:space="preserve"> </w:t>
            </w:r>
            <w:r>
              <w:rPr>
                <w:sz w:val="24"/>
              </w:rPr>
              <w:t>отведённых</w:t>
            </w:r>
            <w:r>
              <w:rPr>
                <w:spacing w:val="-5"/>
                <w:sz w:val="24"/>
              </w:rPr>
              <w:t xml:space="preserve"> </w:t>
            </w:r>
            <w:r>
              <w:rPr>
                <w:sz w:val="24"/>
              </w:rPr>
              <w:t>на</w:t>
            </w:r>
            <w:r>
              <w:rPr>
                <w:spacing w:val="-4"/>
                <w:sz w:val="24"/>
              </w:rPr>
              <w:t xml:space="preserve"> </w:t>
            </w:r>
            <w:r>
              <w:rPr>
                <w:sz w:val="24"/>
              </w:rPr>
              <w:t>изучение</w:t>
            </w:r>
            <w:r>
              <w:rPr>
                <w:spacing w:val="-5"/>
                <w:sz w:val="24"/>
              </w:rPr>
              <w:t xml:space="preserve"> </w:t>
            </w:r>
            <w:r>
              <w:rPr>
                <w:sz w:val="24"/>
              </w:rPr>
              <w:t>учебной</w:t>
            </w:r>
            <w:r>
              <w:rPr>
                <w:spacing w:val="-5"/>
                <w:sz w:val="24"/>
              </w:rPr>
              <w:t xml:space="preserve"> </w:t>
            </w:r>
            <w:r>
              <w:rPr>
                <w:sz w:val="24"/>
              </w:rPr>
              <w:t>дисциплины</w:t>
            </w:r>
            <w:r>
              <w:rPr>
                <w:spacing w:val="-5"/>
                <w:sz w:val="24"/>
              </w:rPr>
              <w:t xml:space="preserve"> </w:t>
            </w:r>
            <w:r>
              <w:rPr>
                <w:sz w:val="24"/>
              </w:rPr>
              <w:t>«Физическая</w:t>
            </w:r>
            <w:r>
              <w:rPr>
                <w:spacing w:val="-5"/>
                <w:sz w:val="24"/>
              </w:rPr>
              <w:t xml:space="preserve"> </w:t>
            </w:r>
            <w:r>
              <w:rPr>
                <w:sz w:val="24"/>
              </w:rPr>
              <w:t>культура»</w:t>
            </w:r>
            <w:r>
              <w:rPr>
                <w:spacing w:val="-5"/>
                <w:sz w:val="24"/>
              </w:rPr>
              <w:t xml:space="preserve"> </w:t>
            </w:r>
            <w:r>
              <w:rPr>
                <w:sz w:val="24"/>
              </w:rPr>
              <w:t>на</w:t>
            </w:r>
            <w:r>
              <w:rPr>
                <w:spacing w:val="-5"/>
                <w:sz w:val="24"/>
              </w:rPr>
              <w:t xml:space="preserve"> </w:t>
            </w:r>
            <w:r>
              <w:rPr>
                <w:sz w:val="24"/>
              </w:rPr>
              <w:t>ступени</w:t>
            </w:r>
            <w:r>
              <w:rPr>
                <w:spacing w:val="-5"/>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образования блок «Базовая физическая подготовка»</w:t>
            </w:r>
            <w:r>
              <w:rPr>
                <w:spacing w:val="-1"/>
                <w:sz w:val="24"/>
              </w:rPr>
              <w:t xml:space="preserve"> </w:t>
            </w:r>
            <w:r>
              <w:rPr>
                <w:sz w:val="24"/>
              </w:rPr>
              <w:t>отводится 340 часов:</w:t>
            </w:r>
          </w:p>
          <w:p w14:paraId="4A0E9EEB" w14:textId="77777777" w:rsidR="00EF6FDF" w:rsidRDefault="000260A4">
            <w:pPr>
              <w:pStyle w:val="TableParagraph"/>
              <w:numPr>
                <w:ilvl w:val="0"/>
                <w:numId w:val="2"/>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DF3854D" w14:textId="77777777" w:rsidR="00EF6FDF" w:rsidRDefault="000260A4">
            <w:pPr>
              <w:pStyle w:val="TableParagraph"/>
              <w:numPr>
                <w:ilvl w:val="0"/>
                <w:numId w:val="2"/>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24DA2FA" w14:textId="77777777" w:rsidR="00EF6FDF" w:rsidRDefault="000260A4">
            <w:pPr>
              <w:pStyle w:val="TableParagraph"/>
              <w:numPr>
                <w:ilvl w:val="0"/>
                <w:numId w:val="2"/>
              </w:numPr>
              <w:tabs>
                <w:tab w:val="left" w:pos="828"/>
                <w:tab w:val="left" w:pos="829"/>
              </w:tabs>
              <w:spacing w:before="2"/>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7724004" w14:textId="77777777" w:rsidR="00EF6FDF" w:rsidRDefault="000260A4">
            <w:pPr>
              <w:pStyle w:val="TableParagraph"/>
              <w:numPr>
                <w:ilvl w:val="0"/>
                <w:numId w:val="2"/>
              </w:numPr>
              <w:tabs>
                <w:tab w:val="left" w:pos="828"/>
                <w:tab w:val="left" w:pos="829"/>
              </w:tabs>
              <w:spacing w:before="1"/>
              <w:ind w:hanging="361"/>
              <w:rPr>
                <w:sz w:val="24"/>
              </w:rPr>
            </w:pPr>
            <w:r>
              <w:rPr>
                <w:sz w:val="24"/>
              </w:rPr>
              <w:t>8</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50EA235" w14:textId="77777777" w:rsidR="00EF6FDF" w:rsidRDefault="000260A4">
            <w:pPr>
              <w:pStyle w:val="TableParagraph"/>
              <w:numPr>
                <w:ilvl w:val="0"/>
                <w:numId w:val="2"/>
              </w:numPr>
              <w:tabs>
                <w:tab w:val="left" w:pos="828"/>
                <w:tab w:val="left" w:pos="829"/>
              </w:tabs>
              <w:spacing w:before="1"/>
              <w:ind w:hanging="361"/>
              <w:rPr>
                <w:sz w:val="24"/>
              </w:rPr>
            </w:pPr>
            <w:r>
              <w:rPr>
                <w:sz w:val="24"/>
              </w:rPr>
              <w:t>9</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D71B367" w14:textId="77777777" w:rsidR="00EF6FDF" w:rsidRDefault="000260A4">
            <w:pPr>
              <w:pStyle w:val="TableParagraph"/>
              <w:spacing w:before="2"/>
              <w:ind w:left="108"/>
              <w:rPr>
                <w:sz w:val="24"/>
              </w:rPr>
            </w:pPr>
            <w:r>
              <w:rPr>
                <w:sz w:val="24"/>
              </w:rPr>
              <w:t>При</w:t>
            </w:r>
            <w:r>
              <w:rPr>
                <w:spacing w:val="16"/>
                <w:sz w:val="24"/>
              </w:rPr>
              <w:t xml:space="preserve"> </w:t>
            </w:r>
            <w:r>
              <w:rPr>
                <w:sz w:val="24"/>
              </w:rPr>
              <w:t>разработке</w:t>
            </w:r>
            <w:r>
              <w:rPr>
                <w:spacing w:val="76"/>
                <w:sz w:val="24"/>
              </w:rPr>
              <w:t xml:space="preserve"> </w:t>
            </w:r>
            <w:r>
              <w:rPr>
                <w:sz w:val="24"/>
              </w:rPr>
              <w:t>рабочей</w:t>
            </w:r>
            <w:r>
              <w:rPr>
                <w:spacing w:val="76"/>
                <w:sz w:val="24"/>
              </w:rPr>
              <w:t xml:space="preserve"> </w:t>
            </w:r>
            <w:r>
              <w:rPr>
                <w:sz w:val="24"/>
              </w:rPr>
              <w:t>программы</w:t>
            </w:r>
            <w:r>
              <w:rPr>
                <w:spacing w:val="75"/>
                <w:sz w:val="24"/>
              </w:rPr>
              <w:t xml:space="preserve"> </w:t>
            </w:r>
            <w:r>
              <w:rPr>
                <w:sz w:val="24"/>
              </w:rPr>
              <w:t>по</w:t>
            </w:r>
            <w:r>
              <w:rPr>
                <w:spacing w:val="75"/>
                <w:sz w:val="24"/>
              </w:rPr>
              <w:t xml:space="preserve"> </w:t>
            </w:r>
            <w:r>
              <w:rPr>
                <w:sz w:val="24"/>
              </w:rPr>
              <w:t>предмету</w:t>
            </w:r>
            <w:r>
              <w:rPr>
                <w:spacing w:val="75"/>
                <w:sz w:val="24"/>
              </w:rPr>
              <w:t xml:space="preserve"> </w:t>
            </w:r>
            <w:r>
              <w:rPr>
                <w:sz w:val="24"/>
              </w:rPr>
              <w:t>«Физическая</w:t>
            </w:r>
            <w:r>
              <w:rPr>
                <w:spacing w:val="74"/>
                <w:sz w:val="24"/>
              </w:rPr>
              <w:t xml:space="preserve"> </w:t>
            </w:r>
            <w:r>
              <w:rPr>
                <w:sz w:val="24"/>
              </w:rPr>
              <w:t>культура»</w:t>
            </w:r>
            <w:r>
              <w:rPr>
                <w:spacing w:val="76"/>
                <w:sz w:val="24"/>
              </w:rPr>
              <w:t xml:space="preserve"> </w:t>
            </w:r>
            <w:r>
              <w:rPr>
                <w:sz w:val="24"/>
              </w:rPr>
              <w:t>учтена</w:t>
            </w:r>
            <w:r>
              <w:rPr>
                <w:spacing w:val="76"/>
                <w:sz w:val="24"/>
              </w:rPr>
              <w:t xml:space="preserve"> </w:t>
            </w:r>
            <w:r>
              <w:rPr>
                <w:sz w:val="24"/>
              </w:rPr>
              <w:t>возможность</w:t>
            </w:r>
            <w:r>
              <w:rPr>
                <w:spacing w:val="75"/>
                <w:sz w:val="24"/>
              </w:rPr>
              <w:t xml:space="preserve"> </w:t>
            </w:r>
            <w:r>
              <w:rPr>
                <w:sz w:val="24"/>
              </w:rPr>
              <w:t>реализации</w:t>
            </w:r>
          </w:p>
          <w:p w14:paraId="0DFC62B1" w14:textId="08C97918" w:rsidR="00EF6FDF" w:rsidRDefault="000260A4" w:rsidP="000260A4">
            <w:pPr>
              <w:pStyle w:val="TableParagraph"/>
              <w:spacing w:line="274" w:lineRule="exact"/>
              <w:ind w:left="108" w:right="95"/>
              <w:rPr>
                <w:sz w:val="24"/>
              </w:rPr>
            </w:pPr>
            <w:r>
              <w:rPr>
                <w:sz w:val="24"/>
              </w:rPr>
              <w:t>вариативных</w:t>
            </w:r>
            <w:r>
              <w:rPr>
                <w:spacing w:val="-3"/>
                <w:sz w:val="24"/>
              </w:rPr>
              <w:t xml:space="preserve"> </w:t>
            </w:r>
            <w:r>
              <w:rPr>
                <w:sz w:val="24"/>
              </w:rPr>
              <w:t>модулей</w:t>
            </w:r>
            <w:r>
              <w:rPr>
                <w:spacing w:val="-4"/>
                <w:sz w:val="24"/>
              </w:rPr>
              <w:t xml:space="preserve"> </w:t>
            </w:r>
            <w:r>
              <w:rPr>
                <w:sz w:val="24"/>
              </w:rPr>
              <w:t>(не</w:t>
            </w:r>
            <w:r>
              <w:rPr>
                <w:spacing w:val="-3"/>
                <w:sz w:val="24"/>
              </w:rPr>
              <w:t xml:space="preserve"> </w:t>
            </w:r>
            <w:r>
              <w:rPr>
                <w:sz w:val="24"/>
              </w:rPr>
              <w:t>менее</w:t>
            </w:r>
            <w:r>
              <w:rPr>
                <w:spacing w:val="-2"/>
                <w:sz w:val="24"/>
              </w:rPr>
              <w:t xml:space="preserve"> </w:t>
            </w:r>
            <w:r>
              <w:rPr>
                <w:sz w:val="24"/>
              </w:rPr>
              <w:t>1</w:t>
            </w:r>
            <w:r>
              <w:rPr>
                <w:spacing w:val="-4"/>
                <w:sz w:val="24"/>
              </w:rPr>
              <w:t xml:space="preserve"> </w:t>
            </w:r>
            <w:r>
              <w:rPr>
                <w:sz w:val="24"/>
              </w:rPr>
              <w:t>часа</w:t>
            </w:r>
            <w:r>
              <w:rPr>
                <w:spacing w:val="-3"/>
                <w:sz w:val="24"/>
              </w:rPr>
              <w:t xml:space="preserve"> </w:t>
            </w:r>
            <w:r>
              <w:rPr>
                <w:sz w:val="24"/>
              </w:rPr>
              <w:t>в</w:t>
            </w:r>
            <w:r>
              <w:rPr>
                <w:spacing w:val="-3"/>
                <w:sz w:val="24"/>
              </w:rPr>
              <w:t xml:space="preserve"> </w:t>
            </w:r>
            <w:r>
              <w:rPr>
                <w:sz w:val="24"/>
              </w:rPr>
              <w:t>неделю</w:t>
            </w:r>
            <w:r>
              <w:rPr>
                <w:spacing w:val="-3"/>
                <w:sz w:val="24"/>
              </w:rPr>
              <w:t xml:space="preserve"> </w:t>
            </w:r>
            <w:r>
              <w:rPr>
                <w:sz w:val="24"/>
              </w:rPr>
              <w:t>с</w:t>
            </w:r>
            <w:r>
              <w:rPr>
                <w:spacing w:val="-3"/>
                <w:sz w:val="24"/>
              </w:rPr>
              <w:t xml:space="preserve"> </w:t>
            </w:r>
            <w:r>
              <w:rPr>
                <w:sz w:val="24"/>
              </w:rPr>
              <w:t>5</w:t>
            </w:r>
            <w:r>
              <w:rPr>
                <w:spacing w:val="-3"/>
                <w:sz w:val="24"/>
              </w:rPr>
              <w:t xml:space="preserve"> </w:t>
            </w:r>
            <w:r>
              <w:rPr>
                <w:sz w:val="24"/>
              </w:rPr>
              <w:t>по</w:t>
            </w:r>
            <w:r>
              <w:rPr>
                <w:spacing w:val="-3"/>
                <w:sz w:val="24"/>
              </w:rPr>
              <w:t xml:space="preserve"> </w:t>
            </w:r>
            <w:r>
              <w:rPr>
                <w:sz w:val="24"/>
              </w:rPr>
              <w:t>9</w:t>
            </w:r>
            <w:r>
              <w:rPr>
                <w:spacing w:val="-4"/>
                <w:sz w:val="24"/>
              </w:rPr>
              <w:t xml:space="preserve"> </w:t>
            </w:r>
            <w:r>
              <w:rPr>
                <w:sz w:val="24"/>
              </w:rPr>
              <w:t>класс)</w:t>
            </w:r>
            <w:proofErr w:type="gramStart"/>
            <w:r>
              <w:rPr>
                <w:spacing w:val="-2"/>
                <w:sz w:val="24"/>
              </w:rPr>
              <w:t xml:space="preserve"> .</w:t>
            </w:r>
            <w:proofErr w:type="gramEnd"/>
          </w:p>
        </w:tc>
      </w:tr>
    </w:tbl>
    <w:p w14:paraId="3B1AEBAB" w14:textId="77777777" w:rsidR="00EF6FDF" w:rsidRDefault="00EF6FDF">
      <w:pPr>
        <w:spacing w:line="274"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7139BA8D" w14:textId="77777777">
        <w:trPr>
          <w:trHeight w:val="7456"/>
        </w:trPr>
        <w:tc>
          <w:tcPr>
            <w:tcW w:w="2550" w:type="dxa"/>
          </w:tcPr>
          <w:p w14:paraId="12CFD8AA" w14:textId="77777777" w:rsidR="00EF6FDF" w:rsidRDefault="00EF6FDF">
            <w:pPr>
              <w:pStyle w:val="TableParagraph"/>
              <w:rPr>
                <w:b/>
                <w:sz w:val="26"/>
              </w:rPr>
            </w:pPr>
          </w:p>
          <w:p w14:paraId="4AB7A78E" w14:textId="77777777" w:rsidR="00EF6FDF" w:rsidRDefault="00EF6FDF">
            <w:pPr>
              <w:pStyle w:val="TableParagraph"/>
              <w:rPr>
                <w:b/>
                <w:sz w:val="26"/>
              </w:rPr>
            </w:pPr>
          </w:p>
          <w:p w14:paraId="02A3DC77" w14:textId="77777777" w:rsidR="00EF6FDF" w:rsidRDefault="00EF6FDF">
            <w:pPr>
              <w:pStyle w:val="TableParagraph"/>
              <w:rPr>
                <w:b/>
                <w:sz w:val="26"/>
              </w:rPr>
            </w:pPr>
          </w:p>
          <w:p w14:paraId="634D6798" w14:textId="77777777" w:rsidR="00EF6FDF" w:rsidRDefault="00EF6FDF">
            <w:pPr>
              <w:pStyle w:val="TableParagraph"/>
              <w:rPr>
                <w:b/>
                <w:sz w:val="26"/>
              </w:rPr>
            </w:pPr>
          </w:p>
          <w:p w14:paraId="2B8C0C10" w14:textId="77777777" w:rsidR="00EF6FDF" w:rsidRDefault="00EF6FDF">
            <w:pPr>
              <w:pStyle w:val="TableParagraph"/>
              <w:rPr>
                <w:b/>
                <w:sz w:val="26"/>
              </w:rPr>
            </w:pPr>
          </w:p>
          <w:p w14:paraId="36B78420" w14:textId="77777777" w:rsidR="00EF6FDF" w:rsidRDefault="00EF6FDF">
            <w:pPr>
              <w:pStyle w:val="TableParagraph"/>
              <w:rPr>
                <w:b/>
                <w:sz w:val="26"/>
              </w:rPr>
            </w:pPr>
          </w:p>
          <w:p w14:paraId="39548FF3" w14:textId="77777777" w:rsidR="00EF6FDF" w:rsidRDefault="00EF6FDF">
            <w:pPr>
              <w:pStyle w:val="TableParagraph"/>
              <w:rPr>
                <w:b/>
                <w:sz w:val="26"/>
              </w:rPr>
            </w:pPr>
          </w:p>
          <w:p w14:paraId="7C232C53" w14:textId="77777777" w:rsidR="00EF6FDF" w:rsidRDefault="00EF6FDF">
            <w:pPr>
              <w:pStyle w:val="TableParagraph"/>
              <w:rPr>
                <w:b/>
                <w:sz w:val="26"/>
              </w:rPr>
            </w:pPr>
          </w:p>
          <w:p w14:paraId="6C685E31" w14:textId="77777777" w:rsidR="00EF6FDF" w:rsidRDefault="00EF6FDF">
            <w:pPr>
              <w:pStyle w:val="TableParagraph"/>
              <w:rPr>
                <w:b/>
                <w:sz w:val="26"/>
              </w:rPr>
            </w:pPr>
          </w:p>
          <w:p w14:paraId="7AF26952" w14:textId="77777777" w:rsidR="00EF6FDF" w:rsidRDefault="00EF6FDF">
            <w:pPr>
              <w:pStyle w:val="TableParagraph"/>
              <w:spacing w:before="3"/>
              <w:rPr>
                <w:b/>
                <w:sz w:val="30"/>
              </w:rPr>
            </w:pPr>
          </w:p>
          <w:p w14:paraId="40BF61CE" w14:textId="77777777" w:rsidR="00EF6FDF" w:rsidRDefault="000260A4">
            <w:pPr>
              <w:pStyle w:val="TableParagraph"/>
              <w:ind w:left="263" w:right="253" w:firstLine="1"/>
              <w:jc w:val="center"/>
              <w:rPr>
                <w:b/>
                <w:sz w:val="24"/>
              </w:rPr>
            </w:pPr>
            <w:r>
              <w:rPr>
                <w:b/>
                <w:sz w:val="24"/>
              </w:rPr>
              <w:t>Основы духовно-</w:t>
            </w:r>
            <w:r>
              <w:rPr>
                <w:b/>
                <w:spacing w:val="1"/>
                <w:sz w:val="24"/>
              </w:rPr>
              <w:t xml:space="preserve"> </w:t>
            </w:r>
            <w:r>
              <w:rPr>
                <w:b/>
                <w:sz w:val="24"/>
              </w:rPr>
              <w:t>нравственной</w:t>
            </w:r>
            <w:r>
              <w:rPr>
                <w:b/>
                <w:spacing w:val="1"/>
                <w:sz w:val="24"/>
              </w:rPr>
              <w:t xml:space="preserve"> </w:t>
            </w:r>
            <w:r>
              <w:rPr>
                <w:b/>
                <w:sz w:val="24"/>
              </w:rPr>
              <w:t>культуры народов</w:t>
            </w:r>
            <w:r>
              <w:rPr>
                <w:b/>
                <w:spacing w:val="-58"/>
                <w:sz w:val="24"/>
              </w:rPr>
              <w:t xml:space="preserve"> </w:t>
            </w:r>
            <w:r>
              <w:rPr>
                <w:b/>
                <w:sz w:val="24"/>
              </w:rPr>
              <w:t>России</w:t>
            </w:r>
          </w:p>
          <w:p w14:paraId="0917EEC9" w14:textId="77777777" w:rsidR="00EF6FDF" w:rsidRDefault="000260A4">
            <w:pPr>
              <w:pStyle w:val="TableParagraph"/>
              <w:ind w:left="181" w:right="171"/>
              <w:jc w:val="center"/>
              <w:rPr>
                <w:b/>
                <w:sz w:val="24"/>
              </w:rPr>
            </w:pPr>
            <w:r>
              <w:rPr>
                <w:b/>
                <w:sz w:val="24"/>
              </w:rPr>
              <w:t>(ОДНКНР)</w:t>
            </w:r>
          </w:p>
        </w:tc>
        <w:tc>
          <w:tcPr>
            <w:tcW w:w="11880" w:type="dxa"/>
          </w:tcPr>
          <w:p w14:paraId="76304B6A" w14:textId="77777777" w:rsidR="00EF6FDF" w:rsidRDefault="000260A4">
            <w:pPr>
              <w:pStyle w:val="TableParagraph"/>
              <w:ind w:left="108" w:right="95"/>
              <w:rPr>
                <w:sz w:val="24"/>
              </w:rPr>
            </w:pPr>
            <w:r>
              <w:rPr>
                <w:color w:val="212121"/>
                <w:sz w:val="24"/>
              </w:rPr>
              <w:t>Программа</w:t>
            </w:r>
            <w:r>
              <w:rPr>
                <w:color w:val="212121"/>
                <w:spacing w:val="22"/>
                <w:sz w:val="24"/>
              </w:rPr>
              <w:t xml:space="preserve"> </w:t>
            </w:r>
            <w:r>
              <w:rPr>
                <w:color w:val="212121"/>
                <w:sz w:val="24"/>
              </w:rPr>
              <w:t>по</w:t>
            </w:r>
            <w:r>
              <w:rPr>
                <w:color w:val="212121"/>
                <w:spacing w:val="23"/>
                <w:sz w:val="24"/>
              </w:rPr>
              <w:t xml:space="preserve"> </w:t>
            </w:r>
            <w:r>
              <w:rPr>
                <w:color w:val="212121"/>
                <w:sz w:val="24"/>
              </w:rPr>
              <w:t>предметной</w:t>
            </w:r>
            <w:r>
              <w:rPr>
                <w:color w:val="212121"/>
                <w:spacing w:val="22"/>
                <w:sz w:val="24"/>
              </w:rPr>
              <w:t xml:space="preserve"> </w:t>
            </w:r>
            <w:r>
              <w:rPr>
                <w:color w:val="212121"/>
                <w:sz w:val="24"/>
              </w:rPr>
              <w:t>области</w:t>
            </w:r>
            <w:r>
              <w:rPr>
                <w:color w:val="212121"/>
                <w:spacing w:val="23"/>
                <w:sz w:val="24"/>
              </w:rPr>
              <w:t xml:space="preserve"> </w:t>
            </w:r>
            <w:r>
              <w:rPr>
                <w:color w:val="212121"/>
                <w:sz w:val="24"/>
              </w:rPr>
              <w:t>«Основы</w:t>
            </w:r>
            <w:r>
              <w:rPr>
                <w:color w:val="212121"/>
                <w:spacing w:val="22"/>
                <w:sz w:val="24"/>
              </w:rPr>
              <w:t xml:space="preserve"> </w:t>
            </w:r>
            <w:r>
              <w:rPr>
                <w:color w:val="212121"/>
                <w:sz w:val="24"/>
              </w:rPr>
              <w:t>духовно-нравственной</w:t>
            </w:r>
            <w:r>
              <w:rPr>
                <w:color w:val="212121"/>
                <w:spacing w:val="23"/>
                <w:sz w:val="24"/>
              </w:rPr>
              <w:t xml:space="preserve"> </w:t>
            </w:r>
            <w:r>
              <w:rPr>
                <w:color w:val="212121"/>
                <w:sz w:val="24"/>
              </w:rPr>
              <w:t>культуры</w:t>
            </w:r>
            <w:r>
              <w:rPr>
                <w:color w:val="212121"/>
                <w:spacing w:val="22"/>
                <w:sz w:val="24"/>
              </w:rPr>
              <w:t xml:space="preserve"> </w:t>
            </w:r>
            <w:r>
              <w:rPr>
                <w:color w:val="212121"/>
                <w:sz w:val="24"/>
              </w:rPr>
              <w:t>народов</w:t>
            </w:r>
            <w:r>
              <w:rPr>
                <w:color w:val="212121"/>
                <w:spacing w:val="23"/>
                <w:sz w:val="24"/>
              </w:rPr>
              <w:t xml:space="preserve"> </w:t>
            </w:r>
            <w:r>
              <w:rPr>
                <w:color w:val="212121"/>
                <w:sz w:val="24"/>
              </w:rPr>
              <w:t>России»</w:t>
            </w:r>
            <w:r>
              <w:rPr>
                <w:color w:val="212121"/>
                <w:spacing w:val="23"/>
                <w:sz w:val="24"/>
              </w:rPr>
              <w:t xml:space="preserve"> </w:t>
            </w:r>
            <w:r>
              <w:rPr>
                <w:color w:val="212121"/>
                <w:sz w:val="24"/>
              </w:rPr>
              <w:t>(далее</w:t>
            </w:r>
            <w:r>
              <w:rPr>
                <w:color w:val="212121"/>
                <w:spacing w:val="26"/>
                <w:sz w:val="24"/>
              </w:rPr>
              <w:t xml:space="preserve"> </w:t>
            </w:r>
            <w:r>
              <w:rPr>
                <w:color w:val="212121"/>
                <w:sz w:val="24"/>
              </w:rPr>
              <w:t>—</w:t>
            </w:r>
            <w:r>
              <w:rPr>
                <w:color w:val="212121"/>
                <w:spacing w:val="-57"/>
                <w:sz w:val="24"/>
              </w:rPr>
              <w:t xml:space="preserve"> </w:t>
            </w:r>
            <w:r>
              <w:rPr>
                <w:color w:val="212121"/>
                <w:sz w:val="24"/>
              </w:rPr>
              <w:t>ОДНКНР)</w:t>
            </w:r>
            <w:r>
              <w:rPr>
                <w:color w:val="212121"/>
                <w:spacing w:val="-1"/>
                <w:sz w:val="24"/>
              </w:rPr>
              <w:t xml:space="preserve"> </w:t>
            </w:r>
            <w:r>
              <w:rPr>
                <w:color w:val="212121"/>
                <w:sz w:val="24"/>
              </w:rPr>
              <w:t>для 5—6 классов</w:t>
            </w:r>
            <w:r>
              <w:rPr>
                <w:color w:val="212121"/>
                <w:spacing w:val="-1"/>
                <w:sz w:val="24"/>
              </w:rPr>
              <w:t xml:space="preserve"> </w:t>
            </w:r>
            <w:r>
              <w:rPr>
                <w:color w:val="212121"/>
                <w:sz w:val="24"/>
              </w:rPr>
              <w:t>образовательных организаций составлена</w:t>
            </w:r>
            <w:r>
              <w:rPr>
                <w:color w:val="212121"/>
                <w:spacing w:val="-1"/>
                <w:sz w:val="24"/>
              </w:rPr>
              <w:t xml:space="preserve"> </w:t>
            </w:r>
            <w:r>
              <w:rPr>
                <w:color w:val="212121"/>
                <w:sz w:val="24"/>
              </w:rPr>
              <w:t>в</w:t>
            </w:r>
            <w:r>
              <w:rPr>
                <w:color w:val="212121"/>
                <w:spacing w:val="-2"/>
                <w:sz w:val="24"/>
              </w:rPr>
              <w:t xml:space="preserve"> </w:t>
            </w:r>
            <w:r>
              <w:rPr>
                <w:color w:val="212121"/>
                <w:sz w:val="24"/>
              </w:rPr>
              <w:t>соответствии</w:t>
            </w:r>
            <w:r>
              <w:rPr>
                <w:color w:val="212121"/>
                <w:spacing w:val="-1"/>
                <w:sz w:val="24"/>
              </w:rPr>
              <w:t xml:space="preserve"> </w:t>
            </w:r>
            <w:r>
              <w:rPr>
                <w:color w:val="212121"/>
                <w:sz w:val="24"/>
              </w:rPr>
              <w:t>с:</w:t>
            </w:r>
          </w:p>
          <w:p w14:paraId="35CA1CC4" w14:textId="77777777" w:rsidR="00EF6FDF" w:rsidRDefault="000260A4">
            <w:pPr>
              <w:pStyle w:val="TableParagraph"/>
              <w:numPr>
                <w:ilvl w:val="0"/>
                <w:numId w:val="1"/>
              </w:numPr>
              <w:tabs>
                <w:tab w:val="left" w:pos="828"/>
                <w:tab w:val="left" w:pos="829"/>
              </w:tabs>
              <w:ind w:right="99"/>
              <w:rPr>
                <w:sz w:val="24"/>
              </w:rPr>
            </w:pPr>
            <w:r>
              <w:rPr>
                <w:color w:val="212121"/>
                <w:sz w:val="24"/>
              </w:rPr>
              <w:t>требованиями</w:t>
            </w:r>
            <w:r>
              <w:rPr>
                <w:color w:val="212121"/>
                <w:spacing w:val="-14"/>
                <w:sz w:val="24"/>
              </w:rPr>
              <w:t xml:space="preserve"> </w:t>
            </w:r>
            <w:r>
              <w:rPr>
                <w:color w:val="212121"/>
                <w:sz w:val="24"/>
              </w:rPr>
              <w:t>Федерального</w:t>
            </w:r>
            <w:r>
              <w:rPr>
                <w:color w:val="212121"/>
                <w:spacing w:val="-15"/>
                <w:sz w:val="24"/>
              </w:rPr>
              <w:t xml:space="preserve"> </w:t>
            </w:r>
            <w:r>
              <w:rPr>
                <w:color w:val="212121"/>
                <w:sz w:val="24"/>
              </w:rPr>
              <w:t>государственного</w:t>
            </w:r>
            <w:r>
              <w:rPr>
                <w:color w:val="212121"/>
                <w:spacing w:val="-14"/>
                <w:sz w:val="24"/>
              </w:rPr>
              <w:t xml:space="preserve"> </w:t>
            </w:r>
            <w:r>
              <w:rPr>
                <w:color w:val="212121"/>
                <w:sz w:val="24"/>
              </w:rPr>
              <w:t>образовательного</w:t>
            </w:r>
            <w:r>
              <w:rPr>
                <w:color w:val="212121"/>
                <w:spacing w:val="-14"/>
                <w:sz w:val="24"/>
              </w:rPr>
              <w:t xml:space="preserve"> </w:t>
            </w:r>
            <w:r>
              <w:rPr>
                <w:color w:val="212121"/>
                <w:sz w:val="24"/>
              </w:rPr>
              <w:t>стандарта</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4"/>
                <w:sz w:val="24"/>
              </w:rPr>
              <w:t xml:space="preserve"> </w:t>
            </w:r>
            <w:r>
              <w:rPr>
                <w:color w:val="212121"/>
                <w:sz w:val="24"/>
              </w:rPr>
              <w:t>образования</w:t>
            </w:r>
            <w:r>
              <w:rPr>
                <w:color w:val="212121"/>
                <w:spacing w:val="-57"/>
                <w:sz w:val="24"/>
              </w:rPr>
              <w:t xml:space="preserve"> </w:t>
            </w:r>
            <w:r>
              <w:rPr>
                <w:color w:val="212121"/>
                <w:sz w:val="24"/>
              </w:rPr>
              <w:t>(ФГОС</w:t>
            </w:r>
            <w:r>
              <w:rPr>
                <w:color w:val="212121"/>
                <w:spacing w:val="-1"/>
                <w:sz w:val="24"/>
              </w:rPr>
              <w:t xml:space="preserve"> </w:t>
            </w:r>
            <w:r>
              <w:rPr>
                <w:color w:val="212121"/>
                <w:sz w:val="24"/>
              </w:rPr>
              <w:t>ООО)</w:t>
            </w:r>
            <w:r>
              <w:rPr>
                <w:color w:val="212121"/>
                <w:spacing w:val="1"/>
                <w:sz w:val="24"/>
              </w:rPr>
              <w:t xml:space="preserve"> </w:t>
            </w:r>
            <w:r>
              <w:rPr>
                <w:color w:val="212121"/>
                <w:sz w:val="24"/>
              </w:rPr>
              <w:t>(утверждён приказом</w:t>
            </w:r>
            <w:r>
              <w:rPr>
                <w:color w:val="212121"/>
                <w:spacing w:val="1"/>
                <w:sz w:val="24"/>
              </w:rPr>
              <w:t xml:space="preserve"> </w:t>
            </w:r>
            <w:r>
              <w:rPr>
                <w:color w:val="212121"/>
                <w:sz w:val="24"/>
              </w:rPr>
              <w:t>Министерства</w:t>
            </w:r>
            <w:r>
              <w:rPr>
                <w:color w:val="212121"/>
                <w:spacing w:val="1"/>
                <w:sz w:val="24"/>
              </w:rPr>
              <w:t xml:space="preserve"> </w:t>
            </w:r>
            <w:r>
              <w:rPr>
                <w:color w:val="212121"/>
                <w:sz w:val="24"/>
              </w:rPr>
              <w:t>просвещения Российской</w:t>
            </w:r>
            <w:r>
              <w:rPr>
                <w:color w:val="212121"/>
                <w:spacing w:val="1"/>
                <w:sz w:val="24"/>
              </w:rPr>
              <w:t xml:space="preserve"> </w:t>
            </w:r>
            <w:r>
              <w:rPr>
                <w:color w:val="212121"/>
                <w:sz w:val="24"/>
              </w:rPr>
              <w:t>Федерации от</w:t>
            </w:r>
            <w:r>
              <w:rPr>
                <w:color w:val="212121"/>
                <w:spacing w:val="1"/>
                <w:sz w:val="24"/>
              </w:rPr>
              <w:t xml:space="preserve"> </w:t>
            </w:r>
            <w:r>
              <w:rPr>
                <w:color w:val="212121"/>
                <w:sz w:val="24"/>
              </w:rPr>
              <w:t>31 мая</w:t>
            </w:r>
            <w:r>
              <w:rPr>
                <w:color w:val="212121"/>
                <w:spacing w:val="1"/>
                <w:sz w:val="24"/>
              </w:rPr>
              <w:t xml:space="preserve"> </w:t>
            </w:r>
            <w:r>
              <w:rPr>
                <w:color w:val="212121"/>
                <w:sz w:val="24"/>
              </w:rPr>
              <w:t>2021 г</w:t>
            </w:r>
            <w:proofErr w:type="gramStart"/>
            <w:r>
              <w:rPr>
                <w:color w:val="212121"/>
                <w:spacing w:val="1"/>
                <w:sz w:val="24"/>
              </w:rPr>
              <w:t xml:space="preserve"> </w:t>
            </w:r>
            <w:r>
              <w:rPr>
                <w:color w:val="212121"/>
                <w:sz w:val="24"/>
              </w:rPr>
              <w:t>.</w:t>
            </w:r>
            <w:proofErr w:type="gramEnd"/>
          </w:p>
          <w:p w14:paraId="25BE5D67" w14:textId="77777777" w:rsidR="00EF6FDF" w:rsidRDefault="000260A4">
            <w:pPr>
              <w:pStyle w:val="TableParagraph"/>
              <w:ind w:left="828"/>
              <w:rPr>
                <w:sz w:val="24"/>
              </w:rPr>
            </w:pPr>
            <w:r>
              <w:rPr>
                <w:color w:val="212121"/>
                <w:sz w:val="24"/>
              </w:rPr>
              <w:t>№</w:t>
            </w:r>
            <w:r>
              <w:rPr>
                <w:color w:val="212121"/>
                <w:spacing w:val="-1"/>
                <w:sz w:val="24"/>
              </w:rPr>
              <w:t xml:space="preserve"> </w:t>
            </w:r>
            <w:r>
              <w:rPr>
                <w:color w:val="212121"/>
                <w:sz w:val="24"/>
              </w:rPr>
              <w:t>287);</w:t>
            </w:r>
          </w:p>
          <w:p w14:paraId="1311F5DD" w14:textId="77777777" w:rsidR="00EF6FDF" w:rsidRDefault="000260A4">
            <w:pPr>
              <w:pStyle w:val="TableParagraph"/>
              <w:numPr>
                <w:ilvl w:val="0"/>
                <w:numId w:val="1"/>
              </w:numPr>
              <w:tabs>
                <w:tab w:val="left" w:pos="828"/>
                <w:tab w:val="left" w:pos="829"/>
              </w:tabs>
              <w:spacing w:before="2"/>
              <w:ind w:right="100"/>
              <w:rPr>
                <w:sz w:val="24"/>
              </w:rPr>
            </w:pPr>
            <w:r>
              <w:rPr>
                <w:color w:val="212121"/>
                <w:sz w:val="24"/>
              </w:rPr>
              <w:t>требованиями</w:t>
            </w:r>
            <w:r>
              <w:rPr>
                <w:color w:val="212121"/>
                <w:spacing w:val="13"/>
                <w:sz w:val="24"/>
              </w:rPr>
              <w:t xml:space="preserve"> </w:t>
            </w:r>
            <w:r>
              <w:rPr>
                <w:color w:val="212121"/>
                <w:sz w:val="24"/>
              </w:rPr>
              <w:t>к</w:t>
            </w:r>
            <w:r>
              <w:rPr>
                <w:color w:val="212121"/>
                <w:spacing w:val="13"/>
                <w:sz w:val="24"/>
              </w:rPr>
              <w:t xml:space="preserve"> </w:t>
            </w:r>
            <w:r>
              <w:rPr>
                <w:color w:val="212121"/>
                <w:sz w:val="24"/>
              </w:rPr>
              <w:t>результатам</w:t>
            </w:r>
            <w:r>
              <w:rPr>
                <w:color w:val="212121"/>
                <w:spacing w:val="13"/>
                <w:sz w:val="24"/>
              </w:rPr>
              <w:t xml:space="preserve"> </w:t>
            </w:r>
            <w:r>
              <w:rPr>
                <w:color w:val="212121"/>
                <w:sz w:val="24"/>
              </w:rPr>
              <w:t>освоения</w:t>
            </w:r>
            <w:r>
              <w:rPr>
                <w:color w:val="212121"/>
                <w:spacing w:val="13"/>
                <w:sz w:val="24"/>
              </w:rPr>
              <w:t xml:space="preserve"> </w:t>
            </w:r>
            <w:r>
              <w:rPr>
                <w:color w:val="212121"/>
                <w:sz w:val="24"/>
              </w:rPr>
              <w:t>программы</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3"/>
                <w:sz w:val="24"/>
              </w:rPr>
              <w:t xml:space="preserve"> </w:t>
            </w:r>
            <w:r>
              <w:rPr>
                <w:color w:val="212121"/>
                <w:sz w:val="24"/>
              </w:rPr>
              <w:t>образования</w:t>
            </w:r>
            <w:r>
              <w:rPr>
                <w:color w:val="212121"/>
                <w:spacing w:val="13"/>
                <w:sz w:val="24"/>
              </w:rPr>
              <w:t xml:space="preserve"> </w:t>
            </w:r>
            <w:r>
              <w:rPr>
                <w:color w:val="212121"/>
                <w:sz w:val="24"/>
              </w:rPr>
              <w:t>(личностным,</w:t>
            </w:r>
            <w:r>
              <w:rPr>
                <w:color w:val="212121"/>
                <w:spacing w:val="-57"/>
                <w:sz w:val="24"/>
              </w:rPr>
              <w:t xml:space="preserve"> </w:t>
            </w:r>
            <w:r>
              <w:rPr>
                <w:color w:val="212121"/>
                <w:sz w:val="24"/>
              </w:rPr>
              <w:t>метапредметным,</w:t>
            </w:r>
            <w:r>
              <w:rPr>
                <w:color w:val="212121"/>
                <w:spacing w:val="-1"/>
                <w:sz w:val="24"/>
              </w:rPr>
              <w:t xml:space="preserve"> </w:t>
            </w:r>
            <w:r>
              <w:rPr>
                <w:color w:val="212121"/>
                <w:sz w:val="24"/>
              </w:rPr>
              <w:t>предметным);</w:t>
            </w:r>
          </w:p>
          <w:p w14:paraId="3311D0AA" w14:textId="77777777" w:rsidR="00EF6FDF" w:rsidRDefault="000260A4">
            <w:pPr>
              <w:pStyle w:val="TableParagraph"/>
              <w:numPr>
                <w:ilvl w:val="0"/>
                <w:numId w:val="1"/>
              </w:numPr>
              <w:tabs>
                <w:tab w:val="left" w:pos="828"/>
                <w:tab w:val="left" w:pos="829"/>
              </w:tabs>
              <w:spacing w:before="1"/>
              <w:ind w:right="101"/>
              <w:rPr>
                <w:sz w:val="24"/>
              </w:rPr>
            </w:pPr>
            <w:r>
              <w:rPr>
                <w:color w:val="212121"/>
                <w:sz w:val="24"/>
              </w:rPr>
              <w:t>основными</w:t>
            </w:r>
            <w:r>
              <w:rPr>
                <w:color w:val="212121"/>
                <w:spacing w:val="25"/>
                <w:sz w:val="24"/>
              </w:rPr>
              <w:t xml:space="preserve"> </w:t>
            </w:r>
            <w:r>
              <w:rPr>
                <w:color w:val="212121"/>
                <w:sz w:val="24"/>
              </w:rPr>
              <w:t>подходами</w:t>
            </w:r>
            <w:r>
              <w:rPr>
                <w:color w:val="212121"/>
                <w:spacing w:val="25"/>
                <w:sz w:val="24"/>
              </w:rPr>
              <w:t xml:space="preserve"> </w:t>
            </w:r>
            <w:r>
              <w:rPr>
                <w:color w:val="212121"/>
                <w:sz w:val="24"/>
              </w:rPr>
              <w:t>к</w:t>
            </w:r>
            <w:r>
              <w:rPr>
                <w:color w:val="212121"/>
                <w:spacing w:val="25"/>
                <w:sz w:val="24"/>
              </w:rPr>
              <w:t xml:space="preserve"> </w:t>
            </w:r>
            <w:r>
              <w:rPr>
                <w:color w:val="212121"/>
                <w:sz w:val="24"/>
              </w:rPr>
              <w:t>развитию</w:t>
            </w:r>
            <w:r>
              <w:rPr>
                <w:color w:val="212121"/>
                <w:spacing w:val="25"/>
                <w:sz w:val="24"/>
              </w:rPr>
              <w:t xml:space="preserve"> </w:t>
            </w:r>
            <w:r>
              <w:rPr>
                <w:color w:val="212121"/>
                <w:sz w:val="24"/>
              </w:rPr>
              <w:t>и</w:t>
            </w:r>
            <w:r>
              <w:rPr>
                <w:color w:val="212121"/>
                <w:spacing w:val="25"/>
                <w:sz w:val="24"/>
              </w:rPr>
              <w:t xml:space="preserve"> </w:t>
            </w:r>
            <w:r>
              <w:rPr>
                <w:color w:val="212121"/>
                <w:sz w:val="24"/>
              </w:rPr>
              <w:t>формированию</w:t>
            </w:r>
            <w:r>
              <w:rPr>
                <w:color w:val="212121"/>
                <w:spacing w:val="25"/>
                <w:sz w:val="24"/>
              </w:rPr>
              <w:t xml:space="preserve"> </w:t>
            </w:r>
            <w:r>
              <w:rPr>
                <w:color w:val="212121"/>
                <w:sz w:val="24"/>
              </w:rPr>
              <w:t>универсальных</w:t>
            </w:r>
            <w:r>
              <w:rPr>
                <w:color w:val="212121"/>
                <w:spacing w:val="24"/>
                <w:sz w:val="24"/>
              </w:rPr>
              <w:t xml:space="preserve"> </w:t>
            </w:r>
            <w:r>
              <w:rPr>
                <w:color w:val="212121"/>
                <w:sz w:val="24"/>
              </w:rPr>
              <w:t>учебных</w:t>
            </w:r>
            <w:r>
              <w:rPr>
                <w:color w:val="212121"/>
                <w:spacing w:val="24"/>
                <w:sz w:val="24"/>
              </w:rPr>
              <w:t xml:space="preserve"> </w:t>
            </w:r>
            <w:r>
              <w:rPr>
                <w:color w:val="212121"/>
                <w:sz w:val="24"/>
              </w:rPr>
              <w:t>действий</w:t>
            </w:r>
            <w:r>
              <w:rPr>
                <w:color w:val="212121"/>
                <w:spacing w:val="24"/>
                <w:sz w:val="24"/>
              </w:rPr>
              <w:t xml:space="preserve"> </w:t>
            </w:r>
            <w:r>
              <w:rPr>
                <w:color w:val="212121"/>
                <w:sz w:val="24"/>
              </w:rPr>
              <w:t>(УУД)</w:t>
            </w:r>
            <w:r>
              <w:rPr>
                <w:color w:val="212121"/>
                <w:spacing w:val="25"/>
                <w:sz w:val="24"/>
              </w:rPr>
              <w:t xml:space="preserve"> </w:t>
            </w:r>
            <w:r>
              <w:rPr>
                <w:color w:val="212121"/>
                <w:sz w:val="24"/>
              </w:rPr>
              <w:t>для</w:t>
            </w:r>
            <w:r>
              <w:rPr>
                <w:color w:val="212121"/>
                <w:spacing w:val="-57"/>
                <w:sz w:val="24"/>
              </w:rPr>
              <w:t xml:space="preserve"> </w:t>
            </w:r>
            <w:r>
              <w:rPr>
                <w:color w:val="212121"/>
                <w:sz w:val="24"/>
              </w:rPr>
              <w:t>основного общего</w:t>
            </w:r>
            <w:r>
              <w:rPr>
                <w:color w:val="212121"/>
                <w:spacing w:val="-1"/>
                <w:sz w:val="24"/>
              </w:rPr>
              <w:t xml:space="preserve"> </w:t>
            </w:r>
            <w:r>
              <w:rPr>
                <w:color w:val="212121"/>
                <w:sz w:val="24"/>
              </w:rPr>
              <w:t>образования.</w:t>
            </w:r>
          </w:p>
          <w:p w14:paraId="4D7ED822" w14:textId="77777777" w:rsidR="00EF6FDF" w:rsidRDefault="000260A4">
            <w:pPr>
              <w:pStyle w:val="TableParagraph"/>
              <w:spacing w:before="1"/>
              <w:ind w:left="108" w:right="99"/>
              <w:jc w:val="both"/>
              <w:rPr>
                <w:sz w:val="24"/>
              </w:rPr>
            </w:pPr>
            <w:r>
              <w:rPr>
                <w:color w:val="212121"/>
                <w:sz w:val="24"/>
              </w:rPr>
              <w:t>Курс</w:t>
            </w:r>
            <w:r>
              <w:rPr>
                <w:color w:val="212121"/>
                <w:spacing w:val="1"/>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1"/>
                <w:sz w:val="24"/>
              </w:rPr>
              <w:t xml:space="preserve"> </w:t>
            </w:r>
            <w:r>
              <w:rPr>
                <w:color w:val="212121"/>
                <w:sz w:val="24"/>
              </w:rPr>
              <w:t>призван</w:t>
            </w:r>
            <w:r>
              <w:rPr>
                <w:color w:val="212121"/>
                <w:spacing w:val="1"/>
                <w:sz w:val="24"/>
              </w:rPr>
              <w:t xml:space="preserve"> </w:t>
            </w:r>
            <w:r>
              <w:rPr>
                <w:color w:val="212121"/>
                <w:sz w:val="24"/>
              </w:rPr>
              <w:t>обогатить</w:t>
            </w:r>
            <w:r>
              <w:rPr>
                <w:color w:val="212121"/>
                <w:spacing w:val="1"/>
                <w:sz w:val="24"/>
              </w:rPr>
              <w:t xml:space="preserve"> </w:t>
            </w:r>
            <w:r>
              <w:rPr>
                <w:color w:val="212121"/>
                <w:sz w:val="24"/>
              </w:rPr>
              <w:t>процесс</w:t>
            </w:r>
            <w:r>
              <w:rPr>
                <w:color w:val="212121"/>
                <w:spacing w:val="1"/>
                <w:sz w:val="24"/>
              </w:rPr>
              <w:t xml:space="preserve"> </w:t>
            </w:r>
            <w:r>
              <w:rPr>
                <w:color w:val="212121"/>
                <w:sz w:val="24"/>
              </w:rPr>
              <w:t>воспитания</w:t>
            </w:r>
            <w:r>
              <w:rPr>
                <w:color w:val="212121"/>
                <w:spacing w:val="1"/>
                <w:sz w:val="24"/>
              </w:rPr>
              <w:t xml:space="preserve"> </w:t>
            </w:r>
            <w:r>
              <w:rPr>
                <w:color w:val="212121"/>
                <w:sz w:val="24"/>
              </w:rPr>
              <w:t>в</w:t>
            </w:r>
            <w:r>
              <w:rPr>
                <w:color w:val="212121"/>
                <w:spacing w:val="1"/>
                <w:sz w:val="24"/>
              </w:rPr>
              <w:t xml:space="preserve"> </w:t>
            </w:r>
            <w:r>
              <w:rPr>
                <w:color w:val="212121"/>
                <w:sz w:val="24"/>
              </w:rPr>
              <w:t>гимназии не только новым содержанием (ознакомление с традиционными религиями Российского государства),</w:t>
            </w:r>
            <w:r>
              <w:rPr>
                <w:color w:val="212121"/>
                <w:spacing w:val="1"/>
                <w:sz w:val="24"/>
              </w:rPr>
              <w:t xml:space="preserve"> </w:t>
            </w:r>
            <w:r>
              <w:rPr>
                <w:color w:val="212121"/>
                <w:sz w:val="24"/>
              </w:rPr>
              <w:t>но и новым пониманием сущности российской культуры, развивающейся как сплав национальных традиций и</w:t>
            </w:r>
            <w:r>
              <w:rPr>
                <w:color w:val="212121"/>
                <w:spacing w:val="1"/>
                <w:sz w:val="24"/>
              </w:rPr>
              <w:t xml:space="preserve"> </w:t>
            </w:r>
            <w:r>
              <w:rPr>
                <w:color w:val="212121"/>
                <w:sz w:val="24"/>
              </w:rPr>
              <w:t>религиозных</w:t>
            </w:r>
            <w:r>
              <w:rPr>
                <w:color w:val="212121"/>
                <w:spacing w:val="-1"/>
                <w:sz w:val="24"/>
              </w:rPr>
              <w:t xml:space="preserve"> </w:t>
            </w:r>
            <w:r>
              <w:rPr>
                <w:color w:val="212121"/>
                <w:sz w:val="24"/>
              </w:rPr>
              <w:t>верований.</w:t>
            </w:r>
          </w:p>
          <w:p w14:paraId="16366A0B" w14:textId="77777777" w:rsidR="00EF6FDF" w:rsidRDefault="000260A4">
            <w:pPr>
              <w:pStyle w:val="TableParagraph"/>
              <w:ind w:left="108" w:right="100"/>
              <w:jc w:val="both"/>
              <w:rPr>
                <w:sz w:val="24"/>
              </w:rPr>
            </w:pPr>
            <w:r>
              <w:rPr>
                <w:color w:val="212121"/>
                <w:sz w:val="24"/>
              </w:rPr>
              <w:t>Материал</w:t>
            </w:r>
            <w:r>
              <w:rPr>
                <w:color w:val="212121"/>
                <w:spacing w:val="1"/>
                <w:sz w:val="24"/>
              </w:rPr>
              <w:t xml:space="preserve"> </w:t>
            </w:r>
            <w:r>
              <w:rPr>
                <w:color w:val="212121"/>
                <w:sz w:val="24"/>
              </w:rPr>
              <w:t>курса</w:t>
            </w:r>
            <w:r>
              <w:rPr>
                <w:color w:val="212121"/>
                <w:spacing w:val="1"/>
                <w:sz w:val="24"/>
              </w:rPr>
              <w:t xml:space="preserve"> </w:t>
            </w:r>
            <w:r>
              <w:rPr>
                <w:color w:val="212121"/>
                <w:sz w:val="24"/>
              </w:rPr>
              <w:t>представлен</w:t>
            </w:r>
            <w:r>
              <w:rPr>
                <w:color w:val="212121"/>
                <w:spacing w:val="1"/>
                <w:sz w:val="24"/>
              </w:rPr>
              <w:t xml:space="preserve"> </w:t>
            </w:r>
            <w:r>
              <w:rPr>
                <w:color w:val="212121"/>
                <w:sz w:val="24"/>
              </w:rPr>
              <w:t>через</w:t>
            </w:r>
            <w:r>
              <w:rPr>
                <w:color w:val="212121"/>
                <w:spacing w:val="1"/>
                <w:sz w:val="24"/>
              </w:rPr>
              <w:t xml:space="preserve"> </w:t>
            </w:r>
            <w:r>
              <w:rPr>
                <w:color w:val="212121"/>
                <w:sz w:val="24"/>
              </w:rPr>
              <w:t>актуализацию</w:t>
            </w:r>
            <w:r>
              <w:rPr>
                <w:color w:val="212121"/>
                <w:spacing w:val="1"/>
                <w:sz w:val="24"/>
              </w:rPr>
              <w:t xml:space="preserve"> </w:t>
            </w:r>
            <w:r>
              <w:rPr>
                <w:color w:val="212121"/>
                <w:sz w:val="24"/>
              </w:rPr>
              <w:t>макроуровня</w:t>
            </w:r>
            <w:r>
              <w:rPr>
                <w:color w:val="212121"/>
                <w:spacing w:val="1"/>
                <w:sz w:val="24"/>
              </w:rPr>
              <w:t xml:space="preserve"> </w:t>
            </w:r>
            <w:r>
              <w:rPr>
                <w:color w:val="212121"/>
                <w:sz w:val="24"/>
              </w:rPr>
              <w:t>(Россия</w:t>
            </w:r>
            <w:r>
              <w:rPr>
                <w:color w:val="212121"/>
                <w:spacing w:val="1"/>
                <w:sz w:val="24"/>
              </w:rPr>
              <w:t xml:space="preserve"> </w:t>
            </w:r>
            <w:r>
              <w:rPr>
                <w:color w:val="212121"/>
                <w:sz w:val="24"/>
              </w:rPr>
              <w:t>в</w:t>
            </w:r>
            <w:r>
              <w:rPr>
                <w:color w:val="212121"/>
                <w:spacing w:val="1"/>
                <w:sz w:val="24"/>
              </w:rPr>
              <w:t xml:space="preserve"> </w:t>
            </w:r>
            <w:r>
              <w:rPr>
                <w:color w:val="212121"/>
                <w:sz w:val="24"/>
              </w:rPr>
              <w:t>целом</w:t>
            </w:r>
            <w:r>
              <w:rPr>
                <w:color w:val="212121"/>
                <w:spacing w:val="1"/>
                <w:sz w:val="24"/>
              </w:rPr>
              <w:t xml:space="preserve"> </w:t>
            </w:r>
            <w:r>
              <w:rPr>
                <w:color w:val="212121"/>
                <w:sz w:val="24"/>
              </w:rPr>
              <w:t>как</w:t>
            </w:r>
            <w:r>
              <w:rPr>
                <w:color w:val="212121"/>
                <w:spacing w:val="1"/>
                <w:sz w:val="24"/>
              </w:rPr>
              <w:t xml:space="preserve"> </w:t>
            </w:r>
            <w:r>
              <w:rPr>
                <w:color w:val="212121"/>
                <w:sz w:val="24"/>
              </w:rPr>
              <w:t>многонациональное,</w:t>
            </w:r>
            <w:r>
              <w:rPr>
                <w:color w:val="212121"/>
                <w:spacing w:val="1"/>
                <w:sz w:val="24"/>
              </w:rPr>
              <w:t xml:space="preserve"> </w:t>
            </w:r>
            <w:proofErr w:type="spellStart"/>
            <w:r>
              <w:rPr>
                <w:color w:val="212121"/>
                <w:sz w:val="24"/>
              </w:rPr>
              <w:t>поликонфессиональное</w:t>
            </w:r>
            <w:proofErr w:type="spellEnd"/>
            <w:r>
              <w:rPr>
                <w:color w:val="212121"/>
                <w:sz w:val="24"/>
              </w:rPr>
              <w:t xml:space="preserve"> государство, с едиными для всех законами, общероссийскими духовно-нравственными и</w:t>
            </w:r>
            <w:r>
              <w:rPr>
                <w:color w:val="212121"/>
                <w:spacing w:val="-57"/>
                <w:sz w:val="24"/>
              </w:rPr>
              <w:t xml:space="preserve"> </w:t>
            </w:r>
            <w:r>
              <w:rPr>
                <w:color w:val="212121"/>
                <w:sz w:val="24"/>
              </w:rPr>
              <w:t>культурными ценностями) на микроуровне (собственная идентичность, осознанная как часть малой Родины,</w:t>
            </w:r>
            <w:r>
              <w:rPr>
                <w:color w:val="212121"/>
                <w:spacing w:val="1"/>
                <w:sz w:val="24"/>
              </w:rPr>
              <w:t xml:space="preserve"> </w:t>
            </w:r>
            <w:r>
              <w:rPr>
                <w:color w:val="212121"/>
                <w:sz w:val="24"/>
              </w:rPr>
              <w:t>семьи и семейных традиций, этнической и религиозной истории, к которой принадлежит обучающийся как</w:t>
            </w:r>
            <w:r>
              <w:rPr>
                <w:color w:val="212121"/>
                <w:spacing w:val="1"/>
                <w:sz w:val="24"/>
              </w:rPr>
              <w:t xml:space="preserve"> </w:t>
            </w:r>
            <w:r>
              <w:rPr>
                <w:color w:val="212121"/>
                <w:sz w:val="24"/>
              </w:rPr>
              <w:t>личность).</w:t>
            </w:r>
          </w:p>
          <w:p w14:paraId="408EEBBB" w14:textId="77777777" w:rsidR="00EF6FDF" w:rsidRDefault="000260A4">
            <w:pPr>
              <w:pStyle w:val="TableParagraph"/>
              <w:spacing w:before="1"/>
              <w:ind w:left="108" w:right="97"/>
              <w:jc w:val="both"/>
              <w:rPr>
                <w:sz w:val="24"/>
              </w:rPr>
            </w:pPr>
            <w:r>
              <w:rPr>
                <w:color w:val="212121"/>
                <w:sz w:val="24"/>
              </w:rPr>
              <w:t>В</w:t>
            </w:r>
            <w:r>
              <w:rPr>
                <w:color w:val="212121"/>
                <w:spacing w:val="1"/>
                <w:sz w:val="24"/>
              </w:rPr>
              <w:t xml:space="preserve"> </w:t>
            </w:r>
            <w:r>
              <w:rPr>
                <w:color w:val="212121"/>
                <w:sz w:val="24"/>
              </w:rPr>
              <w:t>процессе</w:t>
            </w:r>
            <w:r>
              <w:rPr>
                <w:color w:val="212121"/>
                <w:spacing w:val="1"/>
                <w:sz w:val="24"/>
              </w:rPr>
              <w:t xml:space="preserve"> </w:t>
            </w:r>
            <w:r>
              <w:rPr>
                <w:color w:val="212121"/>
                <w:sz w:val="24"/>
              </w:rPr>
              <w:t>изучения</w:t>
            </w:r>
            <w:r>
              <w:rPr>
                <w:color w:val="212121"/>
                <w:spacing w:val="1"/>
                <w:sz w:val="24"/>
              </w:rPr>
              <w:t xml:space="preserve"> </w:t>
            </w:r>
            <w:r>
              <w:rPr>
                <w:color w:val="212121"/>
                <w:sz w:val="24"/>
              </w:rPr>
              <w:t>курса</w:t>
            </w:r>
            <w:r>
              <w:rPr>
                <w:color w:val="212121"/>
                <w:spacing w:val="1"/>
                <w:sz w:val="24"/>
              </w:rPr>
              <w:t xml:space="preserve"> </w:t>
            </w:r>
            <w:r>
              <w:rPr>
                <w:color w:val="212121"/>
                <w:sz w:val="24"/>
              </w:rPr>
              <w:t>обучающиеся</w:t>
            </w:r>
            <w:r>
              <w:rPr>
                <w:color w:val="212121"/>
                <w:spacing w:val="1"/>
                <w:sz w:val="24"/>
              </w:rPr>
              <w:t xml:space="preserve"> </w:t>
            </w:r>
            <w:r>
              <w:rPr>
                <w:color w:val="212121"/>
                <w:sz w:val="24"/>
              </w:rPr>
              <w:t>получают</w:t>
            </w:r>
            <w:r>
              <w:rPr>
                <w:color w:val="212121"/>
                <w:spacing w:val="1"/>
                <w:sz w:val="24"/>
              </w:rPr>
              <w:t xml:space="preserve"> </w:t>
            </w:r>
            <w:r>
              <w:rPr>
                <w:color w:val="212121"/>
                <w:sz w:val="24"/>
              </w:rPr>
              <w:t>представление</w:t>
            </w:r>
            <w:r>
              <w:rPr>
                <w:color w:val="212121"/>
                <w:spacing w:val="1"/>
                <w:sz w:val="24"/>
              </w:rPr>
              <w:t xml:space="preserve"> </w:t>
            </w:r>
            <w:r>
              <w:rPr>
                <w:color w:val="212121"/>
                <w:sz w:val="24"/>
              </w:rPr>
              <w:t>о</w:t>
            </w:r>
            <w:r>
              <w:rPr>
                <w:color w:val="212121"/>
                <w:spacing w:val="1"/>
                <w:sz w:val="24"/>
              </w:rPr>
              <w:t xml:space="preserve"> </w:t>
            </w:r>
            <w:r>
              <w:rPr>
                <w:color w:val="212121"/>
                <w:sz w:val="24"/>
              </w:rPr>
              <w:t>существенных</w:t>
            </w:r>
            <w:r>
              <w:rPr>
                <w:color w:val="212121"/>
                <w:spacing w:val="1"/>
                <w:sz w:val="24"/>
              </w:rPr>
              <w:t xml:space="preserve"> </w:t>
            </w:r>
            <w:r>
              <w:rPr>
                <w:color w:val="212121"/>
                <w:sz w:val="24"/>
              </w:rPr>
              <w:t>взаимосвязях</w:t>
            </w:r>
            <w:r>
              <w:rPr>
                <w:color w:val="212121"/>
                <w:spacing w:val="1"/>
                <w:sz w:val="24"/>
              </w:rPr>
              <w:t xml:space="preserve"> </w:t>
            </w:r>
            <w:r>
              <w:rPr>
                <w:color w:val="212121"/>
                <w:sz w:val="24"/>
              </w:rPr>
              <w:t>между</w:t>
            </w:r>
            <w:r>
              <w:rPr>
                <w:color w:val="212121"/>
                <w:spacing w:val="1"/>
                <w:sz w:val="24"/>
              </w:rPr>
              <w:t xml:space="preserve"> </w:t>
            </w:r>
            <w:r>
              <w:rPr>
                <w:color w:val="212121"/>
                <w:sz w:val="24"/>
              </w:rPr>
              <w:t>материальной и духовной культурой, обусловленности культурных реалий современного общества его духовно-</w:t>
            </w:r>
            <w:r>
              <w:rPr>
                <w:color w:val="212121"/>
                <w:spacing w:val="1"/>
                <w:sz w:val="24"/>
              </w:rPr>
              <w:t xml:space="preserve"> </w:t>
            </w:r>
            <w:r>
              <w:rPr>
                <w:color w:val="212121"/>
                <w:sz w:val="24"/>
              </w:rPr>
              <w:t>нравственным</w:t>
            </w:r>
            <w:r>
              <w:rPr>
                <w:color w:val="212121"/>
                <w:spacing w:val="1"/>
                <w:sz w:val="24"/>
              </w:rPr>
              <w:t xml:space="preserve"> </w:t>
            </w:r>
            <w:r>
              <w:rPr>
                <w:color w:val="212121"/>
                <w:sz w:val="24"/>
              </w:rPr>
              <w:t>обликом.</w:t>
            </w:r>
            <w:r>
              <w:rPr>
                <w:color w:val="212121"/>
                <w:spacing w:val="1"/>
                <w:sz w:val="24"/>
              </w:rPr>
              <w:t xml:space="preserve"> </w:t>
            </w:r>
            <w:r>
              <w:rPr>
                <w:color w:val="212121"/>
                <w:sz w:val="24"/>
              </w:rPr>
              <w:t>Изучаются</w:t>
            </w:r>
            <w:r>
              <w:rPr>
                <w:color w:val="212121"/>
                <w:spacing w:val="1"/>
                <w:sz w:val="24"/>
              </w:rPr>
              <w:t xml:space="preserve"> </w:t>
            </w:r>
            <w:r>
              <w:rPr>
                <w:color w:val="212121"/>
                <w:sz w:val="24"/>
              </w:rPr>
              <w:t>основные</w:t>
            </w:r>
            <w:r>
              <w:rPr>
                <w:color w:val="212121"/>
                <w:spacing w:val="1"/>
                <w:sz w:val="24"/>
              </w:rPr>
              <w:t xml:space="preserve"> </w:t>
            </w:r>
            <w:r>
              <w:rPr>
                <w:color w:val="212121"/>
                <w:sz w:val="24"/>
              </w:rPr>
              <w:t>компоненты</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её</w:t>
            </w:r>
            <w:r>
              <w:rPr>
                <w:color w:val="212121"/>
                <w:spacing w:val="1"/>
                <w:sz w:val="24"/>
              </w:rPr>
              <w:t xml:space="preserve"> </w:t>
            </w:r>
            <w:r>
              <w:rPr>
                <w:color w:val="212121"/>
                <w:sz w:val="24"/>
              </w:rPr>
              <w:t>специфические</w:t>
            </w:r>
            <w:r>
              <w:rPr>
                <w:color w:val="212121"/>
                <w:spacing w:val="1"/>
                <w:sz w:val="24"/>
              </w:rPr>
              <w:t xml:space="preserve"> </w:t>
            </w:r>
            <w:r>
              <w:rPr>
                <w:color w:val="212121"/>
                <w:sz w:val="24"/>
              </w:rPr>
              <w:t>инструменты</w:t>
            </w:r>
            <w:r>
              <w:rPr>
                <w:color w:val="212121"/>
                <w:spacing w:val="1"/>
                <w:sz w:val="24"/>
              </w:rPr>
              <w:t xml:space="preserve"> </w:t>
            </w:r>
            <w:r>
              <w:rPr>
                <w:color w:val="212121"/>
                <w:sz w:val="24"/>
              </w:rPr>
              <w:t>самопрезентации,</w:t>
            </w:r>
            <w:r>
              <w:rPr>
                <w:color w:val="212121"/>
                <w:spacing w:val="-3"/>
                <w:sz w:val="24"/>
              </w:rPr>
              <w:t xml:space="preserve"> </w:t>
            </w:r>
            <w:r>
              <w:rPr>
                <w:color w:val="212121"/>
                <w:sz w:val="24"/>
              </w:rPr>
              <w:t>исторические</w:t>
            </w:r>
            <w:r>
              <w:rPr>
                <w:color w:val="212121"/>
                <w:spacing w:val="-4"/>
                <w:sz w:val="24"/>
              </w:rPr>
              <w:t xml:space="preserve"> </w:t>
            </w:r>
            <w:r>
              <w:rPr>
                <w:color w:val="212121"/>
                <w:sz w:val="24"/>
              </w:rPr>
              <w:t>и</w:t>
            </w:r>
            <w:r>
              <w:rPr>
                <w:color w:val="212121"/>
                <w:spacing w:val="-4"/>
                <w:sz w:val="24"/>
              </w:rPr>
              <w:t xml:space="preserve"> </w:t>
            </w:r>
            <w:r>
              <w:rPr>
                <w:color w:val="212121"/>
                <w:sz w:val="24"/>
              </w:rPr>
              <w:t>современные</w:t>
            </w:r>
            <w:r>
              <w:rPr>
                <w:color w:val="212121"/>
                <w:spacing w:val="-3"/>
                <w:sz w:val="24"/>
              </w:rPr>
              <w:t xml:space="preserve"> </w:t>
            </w:r>
            <w:r>
              <w:rPr>
                <w:color w:val="212121"/>
                <w:sz w:val="24"/>
              </w:rPr>
              <w:t>особенности</w:t>
            </w:r>
            <w:r>
              <w:rPr>
                <w:color w:val="212121"/>
                <w:spacing w:val="-2"/>
                <w:sz w:val="24"/>
              </w:rPr>
              <w:t xml:space="preserve"> </w:t>
            </w:r>
            <w:r>
              <w:rPr>
                <w:color w:val="212121"/>
                <w:sz w:val="24"/>
              </w:rPr>
              <w:t>духовно-нравственного</w:t>
            </w:r>
            <w:r>
              <w:rPr>
                <w:color w:val="212121"/>
                <w:spacing w:val="-3"/>
                <w:sz w:val="24"/>
              </w:rPr>
              <w:t xml:space="preserve"> </w:t>
            </w:r>
            <w:r>
              <w:rPr>
                <w:color w:val="212121"/>
                <w:sz w:val="24"/>
              </w:rPr>
              <w:t>развития</w:t>
            </w:r>
            <w:r>
              <w:rPr>
                <w:color w:val="212121"/>
                <w:spacing w:val="-3"/>
                <w:sz w:val="24"/>
              </w:rPr>
              <w:t xml:space="preserve"> </w:t>
            </w:r>
            <w:r>
              <w:rPr>
                <w:color w:val="212121"/>
                <w:sz w:val="24"/>
              </w:rPr>
              <w:t>народов</w:t>
            </w:r>
            <w:r>
              <w:rPr>
                <w:color w:val="212121"/>
                <w:spacing w:val="-4"/>
                <w:sz w:val="24"/>
              </w:rPr>
              <w:t xml:space="preserve"> </w:t>
            </w:r>
            <w:r>
              <w:rPr>
                <w:color w:val="212121"/>
                <w:sz w:val="24"/>
              </w:rPr>
              <w:t>России.</w:t>
            </w:r>
          </w:p>
          <w:p w14:paraId="45F64691" w14:textId="77777777" w:rsidR="00EF6FDF" w:rsidRDefault="000260A4">
            <w:pPr>
              <w:pStyle w:val="TableParagraph"/>
              <w:ind w:left="108" w:right="96"/>
              <w:jc w:val="both"/>
              <w:rPr>
                <w:sz w:val="24"/>
              </w:rPr>
            </w:pPr>
            <w:r>
              <w:rPr>
                <w:color w:val="212121"/>
                <w:sz w:val="24"/>
              </w:rPr>
              <w:t>В соответствии с Федеральным государственным образовательным стандартом основного общего образования</w:t>
            </w:r>
            <w:r>
              <w:rPr>
                <w:color w:val="212121"/>
                <w:spacing w:val="1"/>
                <w:sz w:val="24"/>
              </w:rPr>
              <w:t xml:space="preserve"> </w:t>
            </w:r>
            <w:r>
              <w:rPr>
                <w:color w:val="212121"/>
                <w:sz w:val="24"/>
              </w:rPr>
              <w:t>предметная</w:t>
            </w:r>
            <w:r>
              <w:rPr>
                <w:color w:val="212121"/>
                <w:spacing w:val="-3"/>
                <w:sz w:val="24"/>
              </w:rPr>
              <w:t xml:space="preserve"> </w:t>
            </w:r>
            <w:r>
              <w:rPr>
                <w:color w:val="212121"/>
                <w:sz w:val="24"/>
              </w:rPr>
              <w:t>область</w:t>
            </w:r>
            <w:r>
              <w:rPr>
                <w:color w:val="212121"/>
                <w:spacing w:val="-3"/>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2"/>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2"/>
                <w:sz w:val="24"/>
              </w:rPr>
              <w:t xml:space="preserve"> </w:t>
            </w:r>
            <w:r>
              <w:rPr>
                <w:color w:val="212121"/>
                <w:sz w:val="24"/>
              </w:rPr>
              <w:t>является</w:t>
            </w:r>
            <w:r>
              <w:rPr>
                <w:color w:val="212121"/>
                <w:spacing w:val="-1"/>
                <w:sz w:val="24"/>
              </w:rPr>
              <w:t xml:space="preserve"> </w:t>
            </w:r>
            <w:r>
              <w:rPr>
                <w:color w:val="212121"/>
                <w:sz w:val="24"/>
              </w:rPr>
              <w:t>обязательной</w:t>
            </w:r>
            <w:r>
              <w:rPr>
                <w:color w:val="212121"/>
                <w:spacing w:val="-1"/>
                <w:sz w:val="24"/>
              </w:rPr>
              <w:t xml:space="preserve"> </w:t>
            </w:r>
            <w:r>
              <w:rPr>
                <w:color w:val="212121"/>
                <w:sz w:val="24"/>
              </w:rPr>
              <w:t>для</w:t>
            </w:r>
          </w:p>
          <w:p w14:paraId="13FDF628" w14:textId="77777777" w:rsidR="00EF6FDF" w:rsidRDefault="000260A4">
            <w:pPr>
              <w:pStyle w:val="TableParagraph"/>
              <w:ind w:left="108"/>
              <w:jc w:val="both"/>
              <w:rPr>
                <w:sz w:val="24"/>
              </w:rPr>
            </w:pPr>
            <w:r>
              <w:rPr>
                <w:color w:val="212121"/>
                <w:sz w:val="24"/>
              </w:rPr>
              <w:t>в</w:t>
            </w:r>
            <w:r>
              <w:rPr>
                <w:color w:val="212121"/>
                <w:spacing w:val="-2"/>
                <w:sz w:val="24"/>
              </w:rPr>
              <w:t xml:space="preserve"> </w:t>
            </w:r>
            <w:r>
              <w:rPr>
                <w:color w:val="212121"/>
                <w:sz w:val="24"/>
              </w:rPr>
              <w:t>5—6 классах.</w:t>
            </w:r>
          </w:p>
          <w:p w14:paraId="10D908F8" w14:textId="77777777" w:rsidR="00EF6FDF" w:rsidRDefault="000260A4">
            <w:pPr>
              <w:pStyle w:val="TableParagraph"/>
              <w:spacing w:line="276" w:lineRule="exact"/>
              <w:ind w:left="108" w:right="101"/>
              <w:jc w:val="both"/>
              <w:rPr>
                <w:sz w:val="24"/>
              </w:rPr>
            </w:pPr>
            <w:r>
              <w:rPr>
                <w:color w:val="212121"/>
                <w:sz w:val="24"/>
              </w:rPr>
              <w:t>На изучение курса на уровне основного общего образования отводится 34 часа на каждый учебный год, не менее</w:t>
            </w:r>
            <w:r>
              <w:rPr>
                <w:color w:val="212121"/>
                <w:spacing w:val="-57"/>
                <w:sz w:val="24"/>
              </w:rPr>
              <w:t xml:space="preserve"> </w:t>
            </w:r>
            <w:r>
              <w:rPr>
                <w:color w:val="212121"/>
                <w:sz w:val="24"/>
              </w:rPr>
              <w:t>1</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часа в</w:t>
            </w:r>
            <w:r>
              <w:rPr>
                <w:color w:val="212121"/>
                <w:spacing w:val="-1"/>
                <w:sz w:val="24"/>
              </w:rPr>
              <w:t xml:space="preserve"> </w:t>
            </w:r>
            <w:r>
              <w:rPr>
                <w:color w:val="212121"/>
                <w:sz w:val="24"/>
              </w:rPr>
              <w:t>неделю.</w:t>
            </w:r>
          </w:p>
        </w:tc>
      </w:tr>
    </w:tbl>
    <w:p w14:paraId="4EB6B6B9" w14:textId="77777777" w:rsidR="007F62C2" w:rsidRDefault="007F62C2"/>
    <w:sectPr w:rsidR="007F62C2">
      <w:pgSz w:w="16840" w:h="11910" w:orient="landscape"/>
      <w:pgMar w:top="8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1">
    <w:nsid w:val="0FB24943"/>
    <w:multiLevelType w:val="hybridMultilevel"/>
    <w:tmpl w:val="B3568A26"/>
    <w:lvl w:ilvl="0" w:tplc="3ABA56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4A82D90">
      <w:numFmt w:val="bullet"/>
      <w:lvlText w:val="•"/>
      <w:lvlJc w:val="left"/>
      <w:pPr>
        <w:ind w:left="1925" w:hanging="360"/>
      </w:pPr>
      <w:rPr>
        <w:rFonts w:hint="default"/>
        <w:lang w:val="ru-RU" w:eastAsia="en-US" w:bidi="ar-SA"/>
      </w:rPr>
    </w:lvl>
    <w:lvl w:ilvl="2" w:tplc="49187AA0">
      <w:numFmt w:val="bullet"/>
      <w:lvlText w:val="•"/>
      <w:lvlJc w:val="left"/>
      <w:pPr>
        <w:ind w:left="3030" w:hanging="360"/>
      </w:pPr>
      <w:rPr>
        <w:rFonts w:hint="default"/>
        <w:lang w:val="ru-RU" w:eastAsia="en-US" w:bidi="ar-SA"/>
      </w:rPr>
    </w:lvl>
    <w:lvl w:ilvl="3" w:tplc="B3485340">
      <w:numFmt w:val="bullet"/>
      <w:lvlText w:val="•"/>
      <w:lvlJc w:val="left"/>
      <w:pPr>
        <w:ind w:left="4135" w:hanging="360"/>
      </w:pPr>
      <w:rPr>
        <w:rFonts w:hint="default"/>
        <w:lang w:val="ru-RU" w:eastAsia="en-US" w:bidi="ar-SA"/>
      </w:rPr>
    </w:lvl>
    <w:lvl w:ilvl="4" w:tplc="1B001748">
      <w:numFmt w:val="bullet"/>
      <w:lvlText w:val="•"/>
      <w:lvlJc w:val="left"/>
      <w:pPr>
        <w:ind w:left="5240" w:hanging="360"/>
      </w:pPr>
      <w:rPr>
        <w:rFonts w:hint="default"/>
        <w:lang w:val="ru-RU" w:eastAsia="en-US" w:bidi="ar-SA"/>
      </w:rPr>
    </w:lvl>
    <w:lvl w:ilvl="5" w:tplc="87C06482">
      <w:numFmt w:val="bullet"/>
      <w:lvlText w:val="•"/>
      <w:lvlJc w:val="left"/>
      <w:pPr>
        <w:ind w:left="6345" w:hanging="360"/>
      </w:pPr>
      <w:rPr>
        <w:rFonts w:hint="default"/>
        <w:lang w:val="ru-RU" w:eastAsia="en-US" w:bidi="ar-SA"/>
      </w:rPr>
    </w:lvl>
    <w:lvl w:ilvl="6" w:tplc="32684B90">
      <w:numFmt w:val="bullet"/>
      <w:lvlText w:val="•"/>
      <w:lvlJc w:val="left"/>
      <w:pPr>
        <w:ind w:left="7450" w:hanging="360"/>
      </w:pPr>
      <w:rPr>
        <w:rFonts w:hint="default"/>
        <w:lang w:val="ru-RU" w:eastAsia="en-US" w:bidi="ar-SA"/>
      </w:rPr>
    </w:lvl>
    <w:lvl w:ilvl="7" w:tplc="5B4C0AEC">
      <w:numFmt w:val="bullet"/>
      <w:lvlText w:val="•"/>
      <w:lvlJc w:val="left"/>
      <w:pPr>
        <w:ind w:left="8555" w:hanging="360"/>
      </w:pPr>
      <w:rPr>
        <w:rFonts w:hint="default"/>
        <w:lang w:val="ru-RU" w:eastAsia="en-US" w:bidi="ar-SA"/>
      </w:rPr>
    </w:lvl>
    <w:lvl w:ilvl="8" w:tplc="52586868">
      <w:numFmt w:val="bullet"/>
      <w:lvlText w:val="•"/>
      <w:lvlJc w:val="left"/>
      <w:pPr>
        <w:ind w:left="9660" w:hanging="360"/>
      </w:pPr>
      <w:rPr>
        <w:rFonts w:hint="default"/>
        <w:lang w:val="ru-RU" w:eastAsia="en-US" w:bidi="ar-SA"/>
      </w:rPr>
    </w:lvl>
  </w:abstractNum>
  <w:abstractNum w:abstractNumId="2">
    <w:nsid w:val="2EB75049"/>
    <w:multiLevelType w:val="hybridMultilevel"/>
    <w:tmpl w:val="88B4F942"/>
    <w:lvl w:ilvl="0" w:tplc="0D76BDC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845452">
      <w:numFmt w:val="bullet"/>
      <w:lvlText w:val="•"/>
      <w:lvlJc w:val="left"/>
      <w:pPr>
        <w:ind w:left="1925" w:hanging="360"/>
      </w:pPr>
      <w:rPr>
        <w:rFonts w:hint="default"/>
        <w:lang w:val="ru-RU" w:eastAsia="en-US" w:bidi="ar-SA"/>
      </w:rPr>
    </w:lvl>
    <w:lvl w:ilvl="2" w:tplc="653C3FB2">
      <w:numFmt w:val="bullet"/>
      <w:lvlText w:val="•"/>
      <w:lvlJc w:val="left"/>
      <w:pPr>
        <w:ind w:left="3030" w:hanging="360"/>
      </w:pPr>
      <w:rPr>
        <w:rFonts w:hint="default"/>
        <w:lang w:val="ru-RU" w:eastAsia="en-US" w:bidi="ar-SA"/>
      </w:rPr>
    </w:lvl>
    <w:lvl w:ilvl="3" w:tplc="EF785D76">
      <w:numFmt w:val="bullet"/>
      <w:lvlText w:val="•"/>
      <w:lvlJc w:val="left"/>
      <w:pPr>
        <w:ind w:left="4135" w:hanging="360"/>
      </w:pPr>
      <w:rPr>
        <w:rFonts w:hint="default"/>
        <w:lang w:val="ru-RU" w:eastAsia="en-US" w:bidi="ar-SA"/>
      </w:rPr>
    </w:lvl>
    <w:lvl w:ilvl="4" w:tplc="F1526072">
      <w:numFmt w:val="bullet"/>
      <w:lvlText w:val="•"/>
      <w:lvlJc w:val="left"/>
      <w:pPr>
        <w:ind w:left="5240" w:hanging="360"/>
      </w:pPr>
      <w:rPr>
        <w:rFonts w:hint="default"/>
        <w:lang w:val="ru-RU" w:eastAsia="en-US" w:bidi="ar-SA"/>
      </w:rPr>
    </w:lvl>
    <w:lvl w:ilvl="5" w:tplc="85DA7A14">
      <w:numFmt w:val="bullet"/>
      <w:lvlText w:val="•"/>
      <w:lvlJc w:val="left"/>
      <w:pPr>
        <w:ind w:left="6345" w:hanging="360"/>
      </w:pPr>
      <w:rPr>
        <w:rFonts w:hint="default"/>
        <w:lang w:val="ru-RU" w:eastAsia="en-US" w:bidi="ar-SA"/>
      </w:rPr>
    </w:lvl>
    <w:lvl w:ilvl="6" w:tplc="EC2E4BCE">
      <w:numFmt w:val="bullet"/>
      <w:lvlText w:val="•"/>
      <w:lvlJc w:val="left"/>
      <w:pPr>
        <w:ind w:left="7450" w:hanging="360"/>
      </w:pPr>
      <w:rPr>
        <w:rFonts w:hint="default"/>
        <w:lang w:val="ru-RU" w:eastAsia="en-US" w:bidi="ar-SA"/>
      </w:rPr>
    </w:lvl>
    <w:lvl w:ilvl="7" w:tplc="79542A78">
      <w:numFmt w:val="bullet"/>
      <w:lvlText w:val="•"/>
      <w:lvlJc w:val="left"/>
      <w:pPr>
        <w:ind w:left="8555" w:hanging="360"/>
      </w:pPr>
      <w:rPr>
        <w:rFonts w:hint="default"/>
        <w:lang w:val="ru-RU" w:eastAsia="en-US" w:bidi="ar-SA"/>
      </w:rPr>
    </w:lvl>
    <w:lvl w:ilvl="8" w:tplc="CB30818E">
      <w:numFmt w:val="bullet"/>
      <w:lvlText w:val="•"/>
      <w:lvlJc w:val="left"/>
      <w:pPr>
        <w:ind w:left="9660" w:hanging="360"/>
      </w:pPr>
      <w:rPr>
        <w:rFonts w:hint="default"/>
        <w:lang w:val="ru-RU" w:eastAsia="en-US" w:bidi="ar-SA"/>
      </w:rPr>
    </w:lvl>
  </w:abstractNum>
  <w:abstractNum w:abstractNumId="3">
    <w:nsid w:val="36064912"/>
    <w:multiLevelType w:val="hybridMultilevel"/>
    <w:tmpl w:val="F154C42A"/>
    <w:lvl w:ilvl="0" w:tplc="36FA93A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62A2568">
      <w:numFmt w:val="bullet"/>
      <w:lvlText w:val="•"/>
      <w:lvlJc w:val="left"/>
      <w:pPr>
        <w:ind w:left="1925" w:hanging="360"/>
      </w:pPr>
      <w:rPr>
        <w:rFonts w:hint="default"/>
        <w:lang w:val="ru-RU" w:eastAsia="en-US" w:bidi="ar-SA"/>
      </w:rPr>
    </w:lvl>
    <w:lvl w:ilvl="2" w:tplc="4F6C6E40">
      <w:numFmt w:val="bullet"/>
      <w:lvlText w:val="•"/>
      <w:lvlJc w:val="left"/>
      <w:pPr>
        <w:ind w:left="3030" w:hanging="360"/>
      </w:pPr>
      <w:rPr>
        <w:rFonts w:hint="default"/>
        <w:lang w:val="ru-RU" w:eastAsia="en-US" w:bidi="ar-SA"/>
      </w:rPr>
    </w:lvl>
    <w:lvl w:ilvl="3" w:tplc="07E09980">
      <w:numFmt w:val="bullet"/>
      <w:lvlText w:val="•"/>
      <w:lvlJc w:val="left"/>
      <w:pPr>
        <w:ind w:left="4135" w:hanging="360"/>
      </w:pPr>
      <w:rPr>
        <w:rFonts w:hint="default"/>
        <w:lang w:val="ru-RU" w:eastAsia="en-US" w:bidi="ar-SA"/>
      </w:rPr>
    </w:lvl>
    <w:lvl w:ilvl="4" w:tplc="4AEE19A0">
      <w:numFmt w:val="bullet"/>
      <w:lvlText w:val="•"/>
      <w:lvlJc w:val="left"/>
      <w:pPr>
        <w:ind w:left="5240" w:hanging="360"/>
      </w:pPr>
      <w:rPr>
        <w:rFonts w:hint="default"/>
        <w:lang w:val="ru-RU" w:eastAsia="en-US" w:bidi="ar-SA"/>
      </w:rPr>
    </w:lvl>
    <w:lvl w:ilvl="5" w:tplc="6EE26E9E">
      <w:numFmt w:val="bullet"/>
      <w:lvlText w:val="•"/>
      <w:lvlJc w:val="left"/>
      <w:pPr>
        <w:ind w:left="6345" w:hanging="360"/>
      </w:pPr>
      <w:rPr>
        <w:rFonts w:hint="default"/>
        <w:lang w:val="ru-RU" w:eastAsia="en-US" w:bidi="ar-SA"/>
      </w:rPr>
    </w:lvl>
    <w:lvl w:ilvl="6" w:tplc="074C371C">
      <w:numFmt w:val="bullet"/>
      <w:lvlText w:val="•"/>
      <w:lvlJc w:val="left"/>
      <w:pPr>
        <w:ind w:left="7450" w:hanging="360"/>
      </w:pPr>
      <w:rPr>
        <w:rFonts w:hint="default"/>
        <w:lang w:val="ru-RU" w:eastAsia="en-US" w:bidi="ar-SA"/>
      </w:rPr>
    </w:lvl>
    <w:lvl w:ilvl="7" w:tplc="83107092">
      <w:numFmt w:val="bullet"/>
      <w:lvlText w:val="•"/>
      <w:lvlJc w:val="left"/>
      <w:pPr>
        <w:ind w:left="8555" w:hanging="360"/>
      </w:pPr>
      <w:rPr>
        <w:rFonts w:hint="default"/>
        <w:lang w:val="ru-RU" w:eastAsia="en-US" w:bidi="ar-SA"/>
      </w:rPr>
    </w:lvl>
    <w:lvl w:ilvl="8" w:tplc="0C406CB8">
      <w:numFmt w:val="bullet"/>
      <w:lvlText w:val="•"/>
      <w:lvlJc w:val="left"/>
      <w:pPr>
        <w:ind w:left="9660" w:hanging="360"/>
      </w:pPr>
      <w:rPr>
        <w:rFonts w:hint="default"/>
        <w:lang w:val="ru-RU" w:eastAsia="en-US" w:bidi="ar-SA"/>
      </w:rPr>
    </w:lvl>
  </w:abstractNum>
  <w:abstractNum w:abstractNumId="4">
    <w:nsid w:val="39E83AD0"/>
    <w:multiLevelType w:val="hybridMultilevel"/>
    <w:tmpl w:val="EC12F20E"/>
    <w:lvl w:ilvl="0" w:tplc="C33E9A5C">
      <w:numFmt w:val="bullet"/>
      <w:lvlText w:val="●"/>
      <w:lvlJc w:val="left"/>
      <w:pPr>
        <w:ind w:left="828" w:hanging="360"/>
      </w:pPr>
      <w:rPr>
        <w:rFonts w:ascii="Times New Roman" w:eastAsia="Times New Roman" w:hAnsi="Times New Roman" w:cs="Times New Roman" w:hint="default"/>
        <w:color w:val="212121"/>
        <w:w w:val="100"/>
        <w:sz w:val="24"/>
        <w:szCs w:val="24"/>
        <w:lang w:val="ru-RU" w:eastAsia="en-US" w:bidi="ar-SA"/>
      </w:rPr>
    </w:lvl>
    <w:lvl w:ilvl="1" w:tplc="2ECA80B2">
      <w:numFmt w:val="bullet"/>
      <w:lvlText w:val="•"/>
      <w:lvlJc w:val="left"/>
      <w:pPr>
        <w:ind w:left="1925" w:hanging="360"/>
      </w:pPr>
      <w:rPr>
        <w:rFonts w:hint="default"/>
        <w:lang w:val="ru-RU" w:eastAsia="en-US" w:bidi="ar-SA"/>
      </w:rPr>
    </w:lvl>
    <w:lvl w:ilvl="2" w:tplc="D20CABD0">
      <w:numFmt w:val="bullet"/>
      <w:lvlText w:val="•"/>
      <w:lvlJc w:val="left"/>
      <w:pPr>
        <w:ind w:left="3030" w:hanging="360"/>
      </w:pPr>
      <w:rPr>
        <w:rFonts w:hint="default"/>
        <w:lang w:val="ru-RU" w:eastAsia="en-US" w:bidi="ar-SA"/>
      </w:rPr>
    </w:lvl>
    <w:lvl w:ilvl="3" w:tplc="CE922D62">
      <w:numFmt w:val="bullet"/>
      <w:lvlText w:val="•"/>
      <w:lvlJc w:val="left"/>
      <w:pPr>
        <w:ind w:left="4135" w:hanging="360"/>
      </w:pPr>
      <w:rPr>
        <w:rFonts w:hint="default"/>
        <w:lang w:val="ru-RU" w:eastAsia="en-US" w:bidi="ar-SA"/>
      </w:rPr>
    </w:lvl>
    <w:lvl w:ilvl="4" w:tplc="8514B9C8">
      <w:numFmt w:val="bullet"/>
      <w:lvlText w:val="•"/>
      <w:lvlJc w:val="left"/>
      <w:pPr>
        <w:ind w:left="5240" w:hanging="360"/>
      </w:pPr>
      <w:rPr>
        <w:rFonts w:hint="default"/>
        <w:lang w:val="ru-RU" w:eastAsia="en-US" w:bidi="ar-SA"/>
      </w:rPr>
    </w:lvl>
    <w:lvl w:ilvl="5" w:tplc="A250415E">
      <w:numFmt w:val="bullet"/>
      <w:lvlText w:val="•"/>
      <w:lvlJc w:val="left"/>
      <w:pPr>
        <w:ind w:left="6345" w:hanging="360"/>
      </w:pPr>
      <w:rPr>
        <w:rFonts w:hint="default"/>
        <w:lang w:val="ru-RU" w:eastAsia="en-US" w:bidi="ar-SA"/>
      </w:rPr>
    </w:lvl>
    <w:lvl w:ilvl="6" w:tplc="FDE24D98">
      <w:numFmt w:val="bullet"/>
      <w:lvlText w:val="•"/>
      <w:lvlJc w:val="left"/>
      <w:pPr>
        <w:ind w:left="7450" w:hanging="360"/>
      </w:pPr>
      <w:rPr>
        <w:rFonts w:hint="default"/>
        <w:lang w:val="ru-RU" w:eastAsia="en-US" w:bidi="ar-SA"/>
      </w:rPr>
    </w:lvl>
    <w:lvl w:ilvl="7" w:tplc="48D80A6E">
      <w:numFmt w:val="bullet"/>
      <w:lvlText w:val="•"/>
      <w:lvlJc w:val="left"/>
      <w:pPr>
        <w:ind w:left="8555" w:hanging="360"/>
      </w:pPr>
      <w:rPr>
        <w:rFonts w:hint="default"/>
        <w:lang w:val="ru-RU" w:eastAsia="en-US" w:bidi="ar-SA"/>
      </w:rPr>
    </w:lvl>
    <w:lvl w:ilvl="8" w:tplc="7480AE18">
      <w:numFmt w:val="bullet"/>
      <w:lvlText w:val="•"/>
      <w:lvlJc w:val="left"/>
      <w:pPr>
        <w:ind w:left="9660" w:hanging="360"/>
      </w:pPr>
      <w:rPr>
        <w:rFonts w:hint="default"/>
        <w:lang w:val="ru-RU" w:eastAsia="en-US" w:bidi="ar-SA"/>
      </w:rPr>
    </w:lvl>
  </w:abstractNum>
  <w:abstractNum w:abstractNumId="5">
    <w:nsid w:val="4F344A6B"/>
    <w:multiLevelType w:val="hybridMultilevel"/>
    <w:tmpl w:val="7C8469AE"/>
    <w:lvl w:ilvl="0" w:tplc="B3E8607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6">
    <w:nsid w:val="584F0835"/>
    <w:multiLevelType w:val="hybridMultilevel"/>
    <w:tmpl w:val="0BA87E0C"/>
    <w:lvl w:ilvl="0" w:tplc="356277B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74AAF0E">
      <w:numFmt w:val="bullet"/>
      <w:lvlText w:val="•"/>
      <w:lvlJc w:val="left"/>
      <w:pPr>
        <w:ind w:left="1925" w:hanging="360"/>
      </w:pPr>
      <w:rPr>
        <w:rFonts w:hint="default"/>
        <w:lang w:val="ru-RU" w:eastAsia="en-US" w:bidi="ar-SA"/>
      </w:rPr>
    </w:lvl>
    <w:lvl w:ilvl="2" w:tplc="3FD2DD18">
      <w:numFmt w:val="bullet"/>
      <w:lvlText w:val="•"/>
      <w:lvlJc w:val="left"/>
      <w:pPr>
        <w:ind w:left="3030" w:hanging="360"/>
      </w:pPr>
      <w:rPr>
        <w:rFonts w:hint="default"/>
        <w:lang w:val="ru-RU" w:eastAsia="en-US" w:bidi="ar-SA"/>
      </w:rPr>
    </w:lvl>
    <w:lvl w:ilvl="3" w:tplc="7FD8DE2A">
      <w:numFmt w:val="bullet"/>
      <w:lvlText w:val="•"/>
      <w:lvlJc w:val="left"/>
      <w:pPr>
        <w:ind w:left="4135" w:hanging="360"/>
      </w:pPr>
      <w:rPr>
        <w:rFonts w:hint="default"/>
        <w:lang w:val="ru-RU" w:eastAsia="en-US" w:bidi="ar-SA"/>
      </w:rPr>
    </w:lvl>
    <w:lvl w:ilvl="4" w:tplc="90404A56">
      <w:numFmt w:val="bullet"/>
      <w:lvlText w:val="•"/>
      <w:lvlJc w:val="left"/>
      <w:pPr>
        <w:ind w:left="5240" w:hanging="360"/>
      </w:pPr>
      <w:rPr>
        <w:rFonts w:hint="default"/>
        <w:lang w:val="ru-RU" w:eastAsia="en-US" w:bidi="ar-SA"/>
      </w:rPr>
    </w:lvl>
    <w:lvl w:ilvl="5" w:tplc="35DC9690">
      <w:numFmt w:val="bullet"/>
      <w:lvlText w:val="•"/>
      <w:lvlJc w:val="left"/>
      <w:pPr>
        <w:ind w:left="6345" w:hanging="360"/>
      </w:pPr>
      <w:rPr>
        <w:rFonts w:hint="default"/>
        <w:lang w:val="ru-RU" w:eastAsia="en-US" w:bidi="ar-SA"/>
      </w:rPr>
    </w:lvl>
    <w:lvl w:ilvl="6" w:tplc="A0229E92">
      <w:numFmt w:val="bullet"/>
      <w:lvlText w:val="•"/>
      <w:lvlJc w:val="left"/>
      <w:pPr>
        <w:ind w:left="7450" w:hanging="360"/>
      </w:pPr>
      <w:rPr>
        <w:rFonts w:hint="default"/>
        <w:lang w:val="ru-RU" w:eastAsia="en-US" w:bidi="ar-SA"/>
      </w:rPr>
    </w:lvl>
    <w:lvl w:ilvl="7" w:tplc="C47A2D64">
      <w:numFmt w:val="bullet"/>
      <w:lvlText w:val="•"/>
      <w:lvlJc w:val="left"/>
      <w:pPr>
        <w:ind w:left="8555" w:hanging="360"/>
      </w:pPr>
      <w:rPr>
        <w:rFonts w:hint="default"/>
        <w:lang w:val="ru-RU" w:eastAsia="en-US" w:bidi="ar-SA"/>
      </w:rPr>
    </w:lvl>
    <w:lvl w:ilvl="8" w:tplc="AAC0304E">
      <w:numFmt w:val="bullet"/>
      <w:lvlText w:val="•"/>
      <w:lvlJc w:val="left"/>
      <w:pPr>
        <w:ind w:left="9660" w:hanging="360"/>
      </w:pPr>
      <w:rPr>
        <w:rFonts w:hint="default"/>
        <w:lang w:val="ru-RU" w:eastAsia="en-US" w:bidi="ar-SA"/>
      </w:rPr>
    </w:lvl>
  </w:abstractNum>
  <w:abstractNum w:abstractNumId="7">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8">
    <w:nsid w:val="6BD80F98"/>
    <w:multiLevelType w:val="hybridMultilevel"/>
    <w:tmpl w:val="E95AA5D8"/>
    <w:lvl w:ilvl="0" w:tplc="ED7EB3D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99622A0">
      <w:numFmt w:val="bullet"/>
      <w:lvlText w:val="•"/>
      <w:lvlJc w:val="left"/>
      <w:pPr>
        <w:ind w:left="1925" w:hanging="360"/>
      </w:pPr>
      <w:rPr>
        <w:rFonts w:hint="default"/>
        <w:lang w:val="ru-RU" w:eastAsia="en-US" w:bidi="ar-SA"/>
      </w:rPr>
    </w:lvl>
    <w:lvl w:ilvl="2" w:tplc="C7B88B4E">
      <w:numFmt w:val="bullet"/>
      <w:lvlText w:val="•"/>
      <w:lvlJc w:val="left"/>
      <w:pPr>
        <w:ind w:left="3030" w:hanging="360"/>
      </w:pPr>
      <w:rPr>
        <w:rFonts w:hint="default"/>
        <w:lang w:val="ru-RU" w:eastAsia="en-US" w:bidi="ar-SA"/>
      </w:rPr>
    </w:lvl>
    <w:lvl w:ilvl="3" w:tplc="A8124F30">
      <w:numFmt w:val="bullet"/>
      <w:lvlText w:val="•"/>
      <w:lvlJc w:val="left"/>
      <w:pPr>
        <w:ind w:left="4135" w:hanging="360"/>
      </w:pPr>
      <w:rPr>
        <w:rFonts w:hint="default"/>
        <w:lang w:val="ru-RU" w:eastAsia="en-US" w:bidi="ar-SA"/>
      </w:rPr>
    </w:lvl>
    <w:lvl w:ilvl="4" w:tplc="3EBE55F8">
      <w:numFmt w:val="bullet"/>
      <w:lvlText w:val="•"/>
      <w:lvlJc w:val="left"/>
      <w:pPr>
        <w:ind w:left="5240" w:hanging="360"/>
      </w:pPr>
      <w:rPr>
        <w:rFonts w:hint="default"/>
        <w:lang w:val="ru-RU" w:eastAsia="en-US" w:bidi="ar-SA"/>
      </w:rPr>
    </w:lvl>
    <w:lvl w:ilvl="5" w:tplc="5CF0FB6E">
      <w:numFmt w:val="bullet"/>
      <w:lvlText w:val="•"/>
      <w:lvlJc w:val="left"/>
      <w:pPr>
        <w:ind w:left="6345" w:hanging="360"/>
      </w:pPr>
      <w:rPr>
        <w:rFonts w:hint="default"/>
        <w:lang w:val="ru-RU" w:eastAsia="en-US" w:bidi="ar-SA"/>
      </w:rPr>
    </w:lvl>
    <w:lvl w:ilvl="6" w:tplc="727EA93C">
      <w:numFmt w:val="bullet"/>
      <w:lvlText w:val="•"/>
      <w:lvlJc w:val="left"/>
      <w:pPr>
        <w:ind w:left="7450" w:hanging="360"/>
      </w:pPr>
      <w:rPr>
        <w:rFonts w:hint="default"/>
        <w:lang w:val="ru-RU" w:eastAsia="en-US" w:bidi="ar-SA"/>
      </w:rPr>
    </w:lvl>
    <w:lvl w:ilvl="7" w:tplc="11B8FC1E">
      <w:numFmt w:val="bullet"/>
      <w:lvlText w:val="•"/>
      <w:lvlJc w:val="left"/>
      <w:pPr>
        <w:ind w:left="8555" w:hanging="360"/>
      </w:pPr>
      <w:rPr>
        <w:rFonts w:hint="default"/>
        <w:lang w:val="ru-RU" w:eastAsia="en-US" w:bidi="ar-SA"/>
      </w:rPr>
    </w:lvl>
    <w:lvl w:ilvl="8" w:tplc="A7225B92">
      <w:numFmt w:val="bullet"/>
      <w:lvlText w:val="•"/>
      <w:lvlJc w:val="left"/>
      <w:pPr>
        <w:ind w:left="9660" w:hanging="360"/>
      </w:pPr>
      <w:rPr>
        <w:rFonts w:hint="default"/>
        <w:lang w:val="ru-RU" w:eastAsia="en-US" w:bidi="ar-SA"/>
      </w:rPr>
    </w:lvl>
  </w:abstractNum>
  <w:abstractNum w:abstractNumId="9">
    <w:nsid w:val="6F207B61"/>
    <w:multiLevelType w:val="hybridMultilevel"/>
    <w:tmpl w:val="0972D564"/>
    <w:lvl w:ilvl="0" w:tplc="D418487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250BAD2">
      <w:numFmt w:val="bullet"/>
      <w:lvlText w:val="•"/>
      <w:lvlJc w:val="left"/>
      <w:pPr>
        <w:ind w:left="1925" w:hanging="360"/>
      </w:pPr>
      <w:rPr>
        <w:rFonts w:hint="default"/>
        <w:lang w:val="ru-RU" w:eastAsia="en-US" w:bidi="ar-SA"/>
      </w:rPr>
    </w:lvl>
    <w:lvl w:ilvl="2" w:tplc="A378AF12">
      <w:numFmt w:val="bullet"/>
      <w:lvlText w:val="•"/>
      <w:lvlJc w:val="left"/>
      <w:pPr>
        <w:ind w:left="3030" w:hanging="360"/>
      </w:pPr>
      <w:rPr>
        <w:rFonts w:hint="default"/>
        <w:lang w:val="ru-RU" w:eastAsia="en-US" w:bidi="ar-SA"/>
      </w:rPr>
    </w:lvl>
    <w:lvl w:ilvl="3" w:tplc="BB788CF2">
      <w:numFmt w:val="bullet"/>
      <w:lvlText w:val="•"/>
      <w:lvlJc w:val="left"/>
      <w:pPr>
        <w:ind w:left="4135" w:hanging="360"/>
      </w:pPr>
      <w:rPr>
        <w:rFonts w:hint="default"/>
        <w:lang w:val="ru-RU" w:eastAsia="en-US" w:bidi="ar-SA"/>
      </w:rPr>
    </w:lvl>
    <w:lvl w:ilvl="4" w:tplc="C3041B24">
      <w:numFmt w:val="bullet"/>
      <w:lvlText w:val="•"/>
      <w:lvlJc w:val="left"/>
      <w:pPr>
        <w:ind w:left="5240" w:hanging="360"/>
      </w:pPr>
      <w:rPr>
        <w:rFonts w:hint="default"/>
        <w:lang w:val="ru-RU" w:eastAsia="en-US" w:bidi="ar-SA"/>
      </w:rPr>
    </w:lvl>
    <w:lvl w:ilvl="5" w:tplc="7F8C824C">
      <w:numFmt w:val="bullet"/>
      <w:lvlText w:val="•"/>
      <w:lvlJc w:val="left"/>
      <w:pPr>
        <w:ind w:left="6345" w:hanging="360"/>
      </w:pPr>
      <w:rPr>
        <w:rFonts w:hint="default"/>
        <w:lang w:val="ru-RU" w:eastAsia="en-US" w:bidi="ar-SA"/>
      </w:rPr>
    </w:lvl>
    <w:lvl w:ilvl="6" w:tplc="27F69208">
      <w:numFmt w:val="bullet"/>
      <w:lvlText w:val="•"/>
      <w:lvlJc w:val="left"/>
      <w:pPr>
        <w:ind w:left="7450" w:hanging="360"/>
      </w:pPr>
      <w:rPr>
        <w:rFonts w:hint="default"/>
        <w:lang w:val="ru-RU" w:eastAsia="en-US" w:bidi="ar-SA"/>
      </w:rPr>
    </w:lvl>
    <w:lvl w:ilvl="7" w:tplc="E41E14D0">
      <w:numFmt w:val="bullet"/>
      <w:lvlText w:val="•"/>
      <w:lvlJc w:val="left"/>
      <w:pPr>
        <w:ind w:left="8555" w:hanging="360"/>
      </w:pPr>
      <w:rPr>
        <w:rFonts w:hint="default"/>
        <w:lang w:val="ru-RU" w:eastAsia="en-US" w:bidi="ar-SA"/>
      </w:rPr>
    </w:lvl>
    <w:lvl w:ilvl="8" w:tplc="AFD4C586">
      <w:numFmt w:val="bullet"/>
      <w:lvlText w:val="•"/>
      <w:lvlJc w:val="left"/>
      <w:pPr>
        <w:ind w:left="9660" w:hanging="360"/>
      </w:pPr>
      <w:rPr>
        <w:rFonts w:hint="default"/>
        <w:lang w:val="ru-RU" w:eastAsia="en-US" w:bidi="ar-SA"/>
      </w:rPr>
    </w:lvl>
  </w:abstractNum>
  <w:abstractNum w:abstractNumId="10">
    <w:nsid w:val="790A4753"/>
    <w:multiLevelType w:val="hybridMultilevel"/>
    <w:tmpl w:val="EBB63082"/>
    <w:lvl w:ilvl="0" w:tplc="442A965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EA8A200">
      <w:numFmt w:val="bullet"/>
      <w:lvlText w:val="•"/>
      <w:lvlJc w:val="left"/>
      <w:pPr>
        <w:ind w:left="1925" w:hanging="360"/>
      </w:pPr>
      <w:rPr>
        <w:rFonts w:hint="default"/>
        <w:lang w:val="ru-RU" w:eastAsia="en-US" w:bidi="ar-SA"/>
      </w:rPr>
    </w:lvl>
    <w:lvl w:ilvl="2" w:tplc="7FEAA6CA">
      <w:numFmt w:val="bullet"/>
      <w:lvlText w:val="•"/>
      <w:lvlJc w:val="left"/>
      <w:pPr>
        <w:ind w:left="3030" w:hanging="360"/>
      </w:pPr>
      <w:rPr>
        <w:rFonts w:hint="default"/>
        <w:lang w:val="ru-RU" w:eastAsia="en-US" w:bidi="ar-SA"/>
      </w:rPr>
    </w:lvl>
    <w:lvl w:ilvl="3" w:tplc="2D6E3F86">
      <w:numFmt w:val="bullet"/>
      <w:lvlText w:val="•"/>
      <w:lvlJc w:val="left"/>
      <w:pPr>
        <w:ind w:left="4135" w:hanging="360"/>
      </w:pPr>
      <w:rPr>
        <w:rFonts w:hint="default"/>
        <w:lang w:val="ru-RU" w:eastAsia="en-US" w:bidi="ar-SA"/>
      </w:rPr>
    </w:lvl>
    <w:lvl w:ilvl="4" w:tplc="7C62246C">
      <w:numFmt w:val="bullet"/>
      <w:lvlText w:val="•"/>
      <w:lvlJc w:val="left"/>
      <w:pPr>
        <w:ind w:left="5240" w:hanging="360"/>
      </w:pPr>
      <w:rPr>
        <w:rFonts w:hint="default"/>
        <w:lang w:val="ru-RU" w:eastAsia="en-US" w:bidi="ar-SA"/>
      </w:rPr>
    </w:lvl>
    <w:lvl w:ilvl="5" w:tplc="8B360070">
      <w:numFmt w:val="bullet"/>
      <w:lvlText w:val="•"/>
      <w:lvlJc w:val="left"/>
      <w:pPr>
        <w:ind w:left="6345" w:hanging="360"/>
      </w:pPr>
      <w:rPr>
        <w:rFonts w:hint="default"/>
        <w:lang w:val="ru-RU" w:eastAsia="en-US" w:bidi="ar-SA"/>
      </w:rPr>
    </w:lvl>
    <w:lvl w:ilvl="6" w:tplc="0828516C">
      <w:numFmt w:val="bullet"/>
      <w:lvlText w:val="•"/>
      <w:lvlJc w:val="left"/>
      <w:pPr>
        <w:ind w:left="7450" w:hanging="360"/>
      </w:pPr>
      <w:rPr>
        <w:rFonts w:hint="default"/>
        <w:lang w:val="ru-RU" w:eastAsia="en-US" w:bidi="ar-SA"/>
      </w:rPr>
    </w:lvl>
    <w:lvl w:ilvl="7" w:tplc="F5625656">
      <w:numFmt w:val="bullet"/>
      <w:lvlText w:val="•"/>
      <w:lvlJc w:val="left"/>
      <w:pPr>
        <w:ind w:left="8555" w:hanging="360"/>
      </w:pPr>
      <w:rPr>
        <w:rFonts w:hint="default"/>
        <w:lang w:val="ru-RU" w:eastAsia="en-US" w:bidi="ar-SA"/>
      </w:rPr>
    </w:lvl>
    <w:lvl w:ilvl="8" w:tplc="A3DEE800">
      <w:numFmt w:val="bullet"/>
      <w:lvlText w:val="•"/>
      <w:lvlJc w:val="left"/>
      <w:pPr>
        <w:ind w:left="9660" w:hanging="360"/>
      </w:pPr>
      <w:rPr>
        <w:rFonts w:hint="default"/>
        <w:lang w:val="ru-RU" w:eastAsia="en-US" w:bidi="ar-SA"/>
      </w:rPr>
    </w:lvl>
  </w:abstractNum>
  <w:abstractNum w:abstractNumId="11">
    <w:nsid w:val="7F1D4025"/>
    <w:multiLevelType w:val="hybridMultilevel"/>
    <w:tmpl w:val="23DCF578"/>
    <w:lvl w:ilvl="0" w:tplc="A002E0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1BA5ED4">
      <w:numFmt w:val="bullet"/>
      <w:lvlText w:val="•"/>
      <w:lvlJc w:val="left"/>
      <w:pPr>
        <w:ind w:left="1925" w:hanging="360"/>
      </w:pPr>
      <w:rPr>
        <w:rFonts w:hint="default"/>
        <w:lang w:val="ru-RU" w:eastAsia="en-US" w:bidi="ar-SA"/>
      </w:rPr>
    </w:lvl>
    <w:lvl w:ilvl="2" w:tplc="82AC881A">
      <w:numFmt w:val="bullet"/>
      <w:lvlText w:val="•"/>
      <w:lvlJc w:val="left"/>
      <w:pPr>
        <w:ind w:left="3030" w:hanging="360"/>
      </w:pPr>
      <w:rPr>
        <w:rFonts w:hint="default"/>
        <w:lang w:val="ru-RU" w:eastAsia="en-US" w:bidi="ar-SA"/>
      </w:rPr>
    </w:lvl>
    <w:lvl w:ilvl="3" w:tplc="BF0A8166">
      <w:numFmt w:val="bullet"/>
      <w:lvlText w:val="•"/>
      <w:lvlJc w:val="left"/>
      <w:pPr>
        <w:ind w:left="4135" w:hanging="360"/>
      </w:pPr>
      <w:rPr>
        <w:rFonts w:hint="default"/>
        <w:lang w:val="ru-RU" w:eastAsia="en-US" w:bidi="ar-SA"/>
      </w:rPr>
    </w:lvl>
    <w:lvl w:ilvl="4" w:tplc="AD02CFA4">
      <w:numFmt w:val="bullet"/>
      <w:lvlText w:val="•"/>
      <w:lvlJc w:val="left"/>
      <w:pPr>
        <w:ind w:left="5240" w:hanging="360"/>
      </w:pPr>
      <w:rPr>
        <w:rFonts w:hint="default"/>
        <w:lang w:val="ru-RU" w:eastAsia="en-US" w:bidi="ar-SA"/>
      </w:rPr>
    </w:lvl>
    <w:lvl w:ilvl="5" w:tplc="7DB63FCA">
      <w:numFmt w:val="bullet"/>
      <w:lvlText w:val="•"/>
      <w:lvlJc w:val="left"/>
      <w:pPr>
        <w:ind w:left="6345" w:hanging="360"/>
      </w:pPr>
      <w:rPr>
        <w:rFonts w:hint="default"/>
        <w:lang w:val="ru-RU" w:eastAsia="en-US" w:bidi="ar-SA"/>
      </w:rPr>
    </w:lvl>
    <w:lvl w:ilvl="6" w:tplc="9AD69354">
      <w:numFmt w:val="bullet"/>
      <w:lvlText w:val="•"/>
      <w:lvlJc w:val="left"/>
      <w:pPr>
        <w:ind w:left="7450" w:hanging="360"/>
      </w:pPr>
      <w:rPr>
        <w:rFonts w:hint="default"/>
        <w:lang w:val="ru-RU" w:eastAsia="en-US" w:bidi="ar-SA"/>
      </w:rPr>
    </w:lvl>
    <w:lvl w:ilvl="7" w:tplc="6FEAD9DC">
      <w:numFmt w:val="bullet"/>
      <w:lvlText w:val="•"/>
      <w:lvlJc w:val="left"/>
      <w:pPr>
        <w:ind w:left="8555" w:hanging="360"/>
      </w:pPr>
      <w:rPr>
        <w:rFonts w:hint="default"/>
        <w:lang w:val="ru-RU" w:eastAsia="en-US" w:bidi="ar-SA"/>
      </w:rPr>
    </w:lvl>
    <w:lvl w:ilvl="8" w:tplc="5ED6D19E">
      <w:numFmt w:val="bullet"/>
      <w:lvlText w:val="•"/>
      <w:lvlJc w:val="left"/>
      <w:pPr>
        <w:ind w:left="9660" w:hanging="360"/>
      </w:pPr>
      <w:rPr>
        <w:rFonts w:hint="default"/>
        <w:lang w:val="ru-RU" w:eastAsia="en-US" w:bidi="ar-SA"/>
      </w:rPr>
    </w:lvl>
  </w:abstractNum>
  <w:num w:numId="1">
    <w:abstractNumId w:val="4"/>
  </w:num>
  <w:num w:numId="2">
    <w:abstractNumId w:val="10"/>
  </w:num>
  <w:num w:numId="3">
    <w:abstractNumId w:val="3"/>
  </w:num>
  <w:num w:numId="4">
    <w:abstractNumId w:val="5"/>
  </w:num>
  <w:num w:numId="5">
    <w:abstractNumId w:val="6"/>
  </w:num>
  <w:num w:numId="6">
    <w:abstractNumId w:val="2"/>
  </w:num>
  <w:num w:numId="7">
    <w:abstractNumId w:val="0"/>
  </w:num>
  <w:num w:numId="8">
    <w:abstractNumId w:val="8"/>
  </w:num>
  <w:num w:numId="9">
    <w:abstractNumId w:val="1"/>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F6FDF"/>
    <w:rsid w:val="000260A4"/>
    <w:rsid w:val="004D2BFD"/>
    <w:rsid w:val="00715D2C"/>
    <w:rsid w:val="007F62C2"/>
    <w:rsid w:val="00E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3" w:right="1564"/>
      <w:jc w:val="center"/>
    </w:pPr>
    <w:rPr>
      <w:b/>
      <w:bCs/>
      <w:sz w:val="28"/>
      <w:szCs w:val="28"/>
    </w:rPr>
  </w:style>
  <w:style w:type="paragraph" w:styleId="a4">
    <w:name w:val="Title"/>
    <w:basedOn w:val="a"/>
    <w:uiPriority w:val="10"/>
    <w:qFormat/>
    <w:pPr>
      <w:ind w:left="1564" w:right="156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3" w:right="1564"/>
      <w:jc w:val="center"/>
    </w:pPr>
    <w:rPr>
      <w:b/>
      <w:bCs/>
      <w:sz w:val="28"/>
      <w:szCs w:val="28"/>
    </w:rPr>
  </w:style>
  <w:style w:type="paragraph" w:styleId="a4">
    <w:name w:val="Title"/>
    <w:basedOn w:val="a"/>
    <w:uiPriority w:val="10"/>
    <w:qFormat/>
    <w:pPr>
      <w:ind w:left="1564" w:right="156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5068</Words>
  <Characters>28893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Светлана</cp:lastModifiedBy>
  <cp:revision>4</cp:revision>
  <dcterms:created xsi:type="dcterms:W3CDTF">2023-11-08T16:29:00Z</dcterms:created>
  <dcterms:modified xsi:type="dcterms:W3CDTF">2023-11-08T16:40:00Z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